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E978B3" w14:textId="5688904D" w:rsidR="00E34D2C" w:rsidRPr="00D0546C" w:rsidRDefault="0016789A" w:rsidP="00FE7F7B">
      <w:pPr>
        <w:pStyle w:val="ny-lesson-header"/>
      </w:pPr>
      <w:r>
        <w:t>Lesson 2</w:t>
      </w:r>
      <w:r w:rsidR="00E34D2C" w:rsidRPr="00D0546C">
        <w:t>:</w:t>
      </w:r>
      <w:r w:rsidR="00E34D2C">
        <w:t xml:space="preserve"> </w:t>
      </w:r>
      <w:r w:rsidR="00E34D2C" w:rsidRPr="00D0546C">
        <w:t xml:space="preserve"> </w:t>
      </w:r>
      <w:r>
        <w:t>Part of a Whole as a Percent</w:t>
      </w:r>
      <w:bookmarkStart w:id="0" w:name="_GoBack"/>
      <w:bookmarkEnd w:id="0"/>
    </w:p>
    <w:p w14:paraId="7F962CD5" w14:textId="77777777" w:rsidR="00E34D2C" w:rsidRDefault="00E34D2C" w:rsidP="00F50A83">
      <w:pPr>
        <w:pStyle w:val="ny-callout-hdr"/>
      </w:pPr>
    </w:p>
    <w:p w14:paraId="3F42D440" w14:textId="2C841DD8" w:rsidR="00E34D2C" w:rsidRPr="00D36552" w:rsidRDefault="00E34D2C" w:rsidP="001A3312">
      <w:pPr>
        <w:pStyle w:val="ny-callout-hdr"/>
      </w:pPr>
      <w:r w:rsidRPr="00D36552">
        <w:t>Classwork</w:t>
      </w:r>
    </w:p>
    <w:p w14:paraId="3545A569" w14:textId="1B2C3312" w:rsidR="004A4B57" w:rsidRDefault="00EA4681" w:rsidP="001A3312">
      <w:pPr>
        <w:pStyle w:val="ny-lesson-hdr-1"/>
      </w:pPr>
      <w:r>
        <w:t>Opening Exercise</w:t>
      </w:r>
    </w:p>
    <w:p w14:paraId="46AE7ADC" w14:textId="7B4F0C30" w:rsidR="00BA597A" w:rsidRDefault="00796530" w:rsidP="00BA597A">
      <w:pPr>
        <w:pStyle w:val="ny-lesson-paragraph"/>
        <w:numPr>
          <w:ilvl w:val="0"/>
          <w:numId w:val="24"/>
        </w:numPr>
      </w:pPr>
      <w:r w:rsidRPr="00796530">
        <w:t>What is the whole unit in each scenario?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660"/>
        <w:gridCol w:w="2520"/>
      </w:tblGrid>
      <w:tr w:rsidR="00796530" w:rsidRPr="00700B82" w14:paraId="7BD1D729" w14:textId="77777777" w:rsidTr="004F06B3">
        <w:trPr>
          <w:jc w:val="center"/>
        </w:trPr>
        <w:tc>
          <w:tcPr>
            <w:tcW w:w="6660" w:type="dxa"/>
            <w:vAlign w:val="center"/>
          </w:tcPr>
          <w:p w14:paraId="39FE8063" w14:textId="77777777" w:rsidR="00796530" w:rsidRPr="00963A9B" w:rsidRDefault="00796530" w:rsidP="004F06B3">
            <w:pPr>
              <w:pStyle w:val="ny-lesson-table"/>
              <w:jc w:val="center"/>
              <w:rPr>
                <w:rStyle w:val="ny-lesson-hdr-1Char"/>
                <w:rFonts w:asciiTheme="minorHAnsi" w:hAnsiTheme="minorHAnsi"/>
                <w:szCs w:val="20"/>
              </w:rPr>
            </w:pPr>
            <w:r w:rsidRPr="00963A9B">
              <w:rPr>
                <w:rStyle w:val="ny-lesson-hdr-1Char"/>
                <w:rFonts w:asciiTheme="minorHAnsi" w:hAnsiTheme="minorHAnsi"/>
                <w:szCs w:val="20"/>
              </w:rPr>
              <w:t>Scenario</w:t>
            </w:r>
          </w:p>
        </w:tc>
        <w:tc>
          <w:tcPr>
            <w:tcW w:w="2520" w:type="dxa"/>
            <w:vAlign w:val="center"/>
          </w:tcPr>
          <w:p w14:paraId="73902469" w14:textId="77777777" w:rsidR="00796530" w:rsidRPr="00963A9B" w:rsidRDefault="00796530" w:rsidP="004F06B3">
            <w:pPr>
              <w:pStyle w:val="ny-lesson-table"/>
              <w:jc w:val="center"/>
              <w:rPr>
                <w:rStyle w:val="ny-lesson-hdr-1Char"/>
                <w:rFonts w:asciiTheme="minorHAnsi" w:hAnsiTheme="minorHAnsi"/>
                <w:szCs w:val="20"/>
              </w:rPr>
            </w:pPr>
            <w:r w:rsidRPr="00963A9B">
              <w:rPr>
                <w:rStyle w:val="ny-lesson-hdr-1Char"/>
                <w:rFonts w:asciiTheme="minorHAnsi" w:hAnsiTheme="minorHAnsi"/>
                <w:szCs w:val="20"/>
              </w:rPr>
              <w:t>Whole Unit</w:t>
            </w:r>
          </w:p>
        </w:tc>
      </w:tr>
      <w:tr w:rsidR="00796530" w:rsidRPr="00700B82" w14:paraId="3D8A37A9" w14:textId="77777777" w:rsidTr="004F06B3">
        <w:trPr>
          <w:trHeight w:hRule="exact" w:val="576"/>
          <w:jc w:val="center"/>
        </w:trPr>
        <w:tc>
          <w:tcPr>
            <w:tcW w:w="6660" w:type="dxa"/>
            <w:vAlign w:val="center"/>
          </w:tcPr>
          <w:p w14:paraId="3C384C3C" w14:textId="400875B6" w:rsidR="00796530" w:rsidRPr="00963A9B" w:rsidRDefault="00963A9B" w:rsidP="004F06B3">
            <w:pPr>
              <w:pStyle w:val="ny-lesson-table"/>
              <w:rPr>
                <w:rFonts w:eastAsia="Calibri" w:cs="Times New Roman"/>
                <w:szCs w:val="20"/>
              </w:rPr>
            </w:pPr>
            <m:oMath>
              <m:r>
                <w:rPr>
                  <w:rFonts w:ascii="Cambria Math" w:eastAsia="Calibri" w:hAnsi="Cambria Math" w:cs="Times New Roman"/>
                  <w:szCs w:val="20"/>
                </w:rPr>
                <m:t>15</m:t>
              </m:r>
            </m:oMath>
            <w:r w:rsidR="00796530" w:rsidRPr="00963A9B">
              <w:rPr>
                <w:rFonts w:eastAsia="Calibri" w:cs="Times New Roman"/>
                <w:szCs w:val="20"/>
              </w:rPr>
              <w:t xml:space="preserve"> is what percent of </w:t>
            </w:r>
            <m:oMath>
              <m:r>
                <w:rPr>
                  <w:rFonts w:ascii="Cambria Math" w:eastAsia="Calibri" w:hAnsi="Cambria Math" w:cs="Times New Roman"/>
                  <w:szCs w:val="20"/>
                </w:rPr>
                <m:t>90</m:t>
              </m:r>
            </m:oMath>
            <w:r w:rsidR="00796530" w:rsidRPr="00963A9B">
              <w:rPr>
                <w:rFonts w:eastAsia="Calibri" w:cs="Times New Roman"/>
                <w:szCs w:val="20"/>
              </w:rPr>
              <w:t>?</w:t>
            </w:r>
          </w:p>
        </w:tc>
        <w:tc>
          <w:tcPr>
            <w:tcW w:w="2520" w:type="dxa"/>
            <w:vAlign w:val="center"/>
          </w:tcPr>
          <w:p w14:paraId="56D17BE0" w14:textId="29824B8C" w:rsidR="00796530" w:rsidRPr="00700B82" w:rsidRDefault="00796530" w:rsidP="004F06B3">
            <w:pPr>
              <w:pStyle w:val="ny-lesson-table"/>
              <w:rPr>
                <w:szCs w:val="20"/>
              </w:rPr>
            </w:pPr>
          </w:p>
        </w:tc>
      </w:tr>
      <w:tr w:rsidR="00796530" w:rsidRPr="00700B82" w14:paraId="2DD6D65D" w14:textId="77777777" w:rsidTr="004F06B3">
        <w:trPr>
          <w:trHeight w:hRule="exact" w:val="576"/>
          <w:jc w:val="center"/>
        </w:trPr>
        <w:tc>
          <w:tcPr>
            <w:tcW w:w="6660" w:type="dxa"/>
            <w:vAlign w:val="center"/>
          </w:tcPr>
          <w:p w14:paraId="7A862ED3" w14:textId="5E8B4686" w:rsidR="00796530" w:rsidRPr="00963A9B" w:rsidRDefault="00796530" w:rsidP="004F06B3">
            <w:pPr>
              <w:pStyle w:val="ny-lesson-table"/>
              <w:rPr>
                <w:rFonts w:eastAsia="Calibri" w:cs="Times New Roman"/>
                <w:szCs w:val="20"/>
              </w:rPr>
            </w:pPr>
            <w:r w:rsidRPr="00963A9B">
              <w:rPr>
                <w:rFonts w:eastAsiaTheme="minorEastAsia"/>
                <w:szCs w:val="20"/>
              </w:rPr>
              <w:t xml:space="preserve">What number is </w:t>
            </w:r>
            <m:oMath>
              <m:r>
                <w:rPr>
                  <w:rFonts w:ascii="Cambria Math" w:eastAsia="Calibri" w:hAnsi="Cambria Math" w:cs="Times New Roman"/>
                  <w:szCs w:val="20"/>
                </w:rPr>
                <m:t>10%</m:t>
              </m:r>
            </m:oMath>
            <w:r w:rsidRPr="00963A9B">
              <w:rPr>
                <w:rFonts w:eastAsia="Calibri" w:cs="Times New Roman"/>
                <w:szCs w:val="20"/>
              </w:rPr>
              <w:t xml:space="preserve"> of </w:t>
            </w:r>
            <m:oMath>
              <m:r>
                <w:rPr>
                  <w:rFonts w:ascii="Cambria Math" w:eastAsia="Calibri" w:hAnsi="Cambria Math" w:cs="Times New Roman"/>
                  <w:szCs w:val="20"/>
                </w:rPr>
                <m:t>56</m:t>
              </m:r>
            </m:oMath>
            <w:r w:rsidRPr="00963A9B">
              <w:rPr>
                <w:rFonts w:eastAsia="Calibri" w:cs="Times New Roman"/>
                <w:szCs w:val="20"/>
              </w:rPr>
              <w:t>?</w:t>
            </w:r>
          </w:p>
        </w:tc>
        <w:tc>
          <w:tcPr>
            <w:tcW w:w="2520" w:type="dxa"/>
            <w:vAlign w:val="center"/>
          </w:tcPr>
          <w:p w14:paraId="08BF4C17" w14:textId="069914D3" w:rsidR="00796530" w:rsidRPr="00700B82" w:rsidRDefault="00796530" w:rsidP="004F06B3">
            <w:pPr>
              <w:pStyle w:val="ny-lesson-table"/>
              <w:rPr>
                <w:szCs w:val="20"/>
              </w:rPr>
            </w:pPr>
          </w:p>
        </w:tc>
      </w:tr>
      <w:tr w:rsidR="00796530" w:rsidRPr="00700B82" w14:paraId="490A4451" w14:textId="77777777" w:rsidTr="004F06B3">
        <w:trPr>
          <w:trHeight w:hRule="exact" w:val="576"/>
          <w:jc w:val="center"/>
        </w:trPr>
        <w:tc>
          <w:tcPr>
            <w:tcW w:w="6660" w:type="dxa"/>
            <w:vAlign w:val="center"/>
          </w:tcPr>
          <w:p w14:paraId="25EA769E" w14:textId="2E493C82" w:rsidR="00796530" w:rsidRPr="00963A9B" w:rsidRDefault="00963A9B" w:rsidP="004F06B3">
            <w:pPr>
              <w:pStyle w:val="ny-lesson-table"/>
              <w:rPr>
                <w:szCs w:val="20"/>
              </w:rPr>
            </w:pPr>
            <m:oMath>
              <m:r>
                <w:rPr>
                  <w:rFonts w:ascii="Cambria Math" w:hAnsi="Cambria Math"/>
                  <w:szCs w:val="20"/>
                </w:rPr>
                <m:t>90%</m:t>
              </m:r>
            </m:oMath>
            <w:r w:rsidR="00796530" w:rsidRPr="00963A9B">
              <w:rPr>
                <w:szCs w:val="20"/>
              </w:rPr>
              <w:t xml:space="preserve"> of a number is </w:t>
            </w:r>
            <m:oMath>
              <m:r>
                <w:rPr>
                  <w:rFonts w:ascii="Cambria Math" w:hAnsi="Cambria Math"/>
                  <w:szCs w:val="20"/>
                </w:rPr>
                <m:t>180</m:t>
              </m:r>
            </m:oMath>
            <w:r w:rsidR="00796530" w:rsidRPr="00963A9B">
              <w:rPr>
                <w:szCs w:val="20"/>
              </w:rPr>
              <w:t>.</w:t>
            </w:r>
          </w:p>
        </w:tc>
        <w:tc>
          <w:tcPr>
            <w:tcW w:w="2520" w:type="dxa"/>
            <w:vAlign w:val="center"/>
          </w:tcPr>
          <w:p w14:paraId="2ED55428" w14:textId="39C0A9C3" w:rsidR="00796530" w:rsidRPr="00700B82" w:rsidRDefault="00796530" w:rsidP="004F06B3">
            <w:pPr>
              <w:pStyle w:val="ny-lesson-table"/>
              <w:rPr>
                <w:szCs w:val="20"/>
              </w:rPr>
            </w:pPr>
          </w:p>
        </w:tc>
      </w:tr>
      <w:tr w:rsidR="00796530" w:rsidRPr="00700B82" w14:paraId="4F27B05E" w14:textId="77777777" w:rsidTr="004F06B3">
        <w:trPr>
          <w:trHeight w:hRule="exact" w:val="576"/>
          <w:jc w:val="center"/>
        </w:trPr>
        <w:tc>
          <w:tcPr>
            <w:tcW w:w="6660" w:type="dxa"/>
            <w:vAlign w:val="center"/>
          </w:tcPr>
          <w:p w14:paraId="29EBC3B3" w14:textId="4918E632" w:rsidR="00796530" w:rsidRPr="00963A9B" w:rsidRDefault="00796530" w:rsidP="004F06B3">
            <w:pPr>
              <w:pStyle w:val="ny-lesson-table"/>
              <w:rPr>
                <w:szCs w:val="20"/>
              </w:rPr>
            </w:pPr>
            <w:r w:rsidRPr="00963A9B">
              <w:rPr>
                <w:szCs w:val="20"/>
              </w:rPr>
              <w:t xml:space="preserve">A bag of candy contains </w:t>
            </w:r>
            <m:oMath>
              <m:r>
                <m:rPr>
                  <m:sty m:val="p"/>
                </m:rPr>
                <w:rPr>
                  <w:rFonts w:ascii="Cambria Math" w:hAnsi="Cambria Math"/>
                  <w:szCs w:val="20"/>
                </w:rPr>
                <m:t>300</m:t>
              </m:r>
            </m:oMath>
            <w:r w:rsidR="00D13723" w:rsidRPr="00963A9B">
              <w:rPr>
                <w:szCs w:val="20"/>
              </w:rPr>
              <w:t xml:space="preserve"> pieces</w:t>
            </w:r>
            <w:r w:rsidRPr="00963A9B">
              <w:rPr>
                <w:szCs w:val="20"/>
              </w:rPr>
              <w:t xml:space="preserve"> and </w:t>
            </w:r>
            <m:oMath>
              <m:r>
                <m:rPr>
                  <m:sty m:val="p"/>
                </m:rPr>
                <w:rPr>
                  <w:rFonts w:ascii="Cambria Math" w:hAnsi="Cambria Math"/>
                  <w:szCs w:val="20"/>
                </w:rPr>
                <m:t>25%</m:t>
              </m:r>
            </m:oMath>
            <w:r w:rsidRPr="00963A9B">
              <w:rPr>
                <w:szCs w:val="20"/>
              </w:rPr>
              <w:t xml:space="preserve"> of the pieces in the bag are red.</w:t>
            </w:r>
          </w:p>
        </w:tc>
        <w:tc>
          <w:tcPr>
            <w:tcW w:w="2520" w:type="dxa"/>
            <w:vAlign w:val="center"/>
          </w:tcPr>
          <w:p w14:paraId="54BF6F8F" w14:textId="2F3D5FC7" w:rsidR="00796530" w:rsidRPr="00700B82" w:rsidRDefault="00796530" w:rsidP="004F06B3">
            <w:pPr>
              <w:pStyle w:val="ny-lesson-table"/>
              <w:rPr>
                <w:szCs w:val="20"/>
              </w:rPr>
            </w:pPr>
          </w:p>
        </w:tc>
      </w:tr>
      <w:tr w:rsidR="00796530" w:rsidRPr="00700B82" w14:paraId="15394BF2" w14:textId="77777777" w:rsidTr="004F06B3">
        <w:trPr>
          <w:trHeight w:hRule="exact" w:val="576"/>
          <w:jc w:val="center"/>
        </w:trPr>
        <w:tc>
          <w:tcPr>
            <w:tcW w:w="6660" w:type="dxa"/>
            <w:vAlign w:val="center"/>
          </w:tcPr>
          <w:p w14:paraId="40A5E3CF" w14:textId="15CE2A63" w:rsidR="00796530" w:rsidRPr="00963A9B" w:rsidRDefault="00796530" w:rsidP="004F06B3">
            <w:pPr>
              <w:pStyle w:val="ny-lesson-table"/>
              <w:rPr>
                <w:szCs w:val="20"/>
              </w:rPr>
            </w:pPr>
            <w:r w:rsidRPr="00963A9B">
              <w:rPr>
                <w:szCs w:val="20"/>
              </w:rPr>
              <w:t>Seventy percent (</w:t>
            </w:r>
            <m:oMath>
              <m:r>
                <m:rPr>
                  <m:sty m:val="p"/>
                </m:rPr>
                <w:rPr>
                  <w:rFonts w:ascii="Cambria Math" w:hAnsi="Cambria Math"/>
                  <w:szCs w:val="20"/>
                </w:rPr>
                <m:t>70%</m:t>
              </m:r>
            </m:oMath>
            <w:r w:rsidR="00DD2B0A" w:rsidRPr="00DD2B0A">
              <w:rPr>
                <w:rFonts w:eastAsiaTheme="minorEastAsia"/>
                <w:szCs w:val="20"/>
              </w:rPr>
              <w:t>)</w:t>
            </w:r>
            <w:r w:rsidRPr="00963A9B">
              <w:rPr>
                <w:szCs w:val="20"/>
              </w:rPr>
              <w:t xml:space="preserve"> of the students earned a B on the test.</w:t>
            </w:r>
          </w:p>
        </w:tc>
        <w:tc>
          <w:tcPr>
            <w:tcW w:w="2520" w:type="dxa"/>
            <w:vAlign w:val="center"/>
          </w:tcPr>
          <w:p w14:paraId="372157FD" w14:textId="60902923" w:rsidR="00796530" w:rsidRPr="00700B82" w:rsidRDefault="00796530" w:rsidP="004F06B3">
            <w:pPr>
              <w:pStyle w:val="ny-lesson-table"/>
              <w:rPr>
                <w:szCs w:val="20"/>
              </w:rPr>
            </w:pPr>
          </w:p>
        </w:tc>
      </w:tr>
      <w:tr w:rsidR="00796530" w:rsidRPr="00700B82" w14:paraId="6EBF7274" w14:textId="77777777" w:rsidTr="004F06B3">
        <w:trPr>
          <w:trHeight w:hRule="exact" w:val="576"/>
          <w:jc w:val="center"/>
        </w:trPr>
        <w:tc>
          <w:tcPr>
            <w:tcW w:w="6660" w:type="dxa"/>
            <w:vAlign w:val="center"/>
          </w:tcPr>
          <w:p w14:paraId="52233DE2" w14:textId="0923CF33" w:rsidR="00796530" w:rsidRPr="00963A9B" w:rsidRDefault="00796530" w:rsidP="004F06B3">
            <w:pPr>
              <w:pStyle w:val="ny-lesson-table"/>
              <w:rPr>
                <w:color w:val="FF0000"/>
                <w:szCs w:val="20"/>
              </w:rPr>
            </w:pPr>
            <w:r w:rsidRPr="00963A9B">
              <w:rPr>
                <w:szCs w:val="20"/>
              </w:rPr>
              <w:t xml:space="preserve">The </w:t>
            </w:r>
            <m:oMath>
              <m:r>
                <m:rPr>
                  <m:sty m:val="p"/>
                </m:rPr>
                <w:rPr>
                  <w:rFonts w:ascii="Cambria Math" w:hAnsi="Cambria Math"/>
                  <w:szCs w:val="20"/>
                </w:rPr>
                <m:t>20</m:t>
              </m:r>
            </m:oMath>
            <w:r w:rsidRPr="00963A9B">
              <w:rPr>
                <w:szCs w:val="20"/>
              </w:rPr>
              <w:t xml:space="preserve"> girls in the class represented </w:t>
            </w:r>
            <m:oMath>
              <m:r>
                <m:rPr>
                  <m:sty m:val="p"/>
                </m:rPr>
                <w:rPr>
                  <w:rFonts w:ascii="Cambria Math" w:hAnsi="Cambria Math"/>
                  <w:szCs w:val="20"/>
                </w:rPr>
                <m:t>55%</m:t>
              </m:r>
            </m:oMath>
            <w:r w:rsidRPr="00963A9B">
              <w:rPr>
                <w:szCs w:val="20"/>
              </w:rPr>
              <w:t xml:space="preserve"> of the students in the class.</w:t>
            </w:r>
          </w:p>
        </w:tc>
        <w:tc>
          <w:tcPr>
            <w:tcW w:w="2520" w:type="dxa"/>
            <w:vAlign w:val="center"/>
          </w:tcPr>
          <w:p w14:paraId="2D09DF12" w14:textId="1587075F" w:rsidR="00796530" w:rsidRPr="00700B82" w:rsidRDefault="00796530" w:rsidP="004F06B3">
            <w:pPr>
              <w:pStyle w:val="ny-lesson-table"/>
              <w:rPr>
                <w:szCs w:val="20"/>
              </w:rPr>
            </w:pPr>
          </w:p>
        </w:tc>
      </w:tr>
    </w:tbl>
    <w:p w14:paraId="7C07F975" w14:textId="77777777" w:rsidR="00652F99" w:rsidRDefault="00652F99" w:rsidP="004A4B57">
      <w:pPr>
        <w:pStyle w:val="ny-lesson-paragraph"/>
      </w:pPr>
    </w:p>
    <w:p w14:paraId="1CDF01C6" w14:textId="77777777" w:rsidR="00BA597A" w:rsidRDefault="00BA597A" w:rsidP="004A4B57">
      <w:pPr>
        <w:pStyle w:val="ny-lesson-paragraph"/>
      </w:pPr>
    </w:p>
    <w:p w14:paraId="2EAC239D" w14:textId="56DFE446" w:rsidR="00BA597A" w:rsidRPr="00700B82" w:rsidRDefault="00652F99" w:rsidP="00BA597A">
      <w:pPr>
        <w:pStyle w:val="ListParagraph"/>
        <w:numPr>
          <w:ilvl w:val="0"/>
          <w:numId w:val="24"/>
        </w:numPr>
        <w:rPr>
          <w:rFonts w:ascii="Calibri" w:eastAsia="Myriad Pro" w:hAnsi="Calibri" w:cs="Myriad Pro"/>
          <w:color w:val="231F20"/>
          <w:sz w:val="20"/>
        </w:rPr>
      </w:pPr>
      <w:r w:rsidRPr="00652F99">
        <w:rPr>
          <w:rFonts w:ascii="Calibri" w:eastAsia="Myriad Pro" w:hAnsi="Calibri" w:cs="Myriad Pro"/>
          <w:color w:val="231F20"/>
          <w:sz w:val="20"/>
        </w:rPr>
        <w:t>Read each problem and complete the table to record what you know.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410"/>
        <w:gridCol w:w="1584"/>
        <w:gridCol w:w="1584"/>
        <w:gridCol w:w="1584"/>
      </w:tblGrid>
      <w:tr w:rsidR="00652F99" w:rsidRPr="00652F99" w14:paraId="327CC8A1" w14:textId="77777777" w:rsidTr="004F06B3">
        <w:trPr>
          <w:jc w:val="center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2237A" w14:textId="7C35CC72" w:rsidR="00652F99" w:rsidRPr="004F06B3" w:rsidRDefault="00652F99" w:rsidP="004F06B3">
            <w:pPr>
              <w:pStyle w:val="ny-lesson-table"/>
              <w:jc w:val="center"/>
              <w:rPr>
                <w:b/>
              </w:rPr>
            </w:pPr>
            <w:r w:rsidRPr="004F06B3">
              <w:rPr>
                <w:b/>
              </w:rPr>
              <w:t>P</w:t>
            </w:r>
            <w:r w:rsidR="00700B82" w:rsidRPr="004F06B3">
              <w:rPr>
                <w:b/>
              </w:rPr>
              <w:t>roblem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7AC80" w14:textId="77777777" w:rsidR="00652F99" w:rsidRPr="004F06B3" w:rsidRDefault="00652F99" w:rsidP="004F06B3">
            <w:pPr>
              <w:pStyle w:val="ny-lesson-table"/>
              <w:jc w:val="center"/>
              <w:rPr>
                <w:b/>
              </w:rPr>
            </w:pPr>
            <w:r w:rsidRPr="004F06B3">
              <w:rPr>
                <w:b/>
              </w:rPr>
              <w:t>Part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198A4" w14:textId="77777777" w:rsidR="00652F99" w:rsidRPr="004F06B3" w:rsidRDefault="00652F99" w:rsidP="004F06B3">
            <w:pPr>
              <w:pStyle w:val="ny-lesson-table"/>
              <w:jc w:val="center"/>
              <w:rPr>
                <w:b/>
              </w:rPr>
            </w:pPr>
            <w:r w:rsidRPr="004F06B3">
              <w:rPr>
                <w:b/>
              </w:rPr>
              <w:t>Percent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9CC3C" w14:textId="77777777" w:rsidR="00652F99" w:rsidRPr="004F06B3" w:rsidRDefault="00652F99" w:rsidP="004F06B3">
            <w:pPr>
              <w:pStyle w:val="ny-lesson-table"/>
              <w:jc w:val="center"/>
              <w:rPr>
                <w:b/>
              </w:rPr>
            </w:pPr>
            <w:r w:rsidRPr="004F06B3">
              <w:rPr>
                <w:b/>
              </w:rPr>
              <w:t>Whole</w:t>
            </w:r>
          </w:p>
        </w:tc>
      </w:tr>
      <w:tr w:rsidR="00652F99" w:rsidRPr="00652F99" w14:paraId="72BE7C72" w14:textId="77777777" w:rsidTr="00DD2B0A">
        <w:trPr>
          <w:trHeight w:hRule="exact" w:val="936"/>
          <w:jc w:val="center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9901E" w14:textId="4471D524" w:rsidR="00652F99" w:rsidRPr="00963A9B" w:rsidRDefault="00963A9B" w:rsidP="004F06B3">
            <w:pPr>
              <w:pStyle w:val="ny-lesson-table"/>
            </w:pPr>
            <m:oMath>
              <m:r>
                <w:rPr>
                  <w:rFonts w:ascii="Cambria Math" w:hAnsi="Cambria Math"/>
                </w:rPr>
                <m:t>40%</m:t>
              </m:r>
            </m:oMath>
            <w:r w:rsidR="00652F99" w:rsidRPr="00963A9B">
              <w:t xml:space="preserve"> of the students on the field trip love the museum.  If there are </w:t>
            </w:r>
            <m:oMath>
              <m:r>
                <w:rPr>
                  <w:rFonts w:ascii="Cambria Math" w:hAnsi="Cambria Math"/>
                </w:rPr>
                <m:t>20</m:t>
              </m:r>
            </m:oMath>
            <w:r w:rsidR="00652F99" w:rsidRPr="00963A9B">
              <w:t xml:space="preserve"> students on the field trip, how many love the museum?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AC19C" w14:textId="22B7FE52" w:rsidR="00652F99" w:rsidRPr="00963A9B" w:rsidRDefault="00652F99" w:rsidP="004F06B3">
            <w:pPr>
              <w:pStyle w:val="ny-lesson-table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28178" w14:textId="4322A245" w:rsidR="00652F99" w:rsidRPr="00963A9B" w:rsidRDefault="00652F99" w:rsidP="004F06B3">
            <w:pPr>
              <w:pStyle w:val="ny-lesson-table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DC5EA" w14:textId="62E34032" w:rsidR="00652F99" w:rsidRPr="00963A9B" w:rsidRDefault="00652F99" w:rsidP="004F06B3">
            <w:pPr>
              <w:pStyle w:val="ny-lesson-table"/>
            </w:pPr>
          </w:p>
        </w:tc>
      </w:tr>
      <w:tr w:rsidR="00652F99" w:rsidRPr="00652F99" w14:paraId="04581028" w14:textId="77777777" w:rsidTr="00DD2B0A">
        <w:trPr>
          <w:trHeight w:hRule="exact" w:val="936"/>
          <w:jc w:val="center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90479" w14:textId="701B3E04" w:rsidR="00652F99" w:rsidRPr="00963A9B" w:rsidRDefault="00963A9B" w:rsidP="004F06B3">
            <w:pPr>
              <w:pStyle w:val="ny-lesson-table"/>
            </w:pPr>
            <m:oMath>
              <m:r>
                <w:rPr>
                  <w:rFonts w:ascii="Cambria Math" w:hAnsi="Cambria Math"/>
                </w:rPr>
                <m:t>40%</m:t>
              </m:r>
            </m:oMath>
            <w:r w:rsidR="00652F99" w:rsidRPr="00963A9B">
              <w:t xml:space="preserve"> of the students on the field trip love the museum.  If </w:t>
            </w:r>
            <m:oMath>
              <m:r>
                <w:rPr>
                  <w:rFonts w:ascii="Cambria Math" w:hAnsi="Cambria Math"/>
                </w:rPr>
                <m:t>20</m:t>
              </m:r>
            </m:oMath>
            <w:r w:rsidR="00652F99" w:rsidRPr="00963A9B">
              <w:t xml:space="preserve"> students love the museum, how many are on the field trip?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D4E61" w14:textId="7F6E1010" w:rsidR="00652F99" w:rsidRPr="00963A9B" w:rsidRDefault="00652F99" w:rsidP="004F06B3">
            <w:pPr>
              <w:pStyle w:val="ny-lesson-table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4B076" w14:textId="4544E766" w:rsidR="00652F99" w:rsidRPr="00963A9B" w:rsidRDefault="00652F99" w:rsidP="004F06B3">
            <w:pPr>
              <w:pStyle w:val="ny-lesson-table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274CF" w14:textId="07A44DAF" w:rsidR="00652F99" w:rsidRPr="00963A9B" w:rsidRDefault="00652F99" w:rsidP="004F06B3">
            <w:pPr>
              <w:pStyle w:val="ny-lesson-table"/>
            </w:pPr>
          </w:p>
        </w:tc>
      </w:tr>
      <w:tr w:rsidR="00652F99" w:rsidRPr="00652F99" w14:paraId="1DC5D9E4" w14:textId="77777777" w:rsidTr="00DD2B0A">
        <w:trPr>
          <w:trHeight w:hRule="exact" w:val="936"/>
          <w:jc w:val="center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071AC" w14:textId="26D376D3" w:rsidR="00652F99" w:rsidRPr="00963A9B" w:rsidRDefault="00963A9B" w:rsidP="004F06B3">
            <w:pPr>
              <w:pStyle w:val="ny-lesson-table"/>
            </w:pPr>
            <m:oMath>
              <m:r>
                <w:rPr>
                  <w:rFonts w:ascii="Cambria Math" w:hAnsi="Cambria Math"/>
                </w:rPr>
                <m:t>20</m:t>
              </m:r>
            </m:oMath>
            <w:r w:rsidR="00652F99" w:rsidRPr="00963A9B">
              <w:t xml:space="preserve"> students on the field trip love the museum</w:t>
            </w:r>
            <w:r w:rsidR="007E0477" w:rsidRPr="00963A9B">
              <w:t xml:space="preserve">.  </w:t>
            </w:r>
            <w:r w:rsidR="00652F99" w:rsidRPr="00963A9B">
              <w:t xml:space="preserve">If there are </w:t>
            </w:r>
            <m:oMath>
              <m:r>
                <w:rPr>
                  <w:rFonts w:ascii="Cambria Math" w:hAnsi="Cambria Math"/>
                </w:rPr>
                <m:t>40</m:t>
              </m:r>
            </m:oMath>
            <w:r w:rsidR="00652F99" w:rsidRPr="00963A9B">
              <w:t xml:space="preserve"> students on the field trip, what percent love the museum?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5B498" w14:textId="5D955ED2" w:rsidR="00652F99" w:rsidRPr="00963A9B" w:rsidRDefault="00652F99" w:rsidP="004F06B3">
            <w:pPr>
              <w:pStyle w:val="ny-lesson-table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DEE47" w14:textId="78548593" w:rsidR="00652F99" w:rsidRPr="00963A9B" w:rsidRDefault="00652F99" w:rsidP="004F06B3">
            <w:pPr>
              <w:pStyle w:val="ny-lesson-table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B096F" w14:textId="3C6B381D" w:rsidR="00652F99" w:rsidRPr="00963A9B" w:rsidRDefault="00652F99" w:rsidP="004F06B3">
            <w:pPr>
              <w:pStyle w:val="ny-lesson-table"/>
            </w:pPr>
          </w:p>
        </w:tc>
      </w:tr>
    </w:tbl>
    <w:p w14:paraId="52EAA3BD" w14:textId="27662EF0" w:rsidR="004A4B57" w:rsidRPr="00BA597A" w:rsidRDefault="004A4B57" w:rsidP="00BA597A">
      <w:pPr>
        <w:pStyle w:val="ny-lesson-paragraph"/>
      </w:pPr>
    </w:p>
    <w:p w14:paraId="28B19FE8" w14:textId="77777777" w:rsidR="004A4B57" w:rsidRDefault="004A4B57" w:rsidP="004A4B57">
      <w:pPr>
        <w:pStyle w:val="ny-lesson-paragraph"/>
        <w:rPr>
          <w:b/>
        </w:rPr>
      </w:pPr>
    </w:p>
    <w:p w14:paraId="22937FB5" w14:textId="77777777" w:rsidR="00700B82" w:rsidRDefault="00700B82" w:rsidP="004A4B57">
      <w:pPr>
        <w:pStyle w:val="ny-lesson-paragraph"/>
        <w:rPr>
          <w:b/>
        </w:rPr>
      </w:pPr>
    </w:p>
    <w:p w14:paraId="3CB868A7" w14:textId="566000C8" w:rsidR="00D36552" w:rsidRPr="00DD2B0A" w:rsidRDefault="00D36552" w:rsidP="00DD2B0A">
      <w:pPr>
        <w:pStyle w:val="ny-lesson-hdr-1"/>
        <w:rPr>
          <w:rStyle w:val="ny-lesson-hdr-2"/>
          <w:b/>
        </w:rPr>
      </w:pPr>
      <w:r w:rsidRPr="00DD2B0A">
        <w:rPr>
          <w:rStyle w:val="ny-lesson-hdr-2"/>
          <w:b/>
        </w:rPr>
        <w:lastRenderedPageBreak/>
        <w:t xml:space="preserve">Example 1:  </w:t>
      </w:r>
      <w:r w:rsidR="009750D8" w:rsidRPr="00DD2B0A">
        <w:rPr>
          <w:rStyle w:val="ny-lesson-hdr-2"/>
          <w:b/>
        </w:rPr>
        <w:t>Visual Approaches to Finding a Part, Given a Percent of the Whole</w:t>
      </w:r>
    </w:p>
    <w:p w14:paraId="28A88BFC" w14:textId="5EB70CE6" w:rsidR="009750D8" w:rsidRPr="009750D8" w:rsidRDefault="009750D8" w:rsidP="009750D8">
      <w:pPr>
        <w:pStyle w:val="ny-lesson-paragraph"/>
      </w:pPr>
      <w:r w:rsidRPr="009750D8">
        <w:t xml:space="preserve">In Ty’s math class, </w:t>
      </w:r>
      <m:oMath>
        <m:r>
          <w:rPr>
            <w:rFonts w:ascii="Cambria Math" w:hAnsi="Cambria Math"/>
          </w:rPr>
          <m:t>20%</m:t>
        </m:r>
      </m:oMath>
      <w:r w:rsidRPr="009750D8">
        <w:t xml:space="preserve"> of students earned an </w:t>
      </w:r>
      <w:r w:rsidRPr="00700B82">
        <w:t>A</w:t>
      </w:r>
      <w:r w:rsidRPr="009750D8">
        <w:t xml:space="preserve"> on a test.  If there were </w:t>
      </w:r>
      <m:oMath>
        <m:r>
          <w:rPr>
            <w:rFonts w:ascii="Cambria Math" w:hAnsi="Cambria Math"/>
          </w:rPr>
          <m:t>30</m:t>
        </m:r>
      </m:oMath>
      <w:r w:rsidRPr="009750D8">
        <w:t xml:space="preserve"> students in the class, how many got an </w:t>
      </w:r>
      <w:r w:rsidRPr="00700B82">
        <w:t>A</w:t>
      </w:r>
      <w:r w:rsidRPr="009750D8">
        <w:t>?</w:t>
      </w:r>
    </w:p>
    <w:p w14:paraId="3B73AC59" w14:textId="09845DEB" w:rsidR="00E34D2C" w:rsidRDefault="00E34D2C" w:rsidP="002E26F8">
      <w:pPr>
        <w:pStyle w:val="ny-lesson-paragraph"/>
      </w:pPr>
    </w:p>
    <w:p w14:paraId="22F66167" w14:textId="77777777" w:rsidR="002E26F8" w:rsidRDefault="002E26F8" w:rsidP="002E26F8">
      <w:pPr>
        <w:pStyle w:val="ny-lesson-paragraph"/>
      </w:pPr>
    </w:p>
    <w:p w14:paraId="610366B6" w14:textId="77777777" w:rsidR="002E26F8" w:rsidRDefault="002E26F8" w:rsidP="002E26F8">
      <w:pPr>
        <w:pStyle w:val="ny-lesson-paragraph"/>
      </w:pPr>
    </w:p>
    <w:p w14:paraId="5A883A18" w14:textId="77777777" w:rsidR="002E26F8" w:rsidRDefault="002E26F8" w:rsidP="002E26F8">
      <w:pPr>
        <w:pStyle w:val="ny-lesson-paragraph"/>
      </w:pPr>
    </w:p>
    <w:p w14:paraId="37298CBA" w14:textId="77777777" w:rsidR="002E26F8" w:rsidRDefault="002E26F8" w:rsidP="002E26F8">
      <w:pPr>
        <w:pStyle w:val="ny-lesson-paragraph"/>
      </w:pPr>
    </w:p>
    <w:p w14:paraId="3613C78E" w14:textId="77777777" w:rsidR="009750D8" w:rsidRDefault="009750D8" w:rsidP="002E26F8">
      <w:pPr>
        <w:pStyle w:val="ny-lesson-paragraph"/>
      </w:pPr>
    </w:p>
    <w:p w14:paraId="2FDB5B7E" w14:textId="77777777" w:rsidR="009750D8" w:rsidRDefault="009750D8" w:rsidP="00A939C8">
      <w:pPr>
        <w:pStyle w:val="ny-lesson-paragraph"/>
      </w:pPr>
    </w:p>
    <w:p w14:paraId="38184E29" w14:textId="77777777" w:rsidR="00A939C8" w:rsidRDefault="00A939C8" w:rsidP="00A939C8">
      <w:pPr>
        <w:pStyle w:val="ny-lesson-paragraph"/>
      </w:pPr>
    </w:p>
    <w:p w14:paraId="50088586" w14:textId="77777777" w:rsidR="002E26F8" w:rsidRDefault="002E26F8" w:rsidP="00A939C8">
      <w:pPr>
        <w:pStyle w:val="ny-lesson-paragraph"/>
      </w:pPr>
    </w:p>
    <w:p w14:paraId="71F74A3B" w14:textId="77777777" w:rsidR="002E26F8" w:rsidRDefault="002E26F8" w:rsidP="00A939C8">
      <w:pPr>
        <w:pStyle w:val="ny-lesson-paragraph"/>
      </w:pPr>
    </w:p>
    <w:p w14:paraId="36E7B07F" w14:textId="77777777" w:rsidR="002E26F8" w:rsidRDefault="002E26F8" w:rsidP="00A939C8">
      <w:pPr>
        <w:pStyle w:val="ny-lesson-paragraph"/>
      </w:pPr>
    </w:p>
    <w:p w14:paraId="72FC64EF" w14:textId="77777777" w:rsidR="002E26F8" w:rsidRDefault="002E26F8" w:rsidP="00A939C8">
      <w:pPr>
        <w:pStyle w:val="ny-lesson-paragraph"/>
      </w:pPr>
    </w:p>
    <w:p w14:paraId="57B91EF5" w14:textId="77777777" w:rsidR="002E26F8" w:rsidRDefault="002E26F8" w:rsidP="00A939C8">
      <w:pPr>
        <w:pStyle w:val="ny-lesson-paragraph"/>
      </w:pPr>
    </w:p>
    <w:p w14:paraId="529AA601" w14:textId="77777777" w:rsidR="00BA597A" w:rsidRDefault="00BA597A" w:rsidP="00A939C8">
      <w:pPr>
        <w:pStyle w:val="ny-lesson-paragraph"/>
      </w:pPr>
    </w:p>
    <w:p w14:paraId="6665D740" w14:textId="56FFE0F0" w:rsidR="001A3312" w:rsidRDefault="00F50A83" w:rsidP="001A3312">
      <w:pPr>
        <w:pStyle w:val="ny-lesson-hdr-1"/>
      </w:pPr>
      <w:r>
        <w:t>Exercise</w:t>
      </w:r>
      <w:r w:rsidR="00A939C8">
        <w:t xml:space="preserve"> 1</w:t>
      </w:r>
    </w:p>
    <w:p w14:paraId="2B81C131" w14:textId="00340E15" w:rsidR="00CE6AE0" w:rsidRPr="001F0B9C" w:rsidRDefault="00A939C8" w:rsidP="00700B82">
      <w:pPr>
        <w:pStyle w:val="ny-lesson-paragraph"/>
      </w:pPr>
      <w:r w:rsidRPr="001F0B9C">
        <w:t xml:space="preserve">In Ty’s art class, </w:t>
      </w:r>
      <m:oMath>
        <m:r>
          <w:rPr>
            <w:rFonts w:ascii="Cambria Math" w:hAnsi="Cambria Math"/>
          </w:rPr>
          <m:t>12%</m:t>
        </m:r>
      </m:oMath>
      <w:r w:rsidRPr="001F0B9C">
        <w:t xml:space="preserve"> of the Flag Day art projects received a perfect score.  There were </w:t>
      </w:r>
      <m:oMath>
        <m:r>
          <w:rPr>
            <w:rFonts w:ascii="Cambria Math" w:hAnsi="Cambria Math"/>
          </w:rPr>
          <m:t>25</m:t>
        </m:r>
      </m:oMath>
      <w:r w:rsidRPr="001F0B9C">
        <w:t xml:space="preserve"> art projects turned in by Ty’s class.  How many of the art projects earned a perfect score?  (Identify the whole.)</w:t>
      </w:r>
    </w:p>
    <w:p w14:paraId="61E62288" w14:textId="77777777" w:rsidR="00E34D2C" w:rsidRDefault="00E34D2C" w:rsidP="00E34D2C">
      <w:pPr>
        <w:pStyle w:val="ny-lesson-paragraph"/>
        <w:rPr>
          <w:szCs w:val="20"/>
        </w:rPr>
      </w:pPr>
    </w:p>
    <w:p w14:paraId="7E3AF1B4" w14:textId="77777777" w:rsidR="00F50A83" w:rsidRDefault="00F50A83" w:rsidP="00E34D2C">
      <w:pPr>
        <w:pStyle w:val="ny-lesson-paragraph"/>
        <w:rPr>
          <w:szCs w:val="20"/>
        </w:rPr>
      </w:pPr>
    </w:p>
    <w:p w14:paraId="7F580C4F" w14:textId="77777777" w:rsidR="002E26F8" w:rsidRDefault="002E26F8" w:rsidP="00E34D2C">
      <w:pPr>
        <w:pStyle w:val="ny-lesson-paragraph"/>
        <w:rPr>
          <w:szCs w:val="20"/>
        </w:rPr>
      </w:pPr>
    </w:p>
    <w:p w14:paraId="6FDD3585" w14:textId="77777777" w:rsidR="002E26F8" w:rsidRDefault="002E26F8" w:rsidP="00E34D2C">
      <w:pPr>
        <w:pStyle w:val="ny-lesson-paragraph"/>
        <w:rPr>
          <w:szCs w:val="20"/>
        </w:rPr>
      </w:pPr>
    </w:p>
    <w:p w14:paraId="145B3511" w14:textId="77777777" w:rsidR="002E26F8" w:rsidRDefault="002E26F8" w:rsidP="00E34D2C">
      <w:pPr>
        <w:pStyle w:val="ny-lesson-paragraph"/>
        <w:rPr>
          <w:szCs w:val="20"/>
        </w:rPr>
      </w:pPr>
    </w:p>
    <w:p w14:paraId="0A0F897F" w14:textId="77777777" w:rsidR="002E26F8" w:rsidRDefault="002E26F8" w:rsidP="00E34D2C">
      <w:pPr>
        <w:pStyle w:val="ny-lesson-paragraph"/>
        <w:rPr>
          <w:szCs w:val="20"/>
        </w:rPr>
      </w:pPr>
    </w:p>
    <w:p w14:paraId="111A8915" w14:textId="77777777" w:rsidR="002E26F8" w:rsidRDefault="002E26F8" w:rsidP="00E34D2C">
      <w:pPr>
        <w:pStyle w:val="ny-lesson-paragraph"/>
        <w:rPr>
          <w:szCs w:val="20"/>
        </w:rPr>
      </w:pPr>
    </w:p>
    <w:p w14:paraId="4209AA18" w14:textId="77777777" w:rsidR="002E26F8" w:rsidRDefault="002E26F8" w:rsidP="00E34D2C">
      <w:pPr>
        <w:pStyle w:val="ny-lesson-paragraph"/>
        <w:rPr>
          <w:szCs w:val="20"/>
        </w:rPr>
      </w:pPr>
    </w:p>
    <w:p w14:paraId="11DF472A" w14:textId="77777777" w:rsidR="00BA597A" w:rsidRDefault="00BA597A" w:rsidP="00E34D2C">
      <w:pPr>
        <w:pStyle w:val="ny-lesson-paragraph"/>
        <w:rPr>
          <w:szCs w:val="20"/>
        </w:rPr>
      </w:pPr>
    </w:p>
    <w:p w14:paraId="3DB9BEB8" w14:textId="77777777" w:rsidR="00BA597A" w:rsidRDefault="00BA597A" w:rsidP="00E34D2C">
      <w:pPr>
        <w:pStyle w:val="ny-lesson-paragraph"/>
        <w:rPr>
          <w:szCs w:val="20"/>
        </w:rPr>
      </w:pPr>
    </w:p>
    <w:p w14:paraId="4099A710" w14:textId="77777777" w:rsidR="00963A9B" w:rsidRDefault="00963A9B" w:rsidP="00E34D2C">
      <w:pPr>
        <w:pStyle w:val="ny-lesson-paragraph"/>
        <w:rPr>
          <w:szCs w:val="20"/>
        </w:rPr>
      </w:pPr>
    </w:p>
    <w:p w14:paraId="6A2C4228" w14:textId="77777777" w:rsidR="00963A9B" w:rsidRDefault="00963A9B" w:rsidP="00E34D2C">
      <w:pPr>
        <w:pStyle w:val="ny-lesson-paragraph"/>
        <w:rPr>
          <w:szCs w:val="20"/>
        </w:rPr>
      </w:pPr>
    </w:p>
    <w:p w14:paraId="6F59A1E0" w14:textId="77777777" w:rsidR="00963A9B" w:rsidRDefault="00963A9B" w:rsidP="00E34D2C">
      <w:pPr>
        <w:pStyle w:val="ny-lesson-paragraph"/>
        <w:rPr>
          <w:szCs w:val="20"/>
        </w:rPr>
      </w:pPr>
    </w:p>
    <w:p w14:paraId="36578D1D" w14:textId="5681662D" w:rsidR="00F50A83" w:rsidRPr="00DD2B0A" w:rsidRDefault="001F0B9C" w:rsidP="00DD2B0A">
      <w:pPr>
        <w:pStyle w:val="ny-lesson-hdr-1"/>
        <w:rPr>
          <w:rStyle w:val="ny-lesson-hdr-2"/>
          <w:b/>
        </w:rPr>
      </w:pPr>
      <w:r w:rsidRPr="00DD2B0A">
        <w:rPr>
          <w:rStyle w:val="ny-lesson-hdr-2"/>
          <w:b/>
        </w:rPr>
        <w:lastRenderedPageBreak/>
        <w:t>Example 2:  A Numeric Approach to Finding a Part, Given a Percent of the Whole</w:t>
      </w:r>
    </w:p>
    <w:p w14:paraId="41C8F506" w14:textId="7207A898" w:rsidR="001F0B9C" w:rsidRPr="001F0B9C" w:rsidRDefault="001F0B9C" w:rsidP="001F0B9C">
      <w:pPr>
        <w:pStyle w:val="ny-lesson-paragraph"/>
      </w:pPr>
      <w:r w:rsidRPr="001F0B9C">
        <w:t xml:space="preserve">In Ty’s English class, </w:t>
      </w:r>
      <m:oMath>
        <m:r>
          <w:rPr>
            <w:rFonts w:ascii="Cambria Math" w:hAnsi="Cambria Math"/>
          </w:rPr>
          <m:t>70%</m:t>
        </m:r>
      </m:oMath>
      <w:r w:rsidRPr="001F0B9C">
        <w:t xml:space="preserve"> of the students completed an essay by the due date.  There are </w:t>
      </w:r>
      <m:oMath>
        <m:r>
          <w:rPr>
            <w:rFonts w:ascii="Cambria Math" w:hAnsi="Cambria Math"/>
          </w:rPr>
          <m:t>30</m:t>
        </m:r>
      </m:oMath>
      <w:r w:rsidRPr="001F0B9C">
        <w:t xml:space="preserve"> students in Ty’s English class.  How many completed the essay by the due date?</w:t>
      </w:r>
    </w:p>
    <w:p w14:paraId="57CD5BA3" w14:textId="77777777" w:rsidR="00F50A83" w:rsidRDefault="00F50A83" w:rsidP="00E34D2C">
      <w:pPr>
        <w:pStyle w:val="ny-lesson-paragraph"/>
        <w:rPr>
          <w:szCs w:val="20"/>
        </w:rPr>
      </w:pPr>
    </w:p>
    <w:p w14:paraId="07CF2ECB" w14:textId="77777777" w:rsidR="002E26F8" w:rsidRDefault="002E26F8" w:rsidP="00E34D2C">
      <w:pPr>
        <w:pStyle w:val="ny-lesson-paragraph"/>
        <w:rPr>
          <w:szCs w:val="20"/>
        </w:rPr>
      </w:pPr>
    </w:p>
    <w:p w14:paraId="3242CD95" w14:textId="77777777" w:rsidR="002E26F8" w:rsidRDefault="002E26F8" w:rsidP="00E34D2C">
      <w:pPr>
        <w:pStyle w:val="ny-lesson-paragraph"/>
        <w:rPr>
          <w:szCs w:val="20"/>
        </w:rPr>
      </w:pPr>
    </w:p>
    <w:p w14:paraId="47D58A92" w14:textId="77777777" w:rsidR="002E26F8" w:rsidRDefault="002E26F8" w:rsidP="00E34D2C">
      <w:pPr>
        <w:pStyle w:val="ny-lesson-paragraph"/>
        <w:rPr>
          <w:szCs w:val="20"/>
        </w:rPr>
      </w:pPr>
    </w:p>
    <w:p w14:paraId="6631DAC7" w14:textId="77777777" w:rsidR="002E26F8" w:rsidRDefault="002E26F8" w:rsidP="00E34D2C">
      <w:pPr>
        <w:pStyle w:val="ny-lesson-paragraph"/>
        <w:rPr>
          <w:szCs w:val="20"/>
        </w:rPr>
      </w:pPr>
    </w:p>
    <w:p w14:paraId="21A2F909" w14:textId="77777777" w:rsidR="002E26F8" w:rsidRDefault="002E26F8" w:rsidP="00E34D2C">
      <w:pPr>
        <w:pStyle w:val="ny-lesson-paragraph"/>
        <w:rPr>
          <w:szCs w:val="20"/>
        </w:rPr>
      </w:pPr>
    </w:p>
    <w:p w14:paraId="04388199" w14:textId="77777777" w:rsidR="002E26F8" w:rsidRDefault="002E26F8" w:rsidP="00E34D2C">
      <w:pPr>
        <w:pStyle w:val="ny-lesson-paragraph"/>
        <w:rPr>
          <w:szCs w:val="20"/>
        </w:rPr>
      </w:pPr>
    </w:p>
    <w:p w14:paraId="19D675FB" w14:textId="77777777" w:rsidR="00BA597A" w:rsidRDefault="00BA597A" w:rsidP="00E34D2C">
      <w:pPr>
        <w:pStyle w:val="ny-lesson-paragraph"/>
        <w:rPr>
          <w:szCs w:val="20"/>
        </w:rPr>
      </w:pPr>
    </w:p>
    <w:p w14:paraId="5378EF8E" w14:textId="77777777" w:rsidR="00BA597A" w:rsidRDefault="00BA597A" w:rsidP="00E34D2C">
      <w:pPr>
        <w:pStyle w:val="ny-lesson-paragraph"/>
        <w:rPr>
          <w:szCs w:val="20"/>
        </w:rPr>
      </w:pPr>
    </w:p>
    <w:p w14:paraId="06D08E52" w14:textId="77777777" w:rsidR="002E26F8" w:rsidRDefault="002E26F8" w:rsidP="00E34D2C">
      <w:pPr>
        <w:pStyle w:val="ny-lesson-paragraph"/>
        <w:rPr>
          <w:szCs w:val="20"/>
        </w:rPr>
      </w:pPr>
    </w:p>
    <w:p w14:paraId="7C416EB4" w14:textId="2DEB5D44" w:rsidR="00F50A83" w:rsidRPr="00DD2B0A" w:rsidRDefault="00EB728C" w:rsidP="00DD2B0A">
      <w:pPr>
        <w:pStyle w:val="ny-lesson-hdr-1"/>
        <w:rPr>
          <w:b w:val="0"/>
          <w:sz w:val="20"/>
        </w:rPr>
      </w:pPr>
      <w:r w:rsidRPr="00DD2B0A">
        <w:rPr>
          <w:rStyle w:val="ny-lesson-hdr-2"/>
          <w:b/>
        </w:rPr>
        <w:t>Example 3:  An Algebraic Approach to Finding a Part, Given a Percent of the Whole</w:t>
      </w:r>
    </w:p>
    <w:p w14:paraId="7C6C698A" w14:textId="4EEEF9F8" w:rsidR="00EB728C" w:rsidRPr="00EB728C" w:rsidRDefault="00EB728C" w:rsidP="00EB728C">
      <w:pPr>
        <w:pStyle w:val="ny-lesson-paragraph"/>
      </w:pPr>
      <w:r w:rsidRPr="00EB728C">
        <w:t xml:space="preserve">A bag of candy contains </w:t>
      </w:r>
      <m:oMath>
        <m:r>
          <w:rPr>
            <w:rFonts w:ascii="Cambria Math" w:hAnsi="Cambria Math"/>
          </w:rPr>
          <m:t>300</m:t>
        </m:r>
      </m:oMath>
      <w:r w:rsidRPr="00EB728C">
        <w:t xml:space="preserve"> pieces of which </w:t>
      </w:r>
      <m:oMath>
        <m:r>
          <w:rPr>
            <w:rFonts w:ascii="Cambria Math" w:hAnsi="Cambria Math"/>
          </w:rPr>
          <m:t>28%</m:t>
        </m:r>
      </m:oMath>
      <w:r w:rsidRPr="00EB728C">
        <w:t xml:space="preserve"> are red.  How many pieces are red?</w:t>
      </w:r>
    </w:p>
    <w:p w14:paraId="2917EE93" w14:textId="77777777" w:rsidR="001A4EE2" w:rsidRDefault="001A4EE2" w:rsidP="001A4EE2">
      <w:pPr>
        <w:pStyle w:val="ny-lesson-paragraph"/>
      </w:pPr>
      <w:r>
        <w:t>Which quantity represents the whole?</w:t>
      </w:r>
    </w:p>
    <w:p w14:paraId="1F86124D" w14:textId="77777777" w:rsidR="001A4EE2" w:rsidRDefault="001A4EE2" w:rsidP="001A4EE2">
      <w:pPr>
        <w:pStyle w:val="ny-lesson-paragraph"/>
      </w:pPr>
    </w:p>
    <w:p w14:paraId="107FF777" w14:textId="77777777" w:rsidR="001A4EE2" w:rsidRDefault="001A4EE2" w:rsidP="001A4EE2">
      <w:pPr>
        <w:pStyle w:val="ny-lesson-paragraph"/>
      </w:pPr>
    </w:p>
    <w:p w14:paraId="1845413C" w14:textId="77777777" w:rsidR="001A4EE2" w:rsidRPr="009556DF" w:rsidRDefault="001A4EE2" w:rsidP="001A4EE2">
      <w:pPr>
        <w:pStyle w:val="ny-lesson-paragraph"/>
      </w:pPr>
    </w:p>
    <w:p w14:paraId="7578CA84" w14:textId="77777777" w:rsidR="001A4EE2" w:rsidRDefault="001A4EE2" w:rsidP="001A4EE2">
      <w:pPr>
        <w:pStyle w:val="ny-lesson-paragraph"/>
      </w:pPr>
      <w:r>
        <w:t>Which of the terms in the percent equation is unknown?  Define a letter (variable) to represent the unknown quantity.</w:t>
      </w:r>
    </w:p>
    <w:p w14:paraId="35FE3326" w14:textId="5D2AB098" w:rsidR="001A4EE2" w:rsidRDefault="001A4EE2" w:rsidP="001A4EE2">
      <w:pPr>
        <w:pStyle w:val="ny-lesson-paragraph"/>
      </w:pPr>
    </w:p>
    <w:p w14:paraId="73FD02C2" w14:textId="77777777" w:rsidR="001A4EE2" w:rsidRDefault="001A4EE2" w:rsidP="001A4EE2">
      <w:pPr>
        <w:pStyle w:val="ny-lesson-paragraph"/>
      </w:pPr>
    </w:p>
    <w:p w14:paraId="73AE71ED" w14:textId="77777777" w:rsidR="001A4EE2" w:rsidRPr="009556DF" w:rsidRDefault="001A4EE2" w:rsidP="001A4EE2">
      <w:pPr>
        <w:pStyle w:val="ny-lesson-paragraph"/>
      </w:pPr>
    </w:p>
    <w:p w14:paraId="4C5FB108" w14:textId="77777777" w:rsidR="001A4EE2" w:rsidRDefault="001A4EE2" w:rsidP="001A4EE2">
      <w:pPr>
        <w:pStyle w:val="ny-lesson-paragraph"/>
      </w:pPr>
      <w:r w:rsidRPr="00273062">
        <w:t xml:space="preserve">Write an expression </w:t>
      </w:r>
      <w:r>
        <w:t xml:space="preserve">using the percent and the whole </w:t>
      </w:r>
      <w:r w:rsidRPr="00273062">
        <w:t>to represen</w:t>
      </w:r>
      <w:r>
        <w:t xml:space="preserve">t the number of pieces of </w:t>
      </w:r>
      <w:r w:rsidRPr="00273062">
        <w:t>red</w:t>
      </w:r>
      <w:r>
        <w:t xml:space="preserve"> candy</w:t>
      </w:r>
      <w:r w:rsidRPr="00273062">
        <w:t>.</w:t>
      </w:r>
    </w:p>
    <w:p w14:paraId="580BEFA8" w14:textId="77777777" w:rsidR="001A4EE2" w:rsidRDefault="001A4EE2" w:rsidP="001A4EE2">
      <w:pPr>
        <w:pStyle w:val="ny-lesson-paragraph"/>
      </w:pPr>
    </w:p>
    <w:p w14:paraId="5CF5EFD3" w14:textId="77777777" w:rsidR="001A4EE2" w:rsidRDefault="001A4EE2" w:rsidP="001A4EE2">
      <w:pPr>
        <w:pStyle w:val="ny-lesson-paragraph"/>
      </w:pPr>
    </w:p>
    <w:p w14:paraId="61FE4BCA" w14:textId="77777777" w:rsidR="001A4EE2" w:rsidRDefault="001A4EE2" w:rsidP="001A4EE2">
      <w:pPr>
        <w:pStyle w:val="ny-lesson-paragraph"/>
      </w:pPr>
    </w:p>
    <w:p w14:paraId="465E902D" w14:textId="30D4CB3F" w:rsidR="001A4EE2" w:rsidRPr="00396D89" w:rsidRDefault="001A4EE2" w:rsidP="001A4EE2">
      <w:pPr>
        <w:pStyle w:val="ny-lesson-paragraph"/>
      </w:pPr>
      <w:r w:rsidRPr="00396D89">
        <w:t xml:space="preserve">Write </w:t>
      </w:r>
      <w:r>
        <w:t xml:space="preserve">and solve </w:t>
      </w:r>
      <w:r w:rsidRPr="00396D89">
        <w:t>an equation to find</w:t>
      </w:r>
      <w:r>
        <w:t xml:space="preserve"> the unknown quantity. </w:t>
      </w:r>
    </w:p>
    <w:p w14:paraId="7540DE35" w14:textId="77777777" w:rsidR="00F50A83" w:rsidRDefault="00F50A83" w:rsidP="00E34D2C">
      <w:pPr>
        <w:pStyle w:val="ny-lesson-paragraph"/>
        <w:rPr>
          <w:szCs w:val="20"/>
        </w:rPr>
      </w:pPr>
    </w:p>
    <w:p w14:paraId="549989F8" w14:textId="77777777" w:rsidR="00F50A83" w:rsidRDefault="00F50A83" w:rsidP="00E34D2C">
      <w:pPr>
        <w:pStyle w:val="ny-lesson-paragraph"/>
        <w:rPr>
          <w:szCs w:val="20"/>
        </w:rPr>
      </w:pPr>
    </w:p>
    <w:p w14:paraId="09F09B10" w14:textId="77777777" w:rsidR="002E26F8" w:rsidRDefault="002E26F8" w:rsidP="00E34D2C">
      <w:pPr>
        <w:pStyle w:val="ny-lesson-paragraph"/>
        <w:rPr>
          <w:szCs w:val="20"/>
        </w:rPr>
      </w:pPr>
    </w:p>
    <w:p w14:paraId="3965D172" w14:textId="77777777" w:rsidR="00DD2B0A" w:rsidRDefault="00DD2B0A" w:rsidP="00E34D2C">
      <w:pPr>
        <w:pStyle w:val="ny-lesson-paragraph"/>
        <w:rPr>
          <w:szCs w:val="20"/>
        </w:rPr>
      </w:pPr>
    </w:p>
    <w:p w14:paraId="54C7AA00" w14:textId="25867AB6" w:rsidR="00E34D2C" w:rsidRDefault="005B30F5" w:rsidP="005B30F5">
      <w:pPr>
        <w:pStyle w:val="ny-lesson-hdr-1"/>
      </w:pPr>
      <w:r>
        <w:lastRenderedPageBreak/>
        <w:t>Exercise 2</w:t>
      </w:r>
    </w:p>
    <w:p w14:paraId="57950BA9" w14:textId="34B65A0E" w:rsidR="005B30F5" w:rsidRPr="005B30F5" w:rsidRDefault="005B30F5" w:rsidP="008D52B0">
      <w:pPr>
        <w:pStyle w:val="ny-lesson-paragraph"/>
      </w:pPr>
      <w:r w:rsidRPr="005B30F5">
        <w:t>A bag of candy contains</w:t>
      </w:r>
      <m:oMath>
        <m:r>
          <w:rPr>
            <w:rFonts w:ascii="Cambria Math" w:hAnsi="Cambria Math"/>
          </w:rPr>
          <m:t xml:space="preserve"> 300</m:t>
        </m:r>
      </m:oMath>
      <w:r w:rsidRPr="005B30F5">
        <w:t xml:space="preserve"> pieces of which </w:t>
      </w:r>
      <m:oMath>
        <m:r>
          <w:rPr>
            <w:rFonts w:ascii="Cambria Math" w:hAnsi="Cambria Math"/>
          </w:rPr>
          <m:t>28%</m:t>
        </m:r>
      </m:oMath>
      <w:r w:rsidRPr="005B30F5">
        <w:t xml:space="preserve"> are red.  How many pieces are </w:t>
      </w:r>
      <w:r w:rsidR="00F33269" w:rsidRPr="004F06B3">
        <w:t>not</w:t>
      </w:r>
      <w:r w:rsidR="00F33269" w:rsidRPr="005B30F5">
        <w:t xml:space="preserve"> </w:t>
      </w:r>
      <w:r w:rsidRPr="005B30F5">
        <w:t>red?</w:t>
      </w:r>
    </w:p>
    <w:p w14:paraId="0BED27D1" w14:textId="56C338B5" w:rsidR="005B30F5" w:rsidRPr="008D52B0" w:rsidRDefault="005B30F5" w:rsidP="005B30F5">
      <w:pPr>
        <w:pStyle w:val="ny-lesson-numbering"/>
        <w:numPr>
          <w:ilvl w:val="1"/>
          <w:numId w:val="14"/>
        </w:numPr>
      </w:pPr>
      <w:r w:rsidRPr="008D52B0">
        <w:t xml:space="preserve">Write an equation to represent the number of pieces that are not red, </w:t>
      </w:r>
      <m:oMath>
        <m:r>
          <w:rPr>
            <w:rFonts w:ascii="Cambria Math" w:hAnsi="Cambria Math"/>
          </w:rPr>
          <m:t>n</m:t>
        </m:r>
      </m:oMath>
      <w:r w:rsidRPr="008D52B0">
        <w:t xml:space="preserve">. </w:t>
      </w:r>
    </w:p>
    <w:p w14:paraId="0F3E2C70" w14:textId="77777777" w:rsidR="005B30F5" w:rsidRDefault="005B30F5" w:rsidP="005B30F5">
      <w:pPr>
        <w:pStyle w:val="ny-lesson-paragraph"/>
      </w:pPr>
    </w:p>
    <w:p w14:paraId="6E795BEC" w14:textId="77777777" w:rsidR="002E26F8" w:rsidRDefault="002E26F8" w:rsidP="005B30F5">
      <w:pPr>
        <w:pStyle w:val="ny-lesson-paragraph"/>
      </w:pPr>
    </w:p>
    <w:p w14:paraId="40C865E5" w14:textId="77777777" w:rsidR="002E26F8" w:rsidRDefault="002E26F8" w:rsidP="005B30F5">
      <w:pPr>
        <w:pStyle w:val="ny-lesson-paragraph"/>
      </w:pPr>
    </w:p>
    <w:p w14:paraId="22CB4F9F" w14:textId="77777777" w:rsidR="00963A9B" w:rsidRDefault="00963A9B" w:rsidP="005B30F5">
      <w:pPr>
        <w:pStyle w:val="ny-lesson-paragraph"/>
      </w:pPr>
    </w:p>
    <w:p w14:paraId="76C1308A" w14:textId="77777777" w:rsidR="00963A9B" w:rsidRPr="00A96CEE" w:rsidRDefault="00963A9B" w:rsidP="005B30F5">
      <w:pPr>
        <w:pStyle w:val="ny-lesson-paragraph"/>
      </w:pPr>
    </w:p>
    <w:p w14:paraId="5F3B7CCF" w14:textId="77777777" w:rsidR="005B30F5" w:rsidRPr="00922ED0" w:rsidRDefault="005B30F5" w:rsidP="005B30F5">
      <w:pPr>
        <w:pStyle w:val="ny-lesson-numbering"/>
        <w:numPr>
          <w:ilvl w:val="1"/>
          <w:numId w:val="14"/>
        </w:numPr>
      </w:pPr>
      <w:r>
        <w:t xml:space="preserve">Use your equation to find the number of pieces of candy that are not red.   </w:t>
      </w:r>
    </w:p>
    <w:p w14:paraId="62F9D117" w14:textId="77777777" w:rsidR="002E26F8" w:rsidRDefault="002E26F8" w:rsidP="005B30F5">
      <w:pPr>
        <w:pStyle w:val="ny-lesson-paragraph"/>
      </w:pPr>
    </w:p>
    <w:p w14:paraId="24D74376" w14:textId="77777777" w:rsidR="002E26F8" w:rsidRDefault="002E26F8" w:rsidP="005B30F5">
      <w:pPr>
        <w:pStyle w:val="ny-lesson-paragraph"/>
      </w:pPr>
    </w:p>
    <w:p w14:paraId="731D555A" w14:textId="77777777" w:rsidR="002E26F8" w:rsidRDefault="002E26F8" w:rsidP="005B30F5">
      <w:pPr>
        <w:pStyle w:val="ny-lesson-paragraph"/>
      </w:pPr>
    </w:p>
    <w:p w14:paraId="47606012" w14:textId="77777777" w:rsidR="002E26F8" w:rsidRDefault="002E26F8" w:rsidP="005B30F5">
      <w:pPr>
        <w:pStyle w:val="ny-lesson-paragraph"/>
      </w:pPr>
    </w:p>
    <w:p w14:paraId="57526E7A" w14:textId="77777777" w:rsidR="002E26F8" w:rsidRPr="00A96CEE" w:rsidRDefault="002E26F8" w:rsidP="005B30F5">
      <w:pPr>
        <w:pStyle w:val="ny-lesson-paragraph"/>
      </w:pPr>
    </w:p>
    <w:p w14:paraId="22655BFB" w14:textId="03E2B0EE" w:rsidR="005B30F5" w:rsidRPr="005B30F5" w:rsidRDefault="008D52B0" w:rsidP="005B30F5">
      <w:pPr>
        <w:pStyle w:val="ny-lesson-numbering"/>
        <w:numPr>
          <w:ilvl w:val="1"/>
          <w:numId w:val="14"/>
        </w:numPr>
      </w:pPr>
      <w:r>
        <w:t xml:space="preserve">Jah-Lil </w:t>
      </w:r>
      <w:r w:rsidR="005B30F5" w:rsidRPr="007E2F85">
        <w:t xml:space="preserve">told his math teacher that </w:t>
      </w:r>
      <w:r w:rsidR="005B30F5">
        <w:t>he</w:t>
      </w:r>
      <w:r>
        <w:t xml:space="preserve"> could use the answer from </w:t>
      </w:r>
      <w:r w:rsidR="005B30F5" w:rsidRPr="007E2F85">
        <w:t xml:space="preserve">part </w:t>
      </w:r>
      <w:r w:rsidR="005B30F5">
        <w:t>(</w:t>
      </w:r>
      <w:r w:rsidR="005B30F5" w:rsidRPr="007E2F85">
        <w:t xml:space="preserve">b) and mental math to find the number of pieces of candy that are not red. </w:t>
      </w:r>
      <w:r w:rsidR="005B30F5">
        <w:t xml:space="preserve"> </w:t>
      </w:r>
      <w:r w:rsidR="005B30F5" w:rsidRPr="007E2F85">
        <w:t xml:space="preserve">Explain what Jah-Lil meant by that.  </w:t>
      </w:r>
      <w:r w:rsidR="005B30F5">
        <w:t xml:space="preserve"> </w:t>
      </w:r>
    </w:p>
    <w:p w14:paraId="69B979B0" w14:textId="77777777" w:rsidR="00F50A83" w:rsidRDefault="00F50A83" w:rsidP="004F06B3">
      <w:pPr>
        <w:pStyle w:val="ny-lesson-paragraph"/>
      </w:pPr>
    </w:p>
    <w:p w14:paraId="210CB24C" w14:textId="77777777" w:rsidR="00F33269" w:rsidRDefault="00F33269" w:rsidP="004F06B3">
      <w:pPr>
        <w:pStyle w:val="ny-lesson-paragraph"/>
      </w:pPr>
    </w:p>
    <w:p w14:paraId="6694347F" w14:textId="77777777" w:rsidR="00F33269" w:rsidRDefault="00F33269" w:rsidP="004F06B3">
      <w:pPr>
        <w:pStyle w:val="ny-lesson-paragraph"/>
      </w:pPr>
    </w:p>
    <w:p w14:paraId="1065134B" w14:textId="77777777" w:rsidR="002E26F8" w:rsidRDefault="002E26F8" w:rsidP="004F06B3">
      <w:pPr>
        <w:pStyle w:val="ny-lesson-paragraph"/>
      </w:pPr>
    </w:p>
    <w:p w14:paraId="2612F7C5" w14:textId="77777777" w:rsidR="00F703D7" w:rsidRDefault="00F703D7" w:rsidP="004F06B3">
      <w:pPr>
        <w:pStyle w:val="ny-lesson-paragraph"/>
      </w:pPr>
    </w:p>
    <w:p w14:paraId="40B803ED" w14:textId="4560E712" w:rsidR="00F703D7" w:rsidRPr="00E12C83" w:rsidRDefault="00F703D7" w:rsidP="004F06B3">
      <w:pPr>
        <w:pStyle w:val="ny-lesson-paragraph"/>
        <w:rPr>
          <w:rStyle w:val="ny-lesson-hdr-3"/>
          <w:b w:val="0"/>
        </w:rPr>
      </w:pPr>
      <w:r w:rsidRPr="00E12C83">
        <w:rPr>
          <w:rStyle w:val="ny-lesson-hdr-2"/>
        </w:rPr>
        <w:t xml:space="preserve">Example </w:t>
      </w:r>
      <w:r w:rsidR="00BE08FD" w:rsidRPr="00E12C83">
        <w:rPr>
          <w:rStyle w:val="ny-lesson-hdr-2"/>
        </w:rPr>
        <w:t>4</w:t>
      </w:r>
      <w:r w:rsidRPr="00E12C83">
        <w:rPr>
          <w:rStyle w:val="ny-lesson-hdr-2"/>
        </w:rPr>
        <w:t xml:space="preserve">:  </w:t>
      </w:r>
      <w:r w:rsidR="00BE08FD" w:rsidRPr="00E12C83">
        <w:rPr>
          <w:rStyle w:val="ny-lesson-hdr-3"/>
        </w:rPr>
        <w:t>Comparing Part of a Whole to the Whole with the Percent Formula</w:t>
      </w:r>
    </w:p>
    <w:p w14:paraId="408D8BBD" w14:textId="52A99A22" w:rsidR="00F703D7" w:rsidRPr="00F703D7" w:rsidRDefault="00F703D7" w:rsidP="00F703D7">
      <w:pPr>
        <w:pStyle w:val="ny-lesson-paragraph"/>
      </w:pPr>
      <w:r w:rsidRPr="00F703D7">
        <w:t xml:space="preserve">Zoey inflated </w:t>
      </w:r>
      <m:oMath>
        <m:r>
          <w:rPr>
            <w:rFonts w:ascii="Cambria Math" w:hAnsi="Cambria Math"/>
          </w:rPr>
          <m:t>24</m:t>
        </m:r>
      </m:oMath>
      <w:r w:rsidRPr="00F703D7">
        <w:t xml:space="preserve"> balloons for decorations at the middle school dance.  If Zoey inflated </w:t>
      </w:r>
      <m:oMath>
        <m:r>
          <w:rPr>
            <w:rFonts w:ascii="Cambria Math" w:hAnsi="Cambria Math"/>
          </w:rPr>
          <m:t>15%</m:t>
        </m:r>
      </m:oMath>
      <w:r w:rsidRPr="00F703D7">
        <w:t xml:space="preserve"> of the balloons that are inflated for the dance, how many balloons are there total?  Solve the problem using the percent formula, and verify your answer using a visual model.</w:t>
      </w:r>
    </w:p>
    <w:p w14:paraId="188BE11C" w14:textId="77777777" w:rsidR="00F703D7" w:rsidRDefault="00F703D7" w:rsidP="004F06B3">
      <w:pPr>
        <w:pStyle w:val="ny-lesson-paragraph"/>
      </w:pPr>
    </w:p>
    <w:p w14:paraId="2BC0E72C" w14:textId="77777777" w:rsidR="002E26F8" w:rsidRDefault="002E26F8" w:rsidP="004F06B3">
      <w:pPr>
        <w:pStyle w:val="ny-lesson-paragraph"/>
      </w:pPr>
    </w:p>
    <w:p w14:paraId="22715F39" w14:textId="77777777" w:rsidR="002E26F8" w:rsidRDefault="002E26F8" w:rsidP="004F06B3">
      <w:pPr>
        <w:pStyle w:val="ny-lesson-paragraph"/>
      </w:pPr>
    </w:p>
    <w:p w14:paraId="725ED82F" w14:textId="77777777" w:rsidR="002E26F8" w:rsidRDefault="002E26F8" w:rsidP="004F06B3">
      <w:pPr>
        <w:pStyle w:val="ny-lesson-paragraph"/>
      </w:pPr>
    </w:p>
    <w:p w14:paraId="7165F526" w14:textId="77777777" w:rsidR="00963A9B" w:rsidRDefault="00963A9B" w:rsidP="004F06B3">
      <w:pPr>
        <w:pStyle w:val="ny-lesson-paragraph"/>
      </w:pPr>
    </w:p>
    <w:p w14:paraId="3B98720B" w14:textId="77777777" w:rsidR="002E26F8" w:rsidRDefault="002E26F8" w:rsidP="004F06B3">
      <w:pPr>
        <w:pStyle w:val="ny-lesson-paragraph"/>
      </w:pPr>
    </w:p>
    <w:p w14:paraId="7CF7E1CA" w14:textId="77777777" w:rsidR="00963A9B" w:rsidRDefault="00963A9B" w:rsidP="004F06B3">
      <w:pPr>
        <w:pStyle w:val="ny-lesson-paragraph"/>
      </w:pPr>
    </w:p>
    <w:p w14:paraId="0DF060FC" w14:textId="77777777" w:rsidR="00963A9B" w:rsidRDefault="00963A9B" w:rsidP="004F06B3">
      <w:pPr>
        <w:pStyle w:val="ny-lesson-paragraph"/>
      </w:pPr>
    </w:p>
    <w:p w14:paraId="570DA8B7" w14:textId="2D91887B" w:rsidR="00F50A83" w:rsidRPr="00DD2B0A" w:rsidRDefault="00786901" w:rsidP="00DD2B0A">
      <w:pPr>
        <w:pStyle w:val="ny-lesson-hdr-1"/>
        <w:rPr>
          <w:rStyle w:val="ny-lesson-hdr-2"/>
          <w:b/>
        </w:rPr>
      </w:pPr>
      <w:r w:rsidRPr="00DD2B0A">
        <w:rPr>
          <w:rStyle w:val="ny-lesson-hdr-2"/>
          <w:b/>
        </w:rPr>
        <w:lastRenderedPageBreak/>
        <w:t xml:space="preserve">Example 5: </w:t>
      </w:r>
      <w:r w:rsidR="00CD138D" w:rsidRPr="00DD2B0A">
        <w:rPr>
          <w:rStyle w:val="ny-lesson-hdr-2"/>
          <w:b/>
        </w:rPr>
        <w:t xml:space="preserve"> </w:t>
      </w:r>
      <w:r w:rsidRPr="00DD2B0A">
        <w:rPr>
          <w:rStyle w:val="ny-lesson-hdr-2"/>
          <w:b/>
        </w:rPr>
        <w:t xml:space="preserve">Finding the </w:t>
      </w:r>
      <w:r w:rsidR="00D11466" w:rsidRPr="00DD2B0A">
        <w:rPr>
          <w:rStyle w:val="ny-lesson-hdr-2"/>
          <w:b/>
        </w:rPr>
        <w:t>Percent G</w:t>
      </w:r>
      <w:r w:rsidRPr="00DD2B0A">
        <w:rPr>
          <w:rStyle w:val="ny-lesson-hdr-2"/>
          <w:b/>
        </w:rPr>
        <w:t xml:space="preserve">iven a Part of the Whole and the </w:t>
      </w:r>
      <w:r w:rsidR="00D11466" w:rsidRPr="00DD2B0A">
        <w:rPr>
          <w:rStyle w:val="ny-lesson-hdr-2"/>
          <w:b/>
        </w:rPr>
        <w:t>Whole</w:t>
      </w:r>
    </w:p>
    <w:p w14:paraId="04CB0F17" w14:textId="4DC7A593" w:rsidR="00786901" w:rsidRPr="00786901" w:rsidRDefault="00786901" w:rsidP="00786901">
      <w:pPr>
        <w:pStyle w:val="ny-lesson-paragraph"/>
      </w:pPr>
      <w:r w:rsidRPr="00786901">
        <w:t xml:space="preserve">Haley is making admission tickets to the middle school dance.  So far she has made </w:t>
      </w:r>
      <m:oMath>
        <m:r>
          <w:rPr>
            <w:rFonts w:ascii="Cambria Math" w:hAnsi="Cambria Math"/>
          </w:rPr>
          <m:t>112</m:t>
        </m:r>
      </m:oMath>
      <w:r w:rsidRPr="00786901">
        <w:t xml:space="preserve"> tickets, and her plan is to make  </w:t>
      </w:r>
      <m:oMath>
        <m:r>
          <w:rPr>
            <w:rFonts w:ascii="Cambria Math" w:hAnsi="Cambria Math"/>
          </w:rPr>
          <m:t>320</m:t>
        </m:r>
      </m:oMath>
      <w:r w:rsidRPr="00786901">
        <w:t xml:space="preserve"> tickets.  What percent of the admission tickets has Haley produced so far?  Solve the problem using the percent formula, and verify your answer using a visual model.</w:t>
      </w:r>
    </w:p>
    <w:p w14:paraId="4AA79F8C" w14:textId="77777777" w:rsidR="00F703D7" w:rsidRDefault="00F703D7" w:rsidP="004F06B3">
      <w:pPr>
        <w:pStyle w:val="ny-lesson-paragraph"/>
      </w:pPr>
    </w:p>
    <w:p w14:paraId="62CAB763" w14:textId="77777777" w:rsidR="00BA597A" w:rsidRDefault="00BA597A" w:rsidP="004F06B3">
      <w:pPr>
        <w:pStyle w:val="ny-lesson-paragraph"/>
      </w:pPr>
    </w:p>
    <w:p w14:paraId="15EA4B1A" w14:textId="77777777" w:rsidR="00BA597A" w:rsidRDefault="00BA597A" w:rsidP="004F06B3">
      <w:pPr>
        <w:pStyle w:val="ny-lesson-paragraph"/>
      </w:pPr>
    </w:p>
    <w:p w14:paraId="584FDAC4" w14:textId="77777777" w:rsidR="00BA597A" w:rsidRDefault="00BA597A" w:rsidP="004F06B3">
      <w:pPr>
        <w:pStyle w:val="ny-lesson-paragraph"/>
      </w:pPr>
    </w:p>
    <w:p w14:paraId="0A88857F" w14:textId="77777777" w:rsidR="00BA597A" w:rsidRDefault="00BA597A" w:rsidP="004F06B3">
      <w:pPr>
        <w:pStyle w:val="ny-lesson-paragraph"/>
      </w:pPr>
    </w:p>
    <w:p w14:paraId="32760904" w14:textId="77777777" w:rsidR="00BA597A" w:rsidRDefault="00BA597A" w:rsidP="004F06B3">
      <w:pPr>
        <w:pStyle w:val="ny-lesson-paragraph"/>
      </w:pPr>
    </w:p>
    <w:p w14:paraId="7544BAE9" w14:textId="77777777" w:rsidR="00BA597A" w:rsidRDefault="00BA597A" w:rsidP="004F06B3">
      <w:pPr>
        <w:pStyle w:val="ny-lesson-paragraph"/>
      </w:pPr>
    </w:p>
    <w:p w14:paraId="68C38264" w14:textId="77777777" w:rsidR="00BA597A" w:rsidRDefault="00BA597A" w:rsidP="004F06B3">
      <w:pPr>
        <w:pStyle w:val="ny-lesson-paragraph"/>
      </w:pPr>
    </w:p>
    <w:p w14:paraId="63F4436E" w14:textId="77777777" w:rsidR="008C6C1B" w:rsidRDefault="008C6C1B" w:rsidP="004F06B3">
      <w:pPr>
        <w:pStyle w:val="ny-lesson-paragraph"/>
      </w:pPr>
    </w:p>
    <w:p w14:paraId="2F13FA1C" w14:textId="77777777" w:rsidR="008B23CC" w:rsidRDefault="008B23CC" w:rsidP="004F06B3">
      <w:pPr>
        <w:pStyle w:val="ny-lesson-paragraph"/>
      </w:pPr>
    </w:p>
    <w:p w14:paraId="2C6EBE18" w14:textId="77777777" w:rsidR="008B23CC" w:rsidRDefault="008B23CC" w:rsidP="004F06B3">
      <w:pPr>
        <w:pStyle w:val="ny-lesson-paragraph"/>
      </w:pPr>
    </w:p>
    <w:p w14:paraId="2F7F78DC" w14:textId="77777777" w:rsidR="008B23CC" w:rsidRDefault="008B23CC" w:rsidP="004F06B3">
      <w:pPr>
        <w:pStyle w:val="ny-lesson-paragraph"/>
      </w:pPr>
    </w:p>
    <w:p w14:paraId="484C571B" w14:textId="77777777" w:rsidR="008B23CC" w:rsidRDefault="008B23CC" w:rsidP="004F06B3">
      <w:pPr>
        <w:pStyle w:val="ny-lesson-paragraph"/>
      </w:pPr>
    </w:p>
    <w:p w14:paraId="33B66FB7" w14:textId="77777777" w:rsidR="008B23CC" w:rsidRDefault="008B23CC" w:rsidP="004F06B3">
      <w:pPr>
        <w:pStyle w:val="ny-lesson-paragraph"/>
      </w:pPr>
    </w:p>
    <w:p w14:paraId="78E88F33" w14:textId="77777777" w:rsidR="008B23CC" w:rsidRDefault="008B23CC" w:rsidP="004F06B3">
      <w:pPr>
        <w:pStyle w:val="ny-lesson-paragraph"/>
      </w:pPr>
    </w:p>
    <w:p w14:paraId="0CCAA1EC" w14:textId="77777777" w:rsidR="008B23CC" w:rsidRDefault="008B23CC" w:rsidP="004F06B3">
      <w:pPr>
        <w:pStyle w:val="ny-lesson-paragraph"/>
      </w:pPr>
    </w:p>
    <w:p w14:paraId="54B2A117" w14:textId="77777777" w:rsidR="008B23CC" w:rsidRDefault="008B23CC" w:rsidP="004F06B3">
      <w:pPr>
        <w:pStyle w:val="ny-lesson-paragraph"/>
      </w:pPr>
    </w:p>
    <w:p w14:paraId="63DADEB2" w14:textId="77777777" w:rsidR="008B23CC" w:rsidRDefault="008B23CC" w:rsidP="004F06B3">
      <w:pPr>
        <w:pStyle w:val="ny-lesson-paragraph"/>
      </w:pPr>
    </w:p>
    <w:p w14:paraId="5E9E4FB8" w14:textId="77777777" w:rsidR="008B23CC" w:rsidRDefault="008B23CC" w:rsidP="004F06B3">
      <w:pPr>
        <w:pStyle w:val="ny-lesson-paragraph"/>
      </w:pPr>
    </w:p>
    <w:p w14:paraId="7A6525C0" w14:textId="77777777" w:rsidR="008B23CC" w:rsidRDefault="008B23CC" w:rsidP="004F06B3">
      <w:pPr>
        <w:pStyle w:val="ny-lesson-paragraph"/>
      </w:pPr>
    </w:p>
    <w:p w14:paraId="156623C6" w14:textId="77777777" w:rsidR="008B23CC" w:rsidRDefault="008B23CC" w:rsidP="004F06B3">
      <w:pPr>
        <w:pStyle w:val="ny-lesson-paragraph"/>
      </w:pPr>
    </w:p>
    <w:p w14:paraId="0A772180" w14:textId="77777777" w:rsidR="008B23CC" w:rsidRDefault="008B23CC" w:rsidP="004F06B3">
      <w:pPr>
        <w:pStyle w:val="ny-lesson-paragraph"/>
      </w:pPr>
    </w:p>
    <w:p w14:paraId="174CD251" w14:textId="77777777" w:rsidR="008B23CC" w:rsidRDefault="008B23CC" w:rsidP="004F06B3">
      <w:pPr>
        <w:pStyle w:val="ny-lesson-paragraph"/>
      </w:pPr>
    </w:p>
    <w:p w14:paraId="792D2458" w14:textId="77777777" w:rsidR="008B23CC" w:rsidRDefault="008B23CC" w:rsidP="004F06B3">
      <w:pPr>
        <w:pStyle w:val="ny-lesson-paragraph"/>
      </w:pPr>
    </w:p>
    <w:p w14:paraId="53D849A4" w14:textId="77777777" w:rsidR="008B23CC" w:rsidRDefault="008B23CC" w:rsidP="004F06B3">
      <w:pPr>
        <w:pStyle w:val="ny-lesson-paragraph"/>
      </w:pPr>
    </w:p>
    <w:p w14:paraId="2B8DF438" w14:textId="77777777" w:rsidR="008B23CC" w:rsidRDefault="008B23CC" w:rsidP="004F06B3">
      <w:pPr>
        <w:pStyle w:val="ny-lesson-paragraph"/>
      </w:pPr>
    </w:p>
    <w:p w14:paraId="7FDEC16F" w14:textId="77777777" w:rsidR="008B23CC" w:rsidRDefault="008B23CC" w:rsidP="004F06B3">
      <w:pPr>
        <w:pStyle w:val="ny-lesson-paragraph"/>
      </w:pPr>
    </w:p>
    <w:p w14:paraId="1FAFCF44" w14:textId="77777777" w:rsidR="008B23CC" w:rsidRDefault="008B23CC" w:rsidP="004F06B3">
      <w:pPr>
        <w:pStyle w:val="ny-lesson-paragraph"/>
      </w:pPr>
    </w:p>
    <w:p w14:paraId="047BF8AF" w14:textId="040D3CE3" w:rsidR="008B23CC" w:rsidRDefault="008B23CC" w:rsidP="00871387">
      <w:pPr>
        <w:pStyle w:val="ny-callout-hdr"/>
      </w:pPr>
    </w:p>
    <w:p w14:paraId="08D04932" w14:textId="77777777" w:rsidR="00E12C83" w:rsidRDefault="00E12C83" w:rsidP="00871387">
      <w:pPr>
        <w:pStyle w:val="ny-callout-hdr"/>
      </w:pPr>
    </w:p>
    <w:p w14:paraId="2142BBFF" w14:textId="1E0CEC72" w:rsidR="00E34D2C" w:rsidRDefault="00E34D2C" w:rsidP="00871387">
      <w:pPr>
        <w:pStyle w:val="ny-callout-hdr"/>
      </w:pPr>
      <w:r>
        <w:t xml:space="preserve">Problem Set </w:t>
      </w:r>
    </w:p>
    <w:p w14:paraId="2BE6A0CA" w14:textId="77777777" w:rsidR="004F2898" w:rsidRPr="008C6C1B" w:rsidRDefault="004F2898" w:rsidP="00E12C83">
      <w:pPr>
        <w:pStyle w:val="ny-callout-hdr"/>
      </w:pPr>
    </w:p>
    <w:p w14:paraId="5461C7C7" w14:textId="77777777" w:rsidR="004F5230" w:rsidRDefault="004F5230" w:rsidP="004F5230">
      <w:pPr>
        <w:pStyle w:val="ny-lesson-numbering"/>
        <w:numPr>
          <w:ilvl w:val="0"/>
          <w:numId w:val="27"/>
        </w:numPr>
      </w:pPr>
      <w:r>
        <w:t>Represent each situation using an equation.  Check your answer with a visual model or numeric method.</w:t>
      </w:r>
    </w:p>
    <w:p w14:paraId="4639F050" w14:textId="6DFFF131" w:rsidR="004F5230" w:rsidRPr="002E3B62" w:rsidRDefault="004F5230" w:rsidP="004F5230">
      <w:pPr>
        <w:pStyle w:val="ny-lesson-numbering"/>
        <w:numPr>
          <w:ilvl w:val="1"/>
          <w:numId w:val="14"/>
        </w:numPr>
      </w:pPr>
      <w:r w:rsidRPr="002E3B62">
        <w:t xml:space="preserve">What number </w:t>
      </w:r>
      <w:r w:rsidRPr="004F5230">
        <w:t xml:space="preserve">is </w:t>
      </w:r>
      <m:oMath>
        <m:r>
          <m:rPr>
            <m:sty m:val="p"/>
          </m:rPr>
          <w:rPr>
            <w:rFonts w:ascii="Cambria Math" w:hAnsi="Cambria Math"/>
          </w:rPr>
          <m:t>40%</m:t>
        </m:r>
      </m:oMath>
      <w:r w:rsidRPr="004F5230">
        <w:t xml:space="preserve"> of </w:t>
      </w:r>
      <m:oMath>
        <m:r>
          <m:rPr>
            <m:sty m:val="p"/>
          </m:rPr>
          <w:rPr>
            <w:rFonts w:ascii="Cambria Math" w:hAnsi="Cambria Math"/>
          </w:rPr>
          <m:t>90</m:t>
        </m:r>
      </m:oMath>
      <w:r w:rsidRPr="004F5230">
        <w:t>?</w:t>
      </w:r>
    </w:p>
    <w:p w14:paraId="1B471CD1" w14:textId="5FE0B78B" w:rsidR="004F5230" w:rsidRPr="004F5230" w:rsidRDefault="004F5230" w:rsidP="004F5230">
      <w:pPr>
        <w:pStyle w:val="ny-lesson-numbering"/>
        <w:numPr>
          <w:ilvl w:val="1"/>
          <w:numId w:val="14"/>
        </w:numPr>
      </w:pPr>
      <w:r w:rsidRPr="004F5230">
        <w:t xml:space="preserve">What number is </w:t>
      </w:r>
      <m:oMath>
        <m:r>
          <m:rPr>
            <m:sty m:val="p"/>
          </m:rPr>
          <w:rPr>
            <w:rFonts w:ascii="Cambria Math" w:hAnsi="Cambria Math"/>
          </w:rPr>
          <m:t>45%</m:t>
        </m:r>
      </m:oMath>
      <w:r w:rsidRPr="004F5230">
        <w:t xml:space="preserve"> of </w:t>
      </w:r>
      <m:oMath>
        <m:r>
          <m:rPr>
            <m:sty m:val="p"/>
          </m:rPr>
          <w:rPr>
            <w:rFonts w:ascii="Cambria Math" w:hAnsi="Cambria Math"/>
          </w:rPr>
          <m:t>90</m:t>
        </m:r>
      </m:oMath>
      <w:r w:rsidRPr="004F5230">
        <w:t>?</w:t>
      </w:r>
    </w:p>
    <w:p w14:paraId="54627931" w14:textId="368C5861" w:rsidR="004F5230" w:rsidRPr="004F5230" w:rsidRDefault="004F5230" w:rsidP="004F5230">
      <w:pPr>
        <w:pStyle w:val="ny-lesson-numbering"/>
        <w:numPr>
          <w:ilvl w:val="1"/>
          <w:numId w:val="14"/>
        </w:numPr>
      </w:pPr>
      <m:oMath>
        <m:r>
          <w:rPr>
            <w:rFonts w:ascii="Cambria Math" w:hAnsi="Cambria Math"/>
          </w:rPr>
          <m:t>27</m:t>
        </m:r>
      </m:oMath>
      <w:r w:rsidRPr="004F5230">
        <w:t xml:space="preserve"> is </w:t>
      </w:r>
      <m:oMath>
        <m:r>
          <m:rPr>
            <m:sty m:val="p"/>
          </m:rPr>
          <w:rPr>
            <w:rFonts w:ascii="Cambria Math" w:hAnsi="Cambria Math"/>
          </w:rPr>
          <m:t>30%</m:t>
        </m:r>
      </m:oMath>
      <w:r w:rsidRPr="004F5230">
        <w:t xml:space="preserve"> of what number?</w:t>
      </w:r>
    </w:p>
    <w:p w14:paraId="4AEE4A39" w14:textId="34F3CDA1" w:rsidR="004F5230" w:rsidRDefault="004F5230" w:rsidP="004F5230">
      <w:pPr>
        <w:pStyle w:val="ny-lesson-numbering"/>
        <w:numPr>
          <w:ilvl w:val="1"/>
          <w:numId w:val="14"/>
        </w:numPr>
      </w:pPr>
      <m:oMath>
        <m:r>
          <w:rPr>
            <w:rFonts w:ascii="Cambria Math" w:hAnsi="Cambria Math"/>
          </w:rPr>
          <m:t>18</m:t>
        </m:r>
      </m:oMath>
      <w:r w:rsidRPr="004F5230">
        <w:t xml:space="preserve"> is </w:t>
      </w:r>
      <m:oMath>
        <m:r>
          <w:rPr>
            <w:rFonts w:ascii="Cambria Math" w:hAnsi="Cambria Math"/>
          </w:rPr>
          <m:t>30%</m:t>
        </m:r>
      </m:oMath>
      <w:r w:rsidRPr="004F5230">
        <w:t xml:space="preserve"> of what number</w:t>
      </w:r>
      <w:r>
        <w:t xml:space="preserve">? </w:t>
      </w:r>
    </w:p>
    <w:p w14:paraId="223B04A5" w14:textId="14CE5030" w:rsidR="004F5230" w:rsidRPr="004F5230" w:rsidRDefault="004F5230" w:rsidP="004F5230">
      <w:pPr>
        <w:pStyle w:val="ny-lesson-numbering"/>
        <w:numPr>
          <w:ilvl w:val="1"/>
          <w:numId w:val="14"/>
        </w:numPr>
      </w:pPr>
      <m:oMath>
        <m:r>
          <w:rPr>
            <w:rFonts w:ascii="Cambria Math" w:hAnsi="Cambria Math"/>
          </w:rPr>
          <m:t>25.5</m:t>
        </m:r>
      </m:oMath>
      <w:r w:rsidRPr="004F5230">
        <w:t xml:space="preserve"> is what percent of </w:t>
      </w:r>
      <m:oMath>
        <m:r>
          <w:rPr>
            <w:rFonts w:ascii="Cambria Math" w:hAnsi="Cambria Math"/>
          </w:rPr>
          <m:t>85</m:t>
        </m:r>
      </m:oMath>
      <w:r w:rsidRPr="004F5230">
        <w:t>?</w:t>
      </w:r>
    </w:p>
    <w:p w14:paraId="27BC0310" w14:textId="2BAF71FC" w:rsidR="004F5230" w:rsidRPr="004F5230" w:rsidRDefault="004F5230" w:rsidP="004F5230">
      <w:pPr>
        <w:pStyle w:val="ny-lesson-numbering"/>
        <w:numPr>
          <w:ilvl w:val="1"/>
          <w:numId w:val="14"/>
        </w:numPr>
      </w:pPr>
      <m:oMath>
        <m:r>
          <w:rPr>
            <w:rFonts w:ascii="Cambria Math" w:hAnsi="Cambria Math"/>
          </w:rPr>
          <m:t>21</m:t>
        </m:r>
      </m:oMath>
      <w:r w:rsidRPr="004F5230">
        <w:t xml:space="preserve"> is what percent of </w:t>
      </w:r>
      <m:oMath>
        <m:r>
          <w:rPr>
            <w:rFonts w:ascii="Cambria Math" w:hAnsi="Cambria Math"/>
          </w:rPr>
          <m:t>60</m:t>
        </m:r>
      </m:oMath>
      <w:r w:rsidRPr="004F5230">
        <w:t>?</w:t>
      </w:r>
    </w:p>
    <w:p w14:paraId="42632DCC" w14:textId="77777777" w:rsidR="00871387" w:rsidRPr="004F5230" w:rsidRDefault="00871387" w:rsidP="00D13723">
      <w:pPr>
        <w:pStyle w:val="ny-lesson-numbering"/>
        <w:numPr>
          <w:ilvl w:val="0"/>
          <w:numId w:val="0"/>
        </w:numPr>
        <w:ind w:left="360"/>
      </w:pPr>
    </w:p>
    <w:p w14:paraId="4A155ECA" w14:textId="08D5CFB8" w:rsidR="004F5230" w:rsidRPr="004F5230" w:rsidRDefault="00DD2B0A" w:rsidP="004F5230">
      <w:pPr>
        <w:pStyle w:val="ny-lesson-numbering"/>
      </w:pPr>
      <m:oMath>
        <m:r>
          <w:rPr>
            <w:rFonts w:ascii="Cambria Math" w:hAnsi="Cambria Math"/>
          </w:rPr>
          <m:t>40%</m:t>
        </m:r>
      </m:oMath>
      <w:r>
        <w:t xml:space="preserve"> </w:t>
      </w:r>
      <w:r w:rsidR="004F5230" w:rsidRPr="004F5230">
        <w:t xml:space="preserve">of the students on a field trip love the museum.  If there are </w:t>
      </w:r>
      <m:oMath>
        <m:r>
          <m:rPr>
            <m:sty m:val="p"/>
          </m:rPr>
          <w:rPr>
            <w:rFonts w:ascii="Cambria Math" w:hAnsi="Cambria Math"/>
          </w:rPr>
          <m:t>20</m:t>
        </m:r>
      </m:oMath>
      <w:r w:rsidR="004F5230" w:rsidRPr="004F5230">
        <w:t xml:space="preserve"> students on the field trip, how many love the museum?</w:t>
      </w:r>
    </w:p>
    <w:p w14:paraId="489E332D" w14:textId="12633133" w:rsidR="004F5230" w:rsidRPr="004F5230" w:rsidRDefault="008B23CC" w:rsidP="00D13723">
      <w:pPr>
        <w:pStyle w:val="ny-lesson-numbering"/>
        <w:numPr>
          <w:ilvl w:val="0"/>
          <w:numId w:val="0"/>
        </w:numPr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2836FD" wp14:editId="625A4369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6217920" cy="1158240"/>
                <wp:effectExtent l="19050" t="19050" r="11430" b="22860"/>
                <wp:wrapTopAndBottom/>
                <wp:docPr id="32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7920" cy="1158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789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D280EC" w14:textId="2CC07F08" w:rsidR="00671BB9" w:rsidRPr="00F50A83" w:rsidRDefault="00671BB9" w:rsidP="00F50A83">
                            <w:pPr>
                              <w:pStyle w:val="ny-lesson-summary"/>
                              <w:rPr>
                                <w:rStyle w:val="ny-chart-sq-grey"/>
                                <w:rFonts w:asciiTheme="minorHAnsi" w:eastAsiaTheme="minorHAnsi" w:hAnsiTheme="minorHAnsi" w:cstheme="minorBidi"/>
                                <w:spacing w:val="0"/>
                                <w:position w:val="0"/>
                                <w:sz w:val="22"/>
                                <w:szCs w:val="22"/>
                              </w:rPr>
                            </w:pPr>
                            <w:r w:rsidRPr="00F50A83">
                              <w:rPr>
                                <w:rStyle w:val="ny-chart-sq-grey"/>
                                <w:rFonts w:asciiTheme="minorHAnsi" w:eastAsiaTheme="minorHAnsi" w:hAnsiTheme="minorHAnsi" w:cstheme="minorBidi"/>
                                <w:spacing w:val="0"/>
                                <w:position w:val="0"/>
                                <w:sz w:val="22"/>
                                <w:szCs w:val="22"/>
                              </w:rPr>
                              <w:t xml:space="preserve">Lesson </w:t>
                            </w:r>
                            <w:r>
                              <w:rPr>
                                <w:rStyle w:val="ny-chart-sq-grey"/>
                                <w:rFonts w:asciiTheme="minorHAnsi" w:eastAsiaTheme="minorHAnsi" w:hAnsiTheme="minorHAnsi" w:cstheme="minorBidi"/>
                                <w:spacing w:val="0"/>
                                <w:position w:val="0"/>
                                <w:sz w:val="22"/>
                                <w:szCs w:val="22"/>
                              </w:rPr>
                              <w:t>Summary</w:t>
                            </w:r>
                          </w:p>
                          <w:p w14:paraId="4390146E" w14:textId="77777777" w:rsidR="00671BB9" w:rsidRPr="00E12C83" w:rsidRDefault="00671BB9" w:rsidP="00DE7BA6">
                            <w:pPr>
                              <w:pStyle w:val="ny-lesson-bullet"/>
                              <w:rPr>
                                <w:rStyle w:val="ny-chart-sq-grey"/>
                                <w:rFonts w:asciiTheme="minorHAnsi" w:eastAsiaTheme="minorHAnsi" w:hAnsiTheme="minorHAnsi" w:cstheme="minorBidi"/>
                                <w:color w:val="231F20"/>
                                <w:spacing w:val="0"/>
                                <w:position w:val="0"/>
                                <w:sz w:val="20"/>
                                <w:szCs w:val="18"/>
                              </w:rPr>
                            </w:pPr>
                            <w:r w:rsidRPr="00E12C83">
                              <w:rPr>
                                <w:rStyle w:val="ny-chart-sq-grey"/>
                                <w:rFonts w:asciiTheme="minorHAnsi" w:eastAsiaTheme="minorHAnsi" w:hAnsiTheme="minorHAnsi" w:cstheme="minorBidi"/>
                                <w:color w:val="231F20"/>
                                <w:spacing w:val="0"/>
                                <w:position w:val="0"/>
                                <w:sz w:val="20"/>
                                <w:szCs w:val="18"/>
                              </w:rPr>
                              <w:t>Visual models or numeric methods can be used to solve percent problems.</w:t>
                            </w:r>
                          </w:p>
                          <w:p w14:paraId="096C936F" w14:textId="6227AED9" w:rsidR="00671BB9" w:rsidRPr="00E12C83" w:rsidRDefault="006522BB" w:rsidP="00DE7BA6">
                            <w:pPr>
                              <w:pStyle w:val="ny-lesson-bullet"/>
                              <w:rPr>
                                <w:rStyle w:val="ny-chart-sq-grey"/>
                                <w:rFonts w:asciiTheme="minorHAnsi" w:eastAsiaTheme="minorHAnsi" w:hAnsiTheme="minorHAnsi" w:cstheme="minorBidi"/>
                                <w:color w:val="231F20"/>
                                <w:spacing w:val="0"/>
                                <w:position w:val="0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Style w:val="ny-chart-sq-grey"/>
                                <w:rFonts w:asciiTheme="minorHAnsi" w:eastAsiaTheme="minorHAnsi" w:hAnsiTheme="minorHAnsi" w:cstheme="minorBidi"/>
                                <w:color w:val="231F20"/>
                                <w:spacing w:val="0"/>
                                <w:position w:val="0"/>
                                <w:sz w:val="20"/>
                                <w:szCs w:val="18"/>
                              </w:rPr>
                              <w:t>An equation</w:t>
                            </w:r>
                            <w:r w:rsidRPr="00E12C83">
                              <w:rPr>
                                <w:rStyle w:val="ny-chart-sq-grey"/>
                                <w:rFonts w:asciiTheme="minorHAnsi" w:eastAsiaTheme="minorHAnsi" w:hAnsiTheme="minorHAnsi" w:cstheme="minorBidi"/>
                                <w:color w:val="231F20"/>
                                <w:spacing w:val="0"/>
                                <w:position w:val="0"/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="00671BB9" w:rsidRPr="00E12C83">
                              <w:rPr>
                                <w:rStyle w:val="ny-chart-sq-grey"/>
                                <w:rFonts w:asciiTheme="minorHAnsi" w:eastAsiaTheme="minorHAnsi" w:hAnsiTheme="minorHAnsi" w:cstheme="minorBidi"/>
                                <w:color w:val="231F20"/>
                                <w:spacing w:val="0"/>
                                <w:position w:val="0"/>
                                <w:sz w:val="20"/>
                                <w:szCs w:val="18"/>
                              </w:rPr>
                              <w:t xml:space="preserve">can be used to solve percent problems:  </w:t>
                            </w:r>
                          </w:p>
                          <w:p w14:paraId="2560CA24" w14:textId="5A67989B" w:rsidR="00671BB9" w:rsidRPr="00B97936" w:rsidRDefault="00B97936" w:rsidP="00DD2B0A">
                            <w:pPr>
                              <w:pStyle w:val="ny-lesson-bullet"/>
                              <w:numPr>
                                <w:ilvl w:val="0"/>
                                <w:numId w:val="0"/>
                              </w:numPr>
                              <w:ind w:right="-6"/>
                              <w:jc w:val="center"/>
                              <w:rPr>
                                <w:sz w:val="24"/>
                              </w:rPr>
                            </w:pPr>
                            <m:oMath>
                              <m:r>
                                <m:rPr>
                                  <m:sty m:val="p"/>
                                </m:rPr>
                                <w:rPr>
                                  <w:rStyle w:val="ny-chart-sq-grey"/>
                                  <w:rFonts w:ascii="Cambria Math" w:eastAsiaTheme="minorHAnsi" w:hAnsi="Cambria Math" w:cstheme="minorBidi"/>
                                  <w:color w:val="231F20"/>
                                  <w:spacing w:val="0"/>
                                  <w:position w:val="0"/>
                                  <w:sz w:val="20"/>
                                  <w:szCs w:val="18"/>
                                </w:rPr>
                                <m:t>Part=Percent × Whole</m:t>
                              </m:r>
                            </m:oMath>
                            <w:r w:rsidRPr="004F06B3">
                              <w:rPr>
                                <w:rStyle w:val="ny-chart-sq-grey"/>
                                <w:rFonts w:asciiTheme="minorHAnsi" w:eastAsiaTheme="minorEastAsia" w:hAnsiTheme="minorHAnsi" w:cstheme="minorBidi"/>
                                <w:color w:val="231F20"/>
                                <w:spacing w:val="0"/>
                                <w:position w:val="0"/>
                                <w:sz w:val="20"/>
                                <w:szCs w:val="18"/>
                              </w:rPr>
                              <w:t>.</w:t>
                            </w:r>
                          </w:p>
                          <w:p w14:paraId="5FA89E9F" w14:textId="4ED103EA" w:rsidR="00671BB9" w:rsidRDefault="00671BB9" w:rsidP="00DE7BA6">
                            <w:pPr>
                              <w:pStyle w:val="ny-lesson-paragrap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2836FD" id="Rectangle 32" o:spid="_x0000_s1026" style="position:absolute;left:0;text-align:left;margin-left:0;margin-top:0;width:489.6pt;height:91.2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" strokecolor="#00789c" strokeweight="3pt">
                <v:stroke linestyle="thinThin"/>
                <v:textbox>
                  <w:txbxContent>
                    <w:p w14:paraId="0DD280EC" w14:textId="2CC07F08" w:rsidR="00671BB9" w:rsidRPr="00F50A83" w:rsidRDefault="00671BB9" w:rsidP="00F50A83">
                      <w:pPr>
                        <w:pStyle w:val="ny-lesson-summary"/>
                        <w:rPr>
                          <w:rStyle w:val="ny-chart-sq-grey"/>
                          <w:rFonts w:asciiTheme="minorHAnsi" w:eastAsiaTheme="minorHAnsi" w:hAnsiTheme="minorHAnsi" w:cstheme="minorBidi"/>
                          <w:spacing w:val="0"/>
                          <w:position w:val="0"/>
                          <w:sz w:val="22"/>
                          <w:szCs w:val="22"/>
                        </w:rPr>
                      </w:pPr>
                      <w:r w:rsidRPr="00F50A83">
                        <w:rPr>
                          <w:rStyle w:val="ny-chart-sq-grey"/>
                          <w:rFonts w:asciiTheme="minorHAnsi" w:eastAsiaTheme="minorHAnsi" w:hAnsiTheme="minorHAnsi" w:cstheme="minorBidi"/>
                          <w:spacing w:val="0"/>
                          <w:position w:val="0"/>
                          <w:sz w:val="22"/>
                          <w:szCs w:val="22"/>
                        </w:rPr>
                        <w:t xml:space="preserve">Lesson </w:t>
                      </w:r>
                      <w:r>
                        <w:rPr>
                          <w:rStyle w:val="ny-chart-sq-grey"/>
                          <w:rFonts w:asciiTheme="minorHAnsi" w:eastAsiaTheme="minorHAnsi" w:hAnsiTheme="minorHAnsi" w:cstheme="minorBidi"/>
                          <w:spacing w:val="0"/>
                          <w:position w:val="0"/>
                          <w:sz w:val="22"/>
                          <w:szCs w:val="22"/>
                        </w:rPr>
                        <w:t>Summary</w:t>
                      </w:r>
                    </w:p>
                    <w:p w14:paraId="4390146E" w14:textId="77777777" w:rsidR="00671BB9" w:rsidRPr="00E12C83" w:rsidRDefault="00671BB9" w:rsidP="00DE7BA6">
                      <w:pPr>
                        <w:pStyle w:val="ny-lesson-bullet"/>
                        <w:rPr>
                          <w:rStyle w:val="ny-chart-sq-grey"/>
                          <w:rFonts w:asciiTheme="minorHAnsi" w:eastAsiaTheme="minorHAnsi" w:hAnsiTheme="minorHAnsi" w:cstheme="minorBidi"/>
                          <w:color w:val="231F20"/>
                          <w:spacing w:val="0"/>
                          <w:position w:val="0"/>
                          <w:sz w:val="20"/>
                          <w:szCs w:val="18"/>
                        </w:rPr>
                      </w:pPr>
                      <w:r w:rsidRPr="00E12C83">
                        <w:rPr>
                          <w:rStyle w:val="ny-chart-sq-grey"/>
                          <w:rFonts w:asciiTheme="minorHAnsi" w:eastAsiaTheme="minorHAnsi" w:hAnsiTheme="minorHAnsi" w:cstheme="minorBidi"/>
                          <w:color w:val="231F20"/>
                          <w:spacing w:val="0"/>
                          <w:position w:val="0"/>
                          <w:sz w:val="20"/>
                          <w:szCs w:val="18"/>
                        </w:rPr>
                        <w:t>Visual models or numeric methods can be used to solve percent problems.</w:t>
                      </w:r>
                    </w:p>
                    <w:p w14:paraId="096C936F" w14:textId="6227AED9" w:rsidR="00671BB9" w:rsidRPr="00E12C83" w:rsidRDefault="006522BB" w:rsidP="00DE7BA6">
                      <w:pPr>
                        <w:pStyle w:val="ny-lesson-bullet"/>
                        <w:rPr>
                          <w:rStyle w:val="ny-chart-sq-grey"/>
                          <w:rFonts w:asciiTheme="minorHAnsi" w:eastAsiaTheme="minorHAnsi" w:hAnsiTheme="minorHAnsi" w:cstheme="minorBidi"/>
                          <w:color w:val="231F20"/>
                          <w:spacing w:val="0"/>
                          <w:position w:val="0"/>
                          <w:sz w:val="20"/>
                          <w:szCs w:val="18"/>
                        </w:rPr>
                      </w:pPr>
                      <w:r>
                        <w:rPr>
                          <w:rStyle w:val="ny-chart-sq-grey"/>
                          <w:rFonts w:asciiTheme="minorHAnsi" w:eastAsiaTheme="minorHAnsi" w:hAnsiTheme="minorHAnsi" w:cstheme="minorBidi"/>
                          <w:color w:val="231F20"/>
                          <w:spacing w:val="0"/>
                          <w:position w:val="0"/>
                          <w:sz w:val="20"/>
                          <w:szCs w:val="18"/>
                        </w:rPr>
                        <w:t>An equation</w:t>
                      </w:r>
                      <w:r w:rsidRPr="00E12C83">
                        <w:rPr>
                          <w:rStyle w:val="ny-chart-sq-grey"/>
                          <w:rFonts w:asciiTheme="minorHAnsi" w:eastAsiaTheme="minorHAnsi" w:hAnsiTheme="minorHAnsi" w:cstheme="minorBidi"/>
                          <w:color w:val="231F20"/>
                          <w:spacing w:val="0"/>
                          <w:position w:val="0"/>
                          <w:sz w:val="20"/>
                          <w:szCs w:val="18"/>
                        </w:rPr>
                        <w:t xml:space="preserve"> </w:t>
                      </w:r>
                      <w:r w:rsidR="00671BB9" w:rsidRPr="00E12C83">
                        <w:rPr>
                          <w:rStyle w:val="ny-chart-sq-grey"/>
                          <w:rFonts w:asciiTheme="minorHAnsi" w:eastAsiaTheme="minorHAnsi" w:hAnsiTheme="minorHAnsi" w:cstheme="minorBidi"/>
                          <w:color w:val="231F20"/>
                          <w:spacing w:val="0"/>
                          <w:position w:val="0"/>
                          <w:sz w:val="20"/>
                          <w:szCs w:val="18"/>
                        </w:rPr>
                        <w:t xml:space="preserve">can be used to solve percent problems:  </w:t>
                      </w:r>
                    </w:p>
                    <w:p w14:paraId="2560CA24" w14:textId="5A67989B" w:rsidR="00671BB9" w:rsidRPr="00B97936" w:rsidRDefault="00B97936" w:rsidP="00DD2B0A">
                      <w:pPr>
                        <w:pStyle w:val="ny-lesson-bullet"/>
                        <w:numPr>
                          <w:ilvl w:val="0"/>
                          <w:numId w:val="0"/>
                        </w:numPr>
                        <w:ind w:right="-6"/>
                        <w:jc w:val="center"/>
                        <w:rPr>
                          <w:sz w:val="24"/>
                        </w:rPr>
                      </w:pPr>
                      <m:oMath>
                        <m:r>
                          <m:rPr>
                            <m:sty m:val="p"/>
                          </m:rPr>
                          <w:rPr>
                            <w:rStyle w:val="ny-chart-sq-grey"/>
                            <w:rFonts w:ascii="Cambria Math" w:eastAsiaTheme="minorHAnsi" w:hAnsi="Cambria Math" w:cstheme="minorBidi"/>
                            <w:color w:val="231F20"/>
                            <w:spacing w:val="0"/>
                            <w:position w:val="0"/>
                            <w:sz w:val="20"/>
                            <w:szCs w:val="18"/>
                          </w:rPr>
                          <m:t>Part=Percent × Whole</m:t>
                        </m:r>
                      </m:oMath>
                      <w:r w:rsidRPr="004F06B3">
                        <w:rPr>
                          <w:rStyle w:val="ny-chart-sq-grey"/>
                          <w:rFonts w:asciiTheme="minorHAnsi" w:eastAsiaTheme="minorEastAsia" w:hAnsiTheme="minorHAnsi" w:cstheme="minorBidi"/>
                          <w:color w:val="231F20"/>
                          <w:spacing w:val="0"/>
                          <w:position w:val="0"/>
                          <w:sz w:val="20"/>
                          <w:szCs w:val="18"/>
                        </w:rPr>
                        <w:t>.</w:t>
                      </w:r>
                    </w:p>
                    <w:p w14:paraId="5FA89E9F" w14:textId="4ED103EA" w:rsidR="00671BB9" w:rsidRDefault="00671BB9" w:rsidP="00DE7BA6">
                      <w:pPr>
                        <w:pStyle w:val="ny-lesson-paragraph"/>
                      </w:pPr>
                    </w:p>
                  </w:txbxContent>
                </v:textbox>
                <w10:wrap type="topAndBottom" anchorx="margin" anchory="margin"/>
              </v:rect>
            </w:pict>
          </mc:Fallback>
        </mc:AlternateContent>
      </w:r>
    </w:p>
    <w:p w14:paraId="781E33B7" w14:textId="4EDCF55C" w:rsidR="004F5230" w:rsidRPr="004F5230" w:rsidRDefault="004F5230" w:rsidP="004F5230">
      <w:pPr>
        <w:pStyle w:val="ny-lesson-numbering"/>
      </w:pPr>
      <w:r w:rsidRPr="004F5230">
        <w:t xml:space="preserve">Maya spent </w:t>
      </w:r>
      <m:oMath>
        <m:r>
          <w:rPr>
            <w:rFonts w:ascii="Cambria Math" w:hAnsi="Cambria Math"/>
          </w:rPr>
          <m:t xml:space="preserve">40% </m:t>
        </m:r>
      </m:oMath>
      <w:r w:rsidRPr="004F5230">
        <w:t xml:space="preserve">of her savings to pay for a bicycle that cost her </w:t>
      </w:r>
      <m:oMath>
        <m:r>
          <w:rPr>
            <w:rFonts w:ascii="Cambria Math" w:hAnsi="Cambria Math"/>
          </w:rPr>
          <m:t>$85</m:t>
        </m:r>
      </m:oMath>
      <w:r w:rsidRPr="004F5230">
        <w:t>.</w:t>
      </w:r>
    </w:p>
    <w:p w14:paraId="1039B0CF" w14:textId="163A82F5" w:rsidR="004F5230" w:rsidRDefault="004F5230" w:rsidP="008C6C1B">
      <w:pPr>
        <w:pStyle w:val="ny-lesson-numbering"/>
        <w:numPr>
          <w:ilvl w:val="1"/>
          <w:numId w:val="14"/>
        </w:numPr>
      </w:pPr>
      <w:r>
        <w:t>How much money was in her savings to begin with?</w:t>
      </w:r>
    </w:p>
    <w:p w14:paraId="1040BE42" w14:textId="77777777" w:rsidR="004F5230" w:rsidRDefault="004F5230" w:rsidP="004F5230">
      <w:pPr>
        <w:pStyle w:val="ny-lesson-numbering"/>
        <w:numPr>
          <w:ilvl w:val="1"/>
          <w:numId w:val="14"/>
        </w:numPr>
      </w:pPr>
      <w:r>
        <w:t>How much money does she have left in her savings after buying the bicycle?</w:t>
      </w:r>
    </w:p>
    <w:p w14:paraId="03A8E961" w14:textId="77777777" w:rsidR="004F5230" w:rsidRDefault="004F5230" w:rsidP="00D13723">
      <w:pPr>
        <w:pStyle w:val="ny-lesson-numbering"/>
        <w:numPr>
          <w:ilvl w:val="0"/>
          <w:numId w:val="0"/>
        </w:numPr>
        <w:ind w:left="360"/>
      </w:pPr>
    </w:p>
    <w:p w14:paraId="020DE936" w14:textId="220173B4" w:rsidR="004F5230" w:rsidRPr="004F5230" w:rsidRDefault="004F5230" w:rsidP="004F5230">
      <w:pPr>
        <w:pStyle w:val="ny-lesson-numbering"/>
      </w:pPr>
      <w:r w:rsidRPr="004F5230">
        <w:t xml:space="preserve">Curtis threw </w:t>
      </w:r>
      <m:oMath>
        <m:r>
          <w:rPr>
            <w:rFonts w:ascii="Cambria Math" w:hAnsi="Cambria Math"/>
          </w:rPr>
          <m:t>15</m:t>
        </m:r>
      </m:oMath>
      <w:r w:rsidRPr="004F5230">
        <w:t xml:space="preserve"> darts at a dartboard.  </w:t>
      </w:r>
      <m:oMath>
        <m:r>
          <w:rPr>
            <w:rFonts w:ascii="Cambria Math" w:hAnsi="Cambria Math"/>
          </w:rPr>
          <m:t>40%</m:t>
        </m:r>
      </m:oMath>
      <w:r w:rsidRPr="004F5230">
        <w:t xml:space="preserve"> of his darts hit the bull</w:t>
      </w:r>
      <w:r w:rsidR="00C02AD1">
        <w:t>’s-</w:t>
      </w:r>
      <w:r w:rsidRPr="004F5230">
        <w:t>eye.  How many darts did not hit the bull</w:t>
      </w:r>
      <w:r w:rsidR="00C02AD1">
        <w:t>’s-</w:t>
      </w:r>
      <w:r w:rsidRPr="004F5230">
        <w:t>eye?</w:t>
      </w:r>
    </w:p>
    <w:p w14:paraId="28C1468B" w14:textId="77777777" w:rsidR="004F5230" w:rsidRPr="004F5230" w:rsidRDefault="004F5230" w:rsidP="00D13723">
      <w:pPr>
        <w:pStyle w:val="ny-lesson-numbering"/>
        <w:numPr>
          <w:ilvl w:val="0"/>
          <w:numId w:val="0"/>
        </w:numPr>
        <w:ind w:left="360"/>
      </w:pPr>
    </w:p>
    <w:p w14:paraId="40693DA0" w14:textId="291B251A" w:rsidR="004F5230" w:rsidRDefault="004F5230" w:rsidP="004F5230">
      <w:pPr>
        <w:pStyle w:val="ny-lesson-numbering"/>
      </w:pPr>
      <w:r w:rsidRPr="004F5230">
        <w:t xml:space="preserve">A tool set is on sale for </w:t>
      </w:r>
      <m:oMath>
        <m:r>
          <w:rPr>
            <w:rFonts w:ascii="Cambria Math" w:hAnsi="Cambria Math"/>
          </w:rPr>
          <m:t>$424.15</m:t>
        </m:r>
      </m:oMath>
      <w:r w:rsidRPr="004F5230">
        <w:t xml:space="preserve">.  The original price of the tool set was </w:t>
      </w:r>
      <m:oMath>
        <m:r>
          <w:rPr>
            <w:rFonts w:ascii="Cambria Math" w:hAnsi="Cambria Math"/>
          </w:rPr>
          <m:t>$499</m:t>
        </m:r>
        <m:r>
          <w:rPr>
            <w:rFonts w:ascii="Cambria Math" w:hAnsi="Cambria Math"/>
          </w:rPr>
          <m:t>.00</m:t>
        </m:r>
      </m:oMath>
      <w:r w:rsidRPr="004F5230">
        <w:t>.  What percent of the original price is the sale price?</w:t>
      </w:r>
    </w:p>
    <w:p w14:paraId="5DBE9CD6" w14:textId="77777777" w:rsidR="007173BB" w:rsidRPr="004F5230" w:rsidRDefault="007173BB" w:rsidP="00D13723">
      <w:pPr>
        <w:pStyle w:val="ny-lesson-numbering"/>
        <w:numPr>
          <w:ilvl w:val="0"/>
          <w:numId w:val="0"/>
        </w:numPr>
        <w:ind w:left="360"/>
      </w:pPr>
    </w:p>
    <w:p w14:paraId="5DBD6E80" w14:textId="64D11F29" w:rsidR="004F5230" w:rsidRDefault="000C5940" w:rsidP="004F5230">
      <w:pPr>
        <w:pStyle w:val="ny-lesson-numbering"/>
      </w:pPr>
      <w:r>
        <w:t>Matthew</w:t>
      </w:r>
      <w:r w:rsidR="004F5230">
        <w:t xml:space="preserve"> </w:t>
      </w:r>
      <w:r>
        <w:t xml:space="preserve">scored a total of </w:t>
      </w:r>
      <m:oMath>
        <m:r>
          <w:rPr>
            <w:rFonts w:ascii="Cambria Math" w:hAnsi="Cambria Math"/>
          </w:rPr>
          <m:t>168</m:t>
        </m:r>
      </m:oMath>
      <w:r>
        <w:t xml:space="preserve"> points</w:t>
      </w:r>
      <w:r w:rsidR="004F5230">
        <w:t xml:space="preserve"> in basketball this </w:t>
      </w:r>
      <w:r w:rsidR="004F5230" w:rsidRPr="004F5230">
        <w:t xml:space="preserve">season.  He scored </w:t>
      </w:r>
      <m:oMath>
        <m:r>
          <w:rPr>
            <w:rFonts w:ascii="Cambria Math" w:hAnsi="Cambria Math"/>
          </w:rPr>
          <m:t>147</m:t>
        </m:r>
      </m:oMath>
      <w:r w:rsidR="004F5230" w:rsidRPr="004F5230">
        <w:t xml:space="preserve"> of those points in the regular season</w:t>
      </w:r>
      <w:r w:rsidR="009B0AA9">
        <w:t>,</w:t>
      </w:r>
      <w:r w:rsidR="004F5230" w:rsidRPr="004F5230">
        <w:t xml:space="preserve"> and the rest were scored in his only playoff game.  What percent of</w:t>
      </w:r>
      <w:r w:rsidR="004F5230">
        <w:t xml:space="preserve"> his total points did he score in the playoff game?</w:t>
      </w:r>
    </w:p>
    <w:p w14:paraId="3D3CFD03" w14:textId="77777777" w:rsidR="004F5230" w:rsidRDefault="004F5230" w:rsidP="00D13723">
      <w:pPr>
        <w:pStyle w:val="ny-lesson-numbering"/>
        <w:numPr>
          <w:ilvl w:val="0"/>
          <w:numId w:val="0"/>
        </w:numPr>
        <w:ind w:left="360"/>
      </w:pPr>
    </w:p>
    <w:p w14:paraId="67C32092" w14:textId="4BD1B369" w:rsidR="004F5230" w:rsidRPr="004F5230" w:rsidRDefault="004F5230" w:rsidP="004F5230">
      <w:pPr>
        <w:pStyle w:val="ny-lesson-numbering"/>
      </w:pPr>
      <w:r w:rsidRPr="004F5230">
        <w:t xml:space="preserve">Brad put </w:t>
      </w:r>
      <m:oMath>
        <m:r>
          <w:rPr>
            <w:rFonts w:ascii="Cambria Math" w:hAnsi="Cambria Math"/>
          </w:rPr>
          <m:t>10</m:t>
        </m:r>
      </m:oMath>
      <w:r w:rsidRPr="004F5230">
        <w:t xml:space="preserve"> crickets in his pet lizard’s cage.  After one day, Brad’s lizard had eaten </w:t>
      </w:r>
      <m:oMath>
        <m:r>
          <w:rPr>
            <w:rFonts w:ascii="Cambria Math" w:hAnsi="Cambria Math"/>
          </w:rPr>
          <m:t>20%</m:t>
        </m:r>
      </m:oMath>
      <w:r w:rsidRPr="004F5230">
        <w:t xml:space="preserve"> of the crickets he had put in the cage.  By the end of the next day, the lizard had eaten </w:t>
      </w:r>
      <m:oMath>
        <m:r>
          <w:rPr>
            <w:rFonts w:ascii="Cambria Math" w:hAnsi="Cambria Math"/>
          </w:rPr>
          <m:t>25%</m:t>
        </m:r>
      </m:oMath>
      <w:r w:rsidRPr="004F5230">
        <w:t xml:space="preserve"> of the remaining crickets.  How many crickets were left in the cage at the end of the second day?</w:t>
      </w:r>
    </w:p>
    <w:p w14:paraId="0DF3245A" w14:textId="77777777" w:rsidR="007173BB" w:rsidRDefault="007173BB" w:rsidP="00E12C83">
      <w:pPr>
        <w:pStyle w:val="ny-lesson-numbering"/>
        <w:numPr>
          <w:ilvl w:val="0"/>
          <w:numId w:val="0"/>
        </w:numPr>
        <w:ind w:left="360"/>
      </w:pPr>
    </w:p>
    <w:p w14:paraId="3994BAE9" w14:textId="77777777" w:rsidR="00E12C83" w:rsidRDefault="00E12C83" w:rsidP="00E12C83">
      <w:pPr>
        <w:pStyle w:val="ny-lesson-numbering"/>
        <w:numPr>
          <w:ilvl w:val="0"/>
          <w:numId w:val="0"/>
        </w:numPr>
        <w:ind w:left="360"/>
      </w:pPr>
    </w:p>
    <w:p w14:paraId="19D35BE2" w14:textId="77777777" w:rsidR="00E12C83" w:rsidRPr="004F5230" w:rsidRDefault="00E12C83" w:rsidP="00E12C83">
      <w:pPr>
        <w:pStyle w:val="ny-lesson-numbering"/>
        <w:numPr>
          <w:ilvl w:val="0"/>
          <w:numId w:val="0"/>
        </w:numPr>
        <w:ind w:left="360"/>
      </w:pPr>
    </w:p>
    <w:p w14:paraId="167C5666" w14:textId="2517C92C" w:rsidR="004F5230" w:rsidRDefault="004F5230" w:rsidP="004F5230">
      <w:pPr>
        <w:pStyle w:val="ny-lesson-numbering"/>
      </w:pPr>
      <w:r w:rsidRPr="004F5230">
        <w:lastRenderedPageBreak/>
        <w:t xml:space="preserve">A furnace used </w:t>
      </w:r>
      <m:oMath>
        <m:r>
          <w:rPr>
            <w:rFonts w:ascii="Cambria Math" w:hAnsi="Cambria Math"/>
          </w:rPr>
          <m:t>40%</m:t>
        </m:r>
      </m:oMath>
      <w:r w:rsidRPr="004F5230">
        <w:t xml:space="preserve"> of the fuel in its tank in the month of March</w:t>
      </w:r>
      <w:r w:rsidR="009E2FD8">
        <w:t xml:space="preserve"> and</w:t>
      </w:r>
      <w:r w:rsidRPr="004F5230">
        <w:t xml:space="preserve"> then used </w:t>
      </w:r>
      <m:oMath>
        <m:r>
          <w:rPr>
            <w:rFonts w:ascii="Cambria Math" w:hAnsi="Cambria Math"/>
          </w:rPr>
          <m:t>25%</m:t>
        </m:r>
      </m:oMath>
      <w:r w:rsidRPr="004F5230">
        <w:t xml:space="preserve"> of the remaining fuel in the month of April.  At the beginning of March, there were </w:t>
      </w:r>
      <m:oMath>
        <m:r>
          <w:rPr>
            <w:rFonts w:ascii="Cambria Math" w:hAnsi="Cambria Math"/>
          </w:rPr>
          <m:t>240</m:t>
        </m:r>
      </m:oMath>
      <w:r w:rsidRPr="004F5230">
        <w:t xml:space="preserve"> gallons of fuel in the tank.  How much fuel (in gallons) was left at the end of April?</w:t>
      </w:r>
    </w:p>
    <w:p w14:paraId="5C789B68" w14:textId="77777777" w:rsidR="00E12C83" w:rsidRPr="004F5230" w:rsidRDefault="00E12C83" w:rsidP="00E12C83">
      <w:pPr>
        <w:pStyle w:val="ny-lesson-numbering"/>
        <w:numPr>
          <w:ilvl w:val="0"/>
          <w:numId w:val="0"/>
        </w:numPr>
        <w:ind w:left="360"/>
      </w:pPr>
    </w:p>
    <w:p w14:paraId="4D4DE87C" w14:textId="3BC291B0" w:rsidR="004F5230" w:rsidRPr="004F5230" w:rsidRDefault="004F5230" w:rsidP="004F5230">
      <w:pPr>
        <w:pStyle w:val="ny-lesson-numbering"/>
      </w:pPr>
      <w:r w:rsidRPr="004F5230">
        <w:rPr>
          <w:rFonts w:asciiTheme="minorHAnsi" w:hAnsiTheme="minorHAnsi"/>
        </w:rPr>
        <w:t>In Lewis County, there were</w:t>
      </w:r>
      <w:r w:rsidRPr="004F5230">
        <w:rPr>
          <w:rFonts w:asciiTheme="minorHAnsi" w:hAnsiTheme="minorHAnsi"/>
          <w:i/>
        </w:rPr>
        <w:t xml:space="preserve"> </w:t>
      </w:r>
      <m:oMath>
        <m:r>
          <w:rPr>
            <w:rFonts w:ascii="Cambria Math" w:hAnsi="Cambria Math"/>
          </w:rPr>
          <m:t>2,277</m:t>
        </m:r>
      </m:oMath>
      <w:r w:rsidRPr="004F5230">
        <w:rPr>
          <w:rFonts w:asciiTheme="minorHAnsi" w:hAnsiTheme="minorHAnsi"/>
          <w:i/>
        </w:rPr>
        <w:t xml:space="preserve"> </w:t>
      </w:r>
      <w:r w:rsidRPr="004F5230">
        <w:rPr>
          <w:rFonts w:asciiTheme="minorHAnsi" w:hAnsiTheme="minorHAnsi"/>
        </w:rPr>
        <w:t xml:space="preserve">student </w:t>
      </w:r>
      <w:r w:rsidRPr="004F5230">
        <w:t xml:space="preserve">athletes competing in spring sports in </w:t>
      </w:r>
      <w:r w:rsidR="00CD138D" w:rsidRPr="004F06B3">
        <w:t>2014</w:t>
      </w:r>
      <w:r w:rsidRPr="004F5230">
        <w:t xml:space="preserve">.  That was </w:t>
      </w:r>
      <m:oMath>
        <m:r>
          <w:rPr>
            <w:rFonts w:ascii="Cambria Math" w:hAnsi="Cambria Math"/>
          </w:rPr>
          <m:t>110%</m:t>
        </m:r>
      </m:oMath>
      <w:r w:rsidRPr="004F5230">
        <w:t xml:space="preserve"> of the number from 2013, which was </w:t>
      </w:r>
      <m:oMath>
        <m:r>
          <w:rPr>
            <w:rFonts w:ascii="Cambria Math" w:hAnsi="Cambria Math"/>
          </w:rPr>
          <m:t>90%</m:t>
        </m:r>
      </m:oMath>
      <w:r w:rsidRPr="004F5230">
        <w:t xml:space="preserve"> of the number from the year before.  How many student athletes signed up for a spring sport in</w:t>
      </w:r>
      <w:r w:rsidRPr="00CD138D">
        <w:t xml:space="preserve"> </w:t>
      </w:r>
      <w:r w:rsidR="00CD138D" w:rsidRPr="004F06B3">
        <w:t>2012</w:t>
      </w:r>
      <w:r w:rsidRPr="004F5230">
        <w:t>?</w:t>
      </w:r>
    </w:p>
    <w:p w14:paraId="6E44356D" w14:textId="77777777" w:rsidR="004F5230" w:rsidRDefault="004F5230" w:rsidP="00D13723">
      <w:pPr>
        <w:pStyle w:val="ny-lesson-numbering"/>
        <w:numPr>
          <w:ilvl w:val="0"/>
          <w:numId w:val="0"/>
        </w:numPr>
        <w:ind w:left="360"/>
      </w:pPr>
    </w:p>
    <w:p w14:paraId="49C29933" w14:textId="432D9673" w:rsidR="004F5230" w:rsidRDefault="004F5230" w:rsidP="004F5230">
      <w:pPr>
        <w:pStyle w:val="ny-lesson-numbering"/>
      </w:pPr>
      <w:r>
        <w:t>Write a re</w:t>
      </w:r>
      <w:r w:rsidRPr="004F5230">
        <w:rPr>
          <w:rStyle w:val="ny-lesson-numberingChar"/>
        </w:rPr>
        <w:t>a</w:t>
      </w:r>
      <w:r>
        <w:t>l</w:t>
      </w:r>
      <w:r w:rsidR="009B0AA9">
        <w:t>-</w:t>
      </w:r>
      <w:r>
        <w:t>world word problem that could be modeled by the equation below.  Identify the elements of the percent equation and where they appear in your word problem</w:t>
      </w:r>
      <w:r w:rsidR="00CD138D">
        <w:t>,</w:t>
      </w:r>
      <w:r>
        <w:t xml:space="preserve"> and then solve the problem.</w:t>
      </w:r>
    </w:p>
    <w:p w14:paraId="4B710DDE" w14:textId="3C47DFE4" w:rsidR="007A0FF8" w:rsidRDefault="004F5230" w:rsidP="00DD2B0A">
      <w:pPr>
        <w:pStyle w:val="ny-lesson-numbering"/>
        <w:numPr>
          <w:ilvl w:val="0"/>
          <w:numId w:val="0"/>
        </w:numPr>
        <w:tabs>
          <w:tab w:val="clear" w:pos="403"/>
        </w:tabs>
      </w:pPr>
      <m:oMathPara>
        <m:oMath>
          <m:r>
            <m:rPr>
              <m:sty m:val="p"/>
            </m:rPr>
            <w:rPr>
              <w:rFonts w:ascii="Cambria Math" w:hAnsi="Cambria Math"/>
            </w:rPr>
            <m:t>57.5=</m:t>
          </m:r>
          <m:r>
            <w:rPr>
              <w:rFonts w:ascii="Cambria Math" w:hAnsi="Cambria Math"/>
            </w:rPr>
            <m:t>p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</w:rPr>
                <m:t>250</m:t>
              </m:r>
            </m:e>
          </m:d>
        </m:oMath>
      </m:oMathPara>
    </w:p>
    <w:sectPr w:rsidR="007A0FF8" w:rsidSect="00E12C83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2240" w:h="15840"/>
      <w:pgMar w:top="1669" w:right="1600" w:bottom="1200" w:left="800" w:header="553" w:footer="1606" w:gutter="0"/>
      <w:pgNumType w:start="6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F48352" w14:textId="77777777" w:rsidR="006A4C17" w:rsidRDefault="006A4C17">
      <w:pPr>
        <w:spacing w:after="0" w:line="240" w:lineRule="auto"/>
      </w:pPr>
      <w:r>
        <w:separator/>
      </w:r>
    </w:p>
  </w:endnote>
  <w:endnote w:type="continuationSeparator" w:id="0">
    <w:p w14:paraId="01FC03B4" w14:textId="77777777" w:rsidR="006A4C17" w:rsidRDefault="006A4C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Black">
    <w:altName w:val="Calibri"/>
    <w:charset w:val="00"/>
    <w:family w:val="auto"/>
    <w:pitch w:val="variable"/>
    <w:sig w:usb0="00000287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710DE7" w14:textId="58E4E4B9" w:rsidR="00671BB9" w:rsidRPr="00F50A83" w:rsidRDefault="0098755D" w:rsidP="00F50A8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803648" behindDoc="0" locked="0" layoutInCell="1" allowOverlap="1" wp14:anchorId="44AF6F66" wp14:editId="19516A0F">
              <wp:simplePos x="0" y="0"/>
              <wp:positionH relativeFrom="column">
                <wp:posOffset>6506845</wp:posOffset>
              </wp:positionH>
              <wp:positionV relativeFrom="paragraph">
                <wp:posOffset>478155</wp:posOffset>
              </wp:positionV>
              <wp:extent cx="457200" cy="170180"/>
              <wp:effectExtent l="0" t="0" r="0" b="1270"/>
              <wp:wrapThrough wrapText="bothSides">
                <wp:wrapPolygon edited="0">
                  <wp:start x="0" y="0"/>
                  <wp:lineTo x="0" y="19343"/>
                  <wp:lineTo x="20700" y="19343"/>
                  <wp:lineTo x="20700" y="0"/>
                  <wp:lineTo x="0" y="0"/>
                </wp:wrapPolygon>
              </wp:wrapThrough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B4462E" w14:textId="77777777" w:rsidR="0098755D" w:rsidRPr="007860F7" w:rsidRDefault="0098755D" w:rsidP="0098755D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B67764"/>
                            </w:rPr>
                          </w:pPr>
                          <w:r w:rsidRPr="007860F7">
                            <w:rPr>
                              <w:rFonts w:ascii="Calibri Bold" w:hAnsi="Calibri Bold"/>
                              <w:b/>
                              <w:color w:val="B67764"/>
                              <w:position w:val="1"/>
                            </w:rPr>
                            <w:t>S.</w:t>
                          </w:r>
                          <w:r w:rsidRPr="007860F7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begin"/>
                          </w:r>
                          <w:r w:rsidRPr="007860F7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B67764"/>
                              <w:position w:val="1"/>
                            </w:rPr>
                            <w:instrText xml:space="preserve"> PAGE </w:instrText>
                          </w:r>
                          <w:r w:rsidRPr="007860F7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separate"/>
                          </w:r>
                          <w:r w:rsidR="00DD2B0A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B67764"/>
                              <w:position w:val="1"/>
                            </w:rPr>
                            <w:t>7</w:t>
                          </w:r>
                          <w:r w:rsidRPr="007860F7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44AF6F66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32" type="#_x0000_t202" style="position:absolute;margin-left:512.35pt;margin-top:37.65pt;width:36pt;height:13.4pt;z-index:251803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" filled="f" stroked="f">
              <v:textbox inset="0,0,0,0">
                <w:txbxContent>
                  <w:p w14:paraId="30B4462E" w14:textId="77777777" w:rsidR="0098755D" w:rsidRPr="007860F7" w:rsidRDefault="0098755D" w:rsidP="0098755D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B67764"/>
                      </w:rPr>
                    </w:pPr>
                    <w:r w:rsidRPr="007860F7">
                      <w:rPr>
                        <w:rFonts w:ascii="Calibri Bold" w:hAnsi="Calibri Bold"/>
                        <w:b/>
                        <w:color w:val="B67764"/>
                        <w:position w:val="1"/>
                      </w:rPr>
                      <w:t>S.</w:t>
                    </w:r>
                    <w:r w:rsidRPr="007860F7">
                      <w:rPr>
                        <w:rFonts w:ascii="Calibri" w:hAnsi="Calibri"/>
                        <w:b/>
                        <w:color w:val="B67764"/>
                      </w:rPr>
                      <w:fldChar w:fldCharType="begin"/>
                    </w:r>
                    <w:r w:rsidRPr="007860F7">
                      <w:rPr>
                        <w:rFonts w:ascii="Calibri" w:eastAsia="Myriad Pro Black" w:hAnsi="Calibri" w:cs="Myriad Pro Black"/>
                        <w:b/>
                        <w:bCs/>
                        <w:color w:val="B67764"/>
                        <w:position w:val="1"/>
                      </w:rPr>
                      <w:instrText xml:space="preserve"> PAGE </w:instrText>
                    </w:r>
                    <w:r w:rsidRPr="007860F7">
                      <w:rPr>
                        <w:rFonts w:ascii="Calibri" w:hAnsi="Calibri"/>
                        <w:b/>
                        <w:color w:val="B67764"/>
                      </w:rPr>
                      <w:fldChar w:fldCharType="separate"/>
                    </w:r>
                    <w:r w:rsidR="00DD2B0A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B67764"/>
                        <w:position w:val="1"/>
                      </w:rPr>
                      <w:t>7</w:t>
                    </w:r>
                    <w:r w:rsidRPr="007860F7">
                      <w:rPr>
                        <w:rFonts w:ascii="Calibri" w:hAnsi="Calibri"/>
                        <w:b/>
                        <w:color w:val="B67764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02624" behindDoc="0" locked="0" layoutInCell="1" allowOverlap="1" wp14:anchorId="635E784B" wp14:editId="3A39D3F3">
              <wp:simplePos x="0" y="0"/>
              <wp:positionH relativeFrom="column">
                <wp:posOffset>1182370</wp:posOffset>
              </wp:positionH>
              <wp:positionV relativeFrom="paragraph">
                <wp:posOffset>396875</wp:posOffset>
              </wp:positionV>
              <wp:extent cx="3726180" cy="316230"/>
              <wp:effectExtent l="0" t="0" r="7620" b="7620"/>
              <wp:wrapThrough wrapText="bothSides">
                <wp:wrapPolygon edited="0">
                  <wp:start x="0" y="0"/>
                  <wp:lineTo x="0" y="20819"/>
                  <wp:lineTo x="21534" y="20819"/>
                  <wp:lineTo x="21534" y="0"/>
                  <wp:lineTo x="0" y="0"/>
                </wp:wrapPolygon>
              </wp:wrapThrough>
              <wp:docPr id="12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6180" cy="316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6C67E9AA" w14:textId="69ED85B5" w:rsidR="0098755D" w:rsidRDefault="0098755D" w:rsidP="0098755D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Lesson 2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Part of a Whole as a Percent</w:t>
                          </w:r>
                        </w:p>
                        <w:p w14:paraId="697C0136" w14:textId="6FD62A0C" w:rsidR="0098755D" w:rsidRPr="002273E5" w:rsidRDefault="0098755D" w:rsidP="0098755D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DB4FDE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10/14/14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55476861" w14:textId="77777777" w:rsidR="0098755D" w:rsidRPr="002273E5" w:rsidRDefault="0098755D" w:rsidP="0098755D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635E784B" id="Text Box 10" o:spid="_x0000_s1033" type="#_x0000_t202" style="position:absolute;margin-left:93.1pt;margin-top:31.25pt;width:293.4pt;height:24.9pt;z-index:251802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" filled="f" stroked="f">
              <v:textbox inset="0,0,0,0">
                <w:txbxContent>
                  <w:p w14:paraId="6C67E9AA" w14:textId="69ED85B5" w:rsidR="0098755D" w:rsidRDefault="0098755D" w:rsidP="0098755D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Lesson 2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Part of a Whole as a Percent</w:t>
                    </w:r>
                  </w:p>
                  <w:p w14:paraId="697C0136" w14:textId="6FD62A0C" w:rsidR="0098755D" w:rsidRPr="002273E5" w:rsidRDefault="0098755D" w:rsidP="0098755D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DB4FDE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10/14/14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55476861" w14:textId="77777777" w:rsidR="0098755D" w:rsidRPr="002273E5" w:rsidRDefault="0098755D" w:rsidP="0098755D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800576" behindDoc="0" locked="0" layoutInCell="1" allowOverlap="1" wp14:anchorId="5784F109" wp14:editId="221FC55B">
              <wp:simplePos x="0" y="0"/>
              <wp:positionH relativeFrom="column">
                <wp:posOffset>1097915</wp:posOffset>
              </wp:positionH>
              <wp:positionV relativeFrom="paragraph">
                <wp:posOffset>386080</wp:posOffset>
              </wp:positionV>
              <wp:extent cx="83185" cy="271145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15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145"/>
                        <a:chOff x="2785" y="14591"/>
                        <a:chExt cx="2" cy="395"/>
                      </a:xfrm>
                    </wpg:grpSpPr>
                    <wps:wsp>
                      <wps:cNvPr id="19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6D839E8" id="Group 23" o:spid="_x0000_s1026" style="position:absolute;margin-left:86.45pt;margin-top:30.4pt;width:6.55pt;height:21.35pt;z-index:251800576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xaKMEA&#10;AADbAAAADwAAAGRycy9kb3ducmV2LnhtbESP0YrCMBBF3xf8hzDCviya7gqitamIIPika/UDxmZs&#10;is2kNFmtf2+EBd9muHfuuZMte9uIG3W+dqzge5yAIC6drrlScDpuRjMQPiBrbByTggd5WOaDjwxT&#10;7e58oFsRKhFD2KeowITQplL60pBFP3YtcdQurrMY4tpVUnd4j+G2kT9JMpUWa44Egy2tDZXX4s9G&#10;yGT/u3sU85052y9DyMUU+7VSn8N+tQARqA9v8//1Vsf6c3j9EgeQ+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8cWijBAAAA2wAAAA8AAAAAAAAAAAAAAAAAmAIAAGRycy9kb3du&#10;cmV2LnhtbFBLBQYAAAAABAAEAPUAAACGAwAAAAA=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809792" behindDoc="1" locked="0" layoutInCell="1" allowOverlap="1" wp14:anchorId="37E2FACB" wp14:editId="19BC0335">
          <wp:simplePos x="0" y="0"/>
          <wp:positionH relativeFrom="column">
            <wp:posOffset>-24130</wp:posOffset>
          </wp:positionH>
          <wp:positionV relativeFrom="paragraph">
            <wp:posOffset>367030</wp:posOffset>
          </wp:positionV>
          <wp:extent cx="924560" cy="347345"/>
          <wp:effectExtent l="0" t="0" r="8890" b="0"/>
          <wp:wrapTight wrapText="bothSides">
            <wp:wrapPolygon edited="0">
              <wp:start x="890" y="0"/>
              <wp:lineTo x="0" y="3554"/>
              <wp:lineTo x="0" y="14216"/>
              <wp:lineTo x="445" y="20139"/>
              <wp:lineTo x="12462" y="20139"/>
              <wp:lineTo x="16467" y="18954"/>
              <wp:lineTo x="21363" y="9477"/>
              <wp:lineTo x="21363" y="0"/>
              <wp:lineTo x="890" y="0"/>
            </wp:wrapPolygon>
          </wp:wrapTight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mon Core 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54" t="17000" r="8940" b="17819"/>
                  <a:stretch/>
                </pic:blipFill>
                <pic:spPr bwMode="auto">
                  <a:xfrm>
                    <a:off x="0" y="0"/>
                    <a:ext cx="924560" cy="3473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8315C">
      <w:rPr>
        <w:noProof/>
      </w:rPr>
      <mc:AlternateContent>
        <mc:Choice Requires="wps">
          <w:drawing>
            <wp:anchor distT="0" distB="0" distL="114300" distR="114300" simplePos="0" relativeHeight="251807744" behindDoc="0" locked="0" layoutInCell="1" allowOverlap="1" wp14:anchorId="5CD3CA57" wp14:editId="44064D63">
              <wp:simplePos x="0" y="0"/>
              <wp:positionH relativeFrom="column">
                <wp:posOffset>3745865</wp:posOffset>
              </wp:positionH>
              <wp:positionV relativeFrom="paragraph">
                <wp:posOffset>757555</wp:posOffset>
              </wp:positionV>
              <wp:extent cx="3472180" cy="182880"/>
              <wp:effectExtent l="0" t="0" r="13970" b="7620"/>
              <wp:wrapNone/>
              <wp:docPr id="20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33A5E8" w14:textId="77777777" w:rsidR="0098755D" w:rsidRPr="00B81D46" w:rsidRDefault="0098755D" w:rsidP="0098755D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2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Attribution-NonCommercial-ShareAlike 3.0 Unported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CD3CA57" id="Text Box 154" o:spid="_x0000_s1034" type="#_x0000_t202" style="position:absolute;margin-left:294.95pt;margin-top:59.65pt;width:273.4pt;height:14.4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" filled="f" stroked="f">
              <v:textbox inset="0,0,0,0">
                <w:txbxContent>
                  <w:p w14:paraId="4D33A5E8" w14:textId="77777777" w:rsidR="0098755D" w:rsidRPr="00B81D46" w:rsidRDefault="0098755D" w:rsidP="0098755D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3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E8315C">
      <w:rPr>
        <w:noProof/>
      </w:rPr>
      <w:drawing>
        <wp:anchor distT="0" distB="0" distL="114300" distR="114300" simplePos="0" relativeHeight="251808768" behindDoc="1" locked="0" layoutInCell="1" allowOverlap="1" wp14:anchorId="40D3AA61" wp14:editId="133C15CC">
          <wp:simplePos x="0" y="0"/>
          <wp:positionH relativeFrom="column">
            <wp:posOffset>2981325</wp:posOffset>
          </wp:positionH>
          <wp:positionV relativeFrom="paragraph">
            <wp:posOffset>791845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25" name="Picture 25" descr="http://mirrors.creativecommons.org/presskit/buttons/80x15/png/by-nc-sa.png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A72DB">
      <w:rPr>
        <w:noProof/>
        <w:color w:val="76923C"/>
      </w:rPr>
      <mc:AlternateContent>
        <mc:Choice Requires="wpg">
          <w:drawing>
            <wp:anchor distT="0" distB="0" distL="114300" distR="114300" simplePos="0" relativeHeight="251806720" behindDoc="0" locked="0" layoutInCell="1" allowOverlap="1" wp14:anchorId="031CDC53" wp14:editId="053D0BE3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34290" b="0"/>
              <wp:wrapThrough wrapText="bothSides">
                <wp:wrapPolygon edited="0">
                  <wp:start x="0" y="0"/>
                  <wp:lineTo x="0" y="0"/>
                  <wp:lineTo x="22500" y="0"/>
                  <wp:lineTo x="22500" y="0"/>
                  <wp:lineTo x="0" y="0"/>
                </wp:wrapPolygon>
              </wp:wrapThrough>
              <wp:docPr id="16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21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B677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7C138BCB" id="Group 25" o:spid="_x0000_s1026" style="position:absolute;margin-left:515.7pt;margin-top:51.1pt;width:28.8pt;height:7.05pt;z-index:251806720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8J2cQA&#10;AADbAAAADwAAAGRycy9kb3ducmV2LnhtbESPQWvCQBSE74L/YXmCF6kbPYikrtIIQqFiNWnvz+xr&#10;kpp9G7JrjP++Kwg9DjPzDbPa9KYWHbWusqxgNo1AEOdWV1wo+Mp2L0sQziNrrC2Tgjs52KyHgxXG&#10;2t74RF3qCxEg7GJUUHrfxFK6vCSDbmob4uD92NagD7ItpG7xFuCmlvMoWkiDFYeFEhvalpRf0qtR&#10;kBz3WZdMlpQlp8P3r/s84+XjrNR41L+9gvDU+//ws/2uFcxn8PgSfoB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2/CdnEAAAA2wAAAA8AAAAAAAAAAAAAAAAAmAIAAGRycy9k&#10;b3ducmV2LnhtbFBLBQYAAAAABAAEAPUAAACJAwAAAAA=&#10;" path="m,l526,e" filled="f" strokecolor="#b67764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801600" behindDoc="0" locked="0" layoutInCell="1" allowOverlap="1" wp14:anchorId="11FDABA2" wp14:editId="4BAE17C0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24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33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6C1965E" id="Group 12" o:spid="_x0000_s1026" style="position:absolute;margin-left:-.15pt;margin-top:20.35pt;width:492.4pt;height:.1pt;z-index:251801600;mso-width-relative:margin;mso-height-relative:margin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AmdMQA&#10;AADbAAAADwAAAGRycy9kb3ducmV2LnhtbESPT4vCMBTE74LfITxhb5q6gkg1iggLHnYL/gGvz+bZ&#10;VJuX0mRt9dObhQWPw8z8hlmsOluJOzW+dKxgPEpAEOdOl1woOB6+hjMQPiBrrByTggd5WC37vQWm&#10;2rW8o/s+FCJC2KeowIRQp1L63JBFP3I1cfQurrEYomwKqRtsI9xW8jNJptJiyXHBYE0bQ/lt/2sV&#10;PLc/p1l2Pmbf2fVxm45bc6nWO6U+Bt16DiJQF97h//ZWK5hM4O9L/AFy+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3AJnTEAAAA2wAAAA8AAAAAAAAAAAAAAAAAmAIAAGRycy9k&#10;b3ducmV2LnhtbFBLBQYAAAAABAAEAPUAAACJAwAAAAA=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04672" behindDoc="0" locked="0" layoutInCell="1" allowOverlap="1" wp14:anchorId="70D1F1EA" wp14:editId="413A8B7A">
              <wp:simplePos x="0" y="0"/>
              <wp:positionH relativeFrom="column">
                <wp:posOffset>-14605</wp:posOffset>
              </wp:positionH>
              <wp:positionV relativeFrom="paragraph">
                <wp:posOffset>806450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22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9F84E3" w14:textId="77777777" w:rsidR="0098755D" w:rsidRPr="002273E5" w:rsidRDefault="0098755D" w:rsidP="0098755D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7860F7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. </w:t>
                          </w:r>
                          <w:hyperlink r:id="rId5" w:history="1">
                            <w:r w:rsidRPr="007860F7">
                              <w:rPr>
                                <w:rStyle w:val="Hyperlink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 rights reserved.</w:t>
                            </w:r>
                          </w:hyperlink>
                          <w:r w:rsidRPr="007860F7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0D1F1EA" id="Text Box 22" o:spid="_x0000_s1035" type="#_x0000_t202" style="position:absolute;margin-left:-1.15pt;margin-top:63.5pt;width:165.6pt;height:7.95pt;z-index:251804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" filled="f" stroked="f">
              <v:textbox inset="0,0,0,0">
                <w:txbxContent>
                  <w:p w14:paraId="669F84E3" w14:textId="77777777" w:rsidR="0098755D" w:rsidRPr="002273E5" w:rsidRDefault="0098755D" w:rsidP="0098755D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7860F7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. </w:t>
                    </w:r>
                    <w:hyperlink r:id="rId6" w:history="1">
                      <w:r w:rsidRPr="007860F7">
                        <w:rPr>
                          <w:rStyle w:val="Hyperlink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 rights reserved.</w:t>
                      </w:r>
                    </w:hyperlink>
                    <w:r w:rsidRPr="007860F7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805696" behindDoc="0" locked="0" layoutInCell="1" allowOverlap="1" wp14:anchorId="7E05AFB1" wp14:editId="3B321A7A">
          <wp:simplePos x="0" y="0"/>
          <wp:positionH relativeFrom="column">
            <wp:posOffset>5019040</wp:posOffset>
          </wp:positionH>
          <wp:positionV relativeFrom="paragraph">
            <wp:posOffset>369570</wp:posOffset>
          </wp:positionV>
          <wp:extent cx="1249680" cy="342900"/>
          <wp:effectExtent l="0" t="0" r="7620" b="0"/>
          <wp:wrapThrough wrapText="bothSides">
            <wp:wrapPolygon edited="0">
              <wp:start x="0" y="0"/>
              <wp:lineTo x="0" y="20400"/>
              <wp:lineTo x="21402" y="20400"/>
              <wp:lineTo x="21402" y="0"/>
              <wp:lineTo x="0" y="0"/>
            </wp:wrapPolygon>
          </wp:wrapThrough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710DEC" w14:textId="1408C651" w:rsidR="00671BB9" w:rsidRPr="00C47034" w:rsidRDefault="00671BB9" w:rsidP="00C47034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722752" behindDoc="0" locked="0" layoutInCell="1" allowOverlap="1" wp14:anchorId="41CC4CCD" wp14:editId="55AB252B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15240" b="0"/>
              <wp:wrapThrough wrapText="bothSides">
                <wp:wrapPolygon edited="0">
                  <wp:start x="0" y="0"/>
                  <wp:lineTo x="0" y="0"/>
                  <wp:lineTo x="21375" y="0"/>
                  <wp:lineTo x="21375" y="0"/>
                  <wp:lineTo x="0" y="0"/>
                </wp:wrapPolygon>
              </wp:wrapThrough>
              <wp:docPr id="54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55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B677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0ADEDE5C" id="Group 25" o:spid="_x0000_s1026" style="position:absolute;margin-left:515.7pt;margin-top:51.1pt;width:28.8pt;height:7.05pt;z-index:251722752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J8p8QA&#10;AADbAAAADwAAAGRycy9kb3ducmV2LnhtbESPQWvCQBSE70L/w/IKXqRuKigSXaUpCILFqtH7M/tM&#10;UrNvQ3aN6b93C0KPw8x8w8yXnalES40rLSt4H0YgiDOrS84VHNPV2xSE88gaK8uk4JccLBcvvTnG&#10;2t55T+3B5yJA2MWooPC+jqV0WUEG3dDWxMG72MagD7LJpW7wHuCmkqMomkiDJYeFAmv6LCi7Hm5G&#10;QbL7SttkMKU02W9PP+77jNfNWan+a/cxA+Gp8//hZ3utFYzH8Pcl/AC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CfKfEAAAA2wAAAA8AAAAAAAAAAAAAAAAAmAIAAGRycy9k&#10;b3ducmV2LnhtbFBLBQYAAAAABAAEAPUAAACJAwAAAAA=&#10;" path="m,l526,e" filled="f" strokecolor="#b67764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 w:rsidRPr="0058532F">
      <w:rPr>
        <w:noProof/>
      </w:rPr>
      <w:drawing>
        <wp:anchor distT="0" distB="0" distL="114300" distR="114300" simplePos="0" relativeHeight="251721728" behindDoc="1" locked="0" layoutInCell="1" allowOverlap="1" wp14:anchorId="21BDD484" wp14:editId="0A8E8307">
          <wp:simplePos x="0" y="0"/>
          <wp:positionH relativeFrom="column">
            <wp:posOffset>3508375</wp:posOffset>
          </wp:positionH>
          <wp:positionV relativeFrom="paragraph">
            <wp:posOffset>833120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10" name="Picture 10" descr="http://mirrors.creativecommons.org/presskit/buttons/80x15/png/by-nc-sa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712512" behindDoc="0" locked="0" layoutInCell="1" allowOverlap="1" wp14:anchorId="18456A6E" wp14:editId="3A10AAFE">
              <wp:simplePos x="0" y="0"/>
              <wp:positionH relativeFrom="column">
                <wp:posOffset>-508000</wp:posOffset>
              </wp:positionH>
              <wp:positionV relativeFrom="paragraph">
                <wp:posOffset>149225</wp:posOffset>
              </wp:positionV>
              <wp:extent cx="7772400" cy="1036955"/>
              <wp:effectExtent l="0" t="0" r="0" b="0"/>
              <wp:wrapThrough wrapText="bothSides">
                <wp:wrapPolygon edited="0">
                  <wp:start x="159" y="0"/>
                  <wp:lineTo x="159" y="21031"/>
                  <wp:lineTo x="21388" y="21031"/>
                  <wp:lineTo x="21388" y="0"/>
                  <wp:lineTo x="159" y="0"/>
                </wp:wrapPolygon>
              </wp:wrapThrough>
              <wp:docPr id="53" name="Rectangle 5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1036955"/>
                      </a:xfrm>
                      <a:prstGeom prst="rect">
                        <a:avLst/>
                      </a:prstGeom>
                      <a:noFill/>
                      <a:ln w="9525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2AE55CC" id="Rectangle 53" o:spid="_x0000_s1026" style="position:absolute;margin-left:-40pt;margin-top:11.75pt;width:612pt;height:81.6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" filled="f" stroked="f">
              <w10:wrap type="through"/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13536" behindDoc="0" locked="0" layoutInCell="1" allowOverlap="1" wp14:anchorId="2C7CB27C" wp14:editId="46D7FB37">
              <wp:simplePos x="0" y="0"/>
              <wp:positionH relativeFrom="column">
                <wp:posOffset>1257935</wp:posOffset>
              </wp:positionH>
              <wp:positionV relativeFrom="paragraph">
                <wp:posOffset>386689</wp:posOffset>
              </wp:positionV>
              <wp:extent cx="83185" cy="271750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56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750"/>
                        <a:chOff x="2785" y="14591"/>
                        <a:chExt cx="2" cy="395"/>
                      </a:xfrm>
                    </wpg:grpSpPr>
                    <wps:wsp>
                      <wps:cNvPr id="57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78AB5E90" id="Group 23" o:spid="_x0000_s1026" style="position:absolute;margin-left:99.05pt;margin-top:30.45pt;width:6.55pt;height:21.4pt;z-index:251713536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XSAcIA&#10;AADbAAAADwAAAGRycy9kb3ducmV2LnhtbESP32rCMBTG7wXfIRxhN6KpG7qtMxYpDHbltPMBzpqz&#10;pqw5KUmm9e2NMPDy4/vz41sXg+3EiXxoHStYzDMQxLXTLTcKjl/vsxcQISJr7ByTggsFKDbj0Rpz&#10;7c58oFMVG5FGOOSowMTY51KG2pDFMHc9cfJ+nLcYk/SN1B7Padx28jHLVtJiy4lgsKfSUP1b/dkE&#10;efrc7y7V685826kh5GqFQ6nUw2TYvoGINMR7+L/9oRUsn+H2Jf0Aub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pdIBwgAAANsAAAAPAAAAAAAAAAAAAAAAAJgCAABkcnMvZG93&#10;bnJldi54bWxQSwUGAAAAAAQABAD1AAAAhwMAAAAA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14560" behindDoc="0" locked="0" layoutInCell="1" allowOverlap="1" wp14:anchorId="66CD4159" wp14:editId="6B50E166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58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59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C2FEFA3" id="Group 12" o:spid="_x0000_s1026" style="position:absolute;margin-left:-.15pt;margin-top:20.35pt;width:492.4pt;height:.1pt;z-index:251714560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f0PsUA&#10;AADbAAAADwAAAGRycy9kb3ducmV2LnhtbESPT4vCMBTE7wt+h/AWvGmqoGg1igiCh92Cf8Drs3k2&#10;XZuX0mRt3U+/WRD2OMzMb5jlurOVeFDjS8cKRsMEBHHudMmFgvNpN5iB8AFZY+WYFDzJw3rVe1ti&#10;ql3LB3ocQyEihH2KCkwIdSqlzw1Z9ENXE0fv5hqLIcqmkLrBNsJtJcdJMpUWS44LBmvaGsrvx2+r&#10;4Gf/eZll13P2kX0979NRa27V5qBU/73bLEAE6sJ/+NXeawWTOfx9iT9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9/Q+xQAAANsAAAAPAAAAAAAAAAAAAAAAAJgCAABkcnMv&#10;ZG93bnJldi54bWxQSwUGAAAAAAQABAD1AAAAigMAAAAA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5584" behindDoc="0" locked="0" layoutInCell="1" allowOverlap="1" wp14:anchorId="18E3FFBE" wp14:editId="7DD6CEE5">
              <wp:simplePos x="0" y="0"/>
              <wp:positionH relativeFrom="column">
                <wp:posOffset>1346200</wp:posOffset>
              </wp:positionH>
              <wp:positionV relativeFrom="paragraph">
                <wp:posOffset>396848</wp:posOffset>
              </wp:positionV>
              <wp:extent cx="3553460" cy="316830"/>
              <wp:effectExtent l="0" t="0" r="8890" b="7620"/>
              <wp:wrapThrough wrapText="bothSides">
                <wp:wrapPolygon edited="0">
                  <wp:start x="0" y="0"/>
                  <wp:lineTo x="0" y="20819"/>
                  <wp:lineTo x="21538" y="20819"/>
                  <wp:lineTo x="21538" y="0"/>
                  <wp:lineTo x="0" y="0"/>
                </wp:wrapPolygon>
              </wp:wrapThrough>
              <wp:docPr id="6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3460" cy="316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17573AC7" w14:textId="329E5120" w:rsidR="00671BB9" w:rsidRDefault="00671BB9" w:rsidP="00C4703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Topic X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Topic Title</w:t>
                          </w:r>
                        </w:p>
                        <w:p w14:paraId="08769C6B" w14:textId="2CC53059" w:rsidR="00671BB9" w:rsidRPr="002273E5" w:rsidRDefault="00671BB9" w:rsidP="00C4703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DB4FDE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10/14/14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495B6A38" w14:textId="77777777" w:rsidR="00671BB9" w:rsidRPr="002273E5" w:rsidRDefault="00671BB9" w:rsidP="00C47034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8E3FFBE" id="_x0000_t202" coordsize="21600,21600" o:spt="202" path="m,l,21600r21600,l21600,xe">
              <v:stroke joinstyle="miter"/>
              <v:path gradientshapeok="t" o:connecttype="rect"/>
            </v:shapetype>
            <v:shape id="_x0000_s1041" type="#_x0000_t202" style="position:absolute;margin-left:106pt;margin-top:31.25pt;width:279.8pt;height:24.9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" filled="f" stroked="f">
              <v:textbox inset="0,0,0,0">
                <w:txbxContent>
                  <w:p w14:paraId="17573AC7" w14:textId="329E5120" w:rsidR="00671BB9" w:rsidRDefault="00671BB9" w:rsidP="00C4703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Topic X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Topic Title</w:t>
                    </w:r>
                  </w:p>
                  <w:p w14:paraId="08769C6B" w14:textId="2CC53059" w:rsidR="00671BB9" w:rsidRPr="002273E5" w:rsidRDefault="00671BB9" w:rsidP="00C4703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DB4FDE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10/14/14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495B6A38" w14:textId="77777777" w:rsidR="00671BB9" w:rsidRPr="002273E5" w:rsidRDefault="00671BB9" w:rsidP="00C47034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6608" behindDoc="0" locked="0" layoutInCell="1" allowOverlap="1" wp14:anchorId="34CC3435" wp14:editId="18FBA940">
              <wp:simplePos x="0" y="0"/>
              <wp:positionH relativeFrom="column">
                <wp:posOffset>6606540</wp:posOffset>
              </wp:positionH>
              <wp:positionV relativeFrom="paragraph">
                <wp:posOffset>478155</wp:posOffset>
              </wp:positionV>
              <wp:extent cx="251460" cy="170180"/>
              <wp:effectExtent l="0" t="0" r="15240" b="1270"/>
              <wp:wrapThrough wrapText="bothSides">
                <wp:wrapPolygon edited="0">
                  <wp:start x="0" y="0"/>
                  <wp:lineTo x="0" y="19343"/>
                  <wp:lineTo x="21273" y="19343"/>
                  <wp:lineTo x="21273" y="0"/>
                  <wp:lineTo x="0" y="0"/>
                </wp:wrapPolygon>
              </wp:wrapThrough>
              <wp:docPr id="61" name="Text Box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06CCC5" w14:textId="77777777" w:rsidR="00671BB9" w:rsidRPr="00797610" w:rsidRDefault="00671BB9" w:rsidP="00C47034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B67764"/>
                            </w:rPr>
                          </w:pP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begin"/>
                          </w:r>
                          <w:r w:rsidRPr="00797610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B67764"/>
                              <w:position w:val="1"/>
                            </w:rPr>
                            <w:instrText xml:space="preserve"> PAGE </w:instrText>
                          </w: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separate"/>
                          </w:r>
                          <w:r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B67764"/>
                              <w:position w:val="1"/>
                            </w:rPr>
                            <w:t>1</w:t>
                          </w: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4CC3435" id="Text Box 61" o:spid="_x0000_s1042" type="#_x0000_t202" style="position:absolute;margin-left:520.2pt;margin-top:37.65pt;width:19.8pt;height:13.4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" filled="f" stroked="f">
              <v:textbox inset="0,0,0,0">
                <w:txbxContent>
                  <w:p w14:paraId="5306CCC5" w14:textId="77777777" w:rsidR="00671BB9" w:rsidRPr="00797610" w:rsidRDefault="00671BB9" w:rsidP="00C47034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B67764"/>
                      </w:rPr>
                    </w:pP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begin"/>
                    </w:r>
                    <w:r w:rsidRPr="00797610">
                      <w:rPr>
                        <w:rFonts w:ascii="Calibri" w:eastAsia="Myriad Pro Black" w:hAnsi="Calibri" w:cs="Myriad Pro Black"/>
                        <w:b/>
                        <w:bCs/>
                        <w:color w:val="B67764"/>
                        <w:position w:val="1"/>
                      </w:rPr>
                      <w:instrText xml:space="preserve"> PAGE </w:instrText>
                    </w: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separate"/>
                    </w:r>
                    <w:r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B67764"/>
                        <w:position w:val="1"/>
                      </w:rPr>
                      <w:t>1</w:t>
                    </w: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7632" behindDoc="0" locked="0" layoutInCell="1" allowOverlap="1" wp14:anchorId="0998C77B" wp14:editId="45297B3F">
              <wp:simplePos x="0" y="0"/>
              <wp:positionH relativeFrom="column">
                <wp:posOffset>-14605</wp:posOffset>
              </wp:positionH>
              <wp:positionV relativeFrom="paragraph">
                <wp:posOffset>808990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62" name="Text Box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EA8705" w14:textId="77777777" w:rsidR="00671BB9" w:rsidRPr="002273E5" w:rsidRDefault="00671BB9" w:rsidP="00C47034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2013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. </w:t>
                          </w:r>
                          <w:hyperlink r:id="rId3" w:history="1">
                            <w:r w:rsidRPr="00E01F83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 rights reserved.</w:t>
                            </w:r>
                          </w:hyperlink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998C77B" id="Text Box 62" o:spid="_x0000_s1043" type="#_x0000_t202" style="position:absolute;margin-left:-1.15pt;margin-top:63.7pt;width:165.6pt;height:7.9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" filled="f" stroked="f">
              <v:textbox inset="0,0,0,0">
                <w:txbxContent>
                  <w:p w14:paraId="46EA8705" w14:textId="77777777" w:rsidR="00671BB9" w:rsidRPr="002273E5" w:rsidRDefault="00671BB9" w:rsidP="00C47034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2013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. </w:t>
                    </w:r>
                    <w:hyperlink r:id="rId4" w:history="1">
                      <w:r w:rsidRPr="00E01F83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 rights reserved.</w:t>
                      </w:r>
                    </w:hyperlink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18656" behindDoc="0" locked="0" layoutInCell="1" allowOverlap="1" wp14:anchorId="6369F740" wp14:editId="733F4A82">
          <wp:simplePos x="0" y="0"/>
          <wp:positionH relativeFrom="column">
            <wp:posOffset>-14605</wp:posOffset>
          </wp:positionH>
          <wp:positionV relativeFrom="paragraph">
            <wp:posOffset>382879</wp:posOffset>
          </wp:positionV>
          <wp:extent cx="1157605" cy="279369"/>
          <wp:effectExtent l="0" t="0" r="4445" b="6985"/>
          <wp:wrapThrough wrapText="bothSides">
            <wp:wrapPolygon edited="0">
              <wp:start x="0" y="0"/>
              <wp:lineTo x="0" y="20665"/>
              <wp:lineTo x="21327" y="20665"/>
              <wp:lineTo x="21327" y="0"/>
              <wp:lineTo x="0" y="0"/>
            </wp:wrapPolygon>
          </wp:wrapThrough>
          <wp:docPr id="63" name="Picture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" name="Picture 63"/>
                  <pic:cNvPicPr>
                    <a:picLocks noChangeAspect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7605" cy="279369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  <w:r w:rsidRPr="0058532F">
      <w:rPr>
        <w:noProof/>
      </w:rPr>
      <mc:AlternateContent>
        <mc:Choice Requires="wps">
          <w:drawing>
            <wp:anchor distT="0" distB="0" distL="114300" distR="114300" simplePos="0" relativeHeight="251720704" behindDoc="0" locked="0" layoutInCell="1" allowOverlap="1" wp14:anchorId="5E1A4B85" wp14:editId="31D0158B">
              <wp:simplePos x="0" y="0"/>
              <wp:positionH relativeFrom="margin">
                <wp:posOffset>4257675</wp:posOffset>
              </wp:positionH>
              <wp:positionV relativeFrom="paragraph">
                <wp:posOffset>808990</wp:posOffset>
              </wp:positionV>
              <wp:extent cx="2647950" cy="180975"/>
              <wp:effectExtent l="0" t="0" r="0" b="9525"/>
              <wp:wrapNone/>
              <wp:docPr id="131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795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4AA269" w14:textId="77777777" w:rsidR="00671BB9" w:rsidRPr="00854DA7" w:rsidRDefault="00671BB9" w:rsidP="00C47034">
                          <w:pPr>
                            <w:spacing w:after="0"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6" w:history="1"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Attribution-NonCommercial-ShareAlike 3.0 Unported License.</w:t>
                            </w:r>
                          </w:hyperlink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E1A4B85" id="_x0000_s1044" type="#_x0000_t202" style="position:absolute;margin-left:335.25pt;margin-top:63.7pt;width:208.5pt;height:14.25pt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T9HsgIAALU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" filled="f" stroked="f">
              <v:textbox inset="0,0,0,0">
                <w:txbxContent>
                  <w:p w14:paraId="2E4AA269" w14:textId="77777777" w:rsidR="00671BB9" w:rsidRPr="00854DA7" w:rsidRDefault="00671BB9" w:rsidP="00C47034">
                    <w:pPr>
                      <w:spacing w:after="0"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7" w:history="1"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19680" behindDoc="0" locked="0" layoutInCell="1" allowOverlap="1" wp14:anchorId="16D74260" wp14:editId="5B1A1E49">
          <wp:simplePos x="0" y="0"/>
          <wp:positionH relativeFrom="column">
            <wp:posOffset>5019040</wp:posOffset>
          </wp:positionH>
          <wp:positionV relativeFrom="paragraph">
            <wp:posOffset>390525</wp:posOffset>
          </wp:positionV>
          <wp:extent cx="1249680" cy="342900"/>
          <wp:effectExtent l="0" t="0" r="0" b="12700"/>
          <wp:wrapThrough wrapText="bothSides">
            <wp:wrapPolygon edited="0">
              <wp:start x="0" y="0"/>
              <wp:lineTo x="0" y="20800"/>
              <wp:lineTo x="21073" y="20800"/>
              <wp:lineTo x="21073" y="0"/>
              <wp:lineTo x="0" y="0"/>
            </wp:wrapPolygon>
          </wp:wrapThrough>
          <wp:docPr id="87" name="Picture 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0A3492" w14:textId="77777777" w:rsidR="006A4C17" w:rsidRDefault="006A4C17">
      <w:pPr>
        <w:spacing w:after="0" w:line="240" w:lineRule="auto"/>
      </w:pPr>
      <w:r>
        <w:separator/>
      </w:r>
    </w:p>
  </w:footnote>
  <w:footnote w:type="continuationSeparator" w:id="0">
    <w:p w14:paraId="4BC2ED66" w14:textId="77777777" w:rsidR="006A4C17" w:rsidRDefault="006A4C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B13D19" w14:textId="77777777" w:rsidR="00671BB9" w:rsidRDefault="00671BB9" w:rsidP="00DB1F56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98528" behindDoc="0" locked="0" layoutInCell="1" allowOverlap="1" wp14:anchorId="0B9E8362" wp14:editId="5B2308FD">
              <wp:simplePos x="0" y="0"/>
              <wp:positionH relativeFrom="column">
                <wp:posOffset>3225800</wp:posOffset>
              </wp:positionH>
              <wp:positionV relativeFrom="paragraph">
                <wp:posOffset>52070</wp:posOffset>
              </wp:positionV>
              <wp:extent cx="2456180" cy="228600"/>
              <wp:effectExtent l="0" t="0" r="1270" b="0"/>
              <wp:wrapThrough wrapText="bothSides">
                <wp:wrapPolygon edited="0">
                  <wp:start x="0" y="0"/>
                  <wp:lineTo x="0" y="19800"/>
                  <wp:lineTo x="21444" y="19800"/>
                  <wp:lineTo x="21444" y="0"/>
                  <wp:lineTo x="0" y="0"/>
                </wp:wrapPolygon>
              </wp:wrapThrough>
              <wp:docPr id="43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618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467E8C" w14:textId="5C7559CF" w:rsidR="00671BB9" w:rsidRPr="00701388" w:rsidRDefault="00671BB9" w:rsidP="00DB1F56">
                          <w:pPr>
                            <w:pStyle w:val="ny-module-overview"/>
                            <w:rPr>
                              <w:color w:val="5A657A"/>
                            </w:rPr>
                          </w:pPr>
                          <w:r>
                            <w:rPr>
                              <w:color w:val="5A657A"/>
                            </w:rPr>
                            <w:t>Lesson 2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B9E8362" id="_x0000_t202" coordsize="21600,21600" o:spt="202" path="m,l,21600r21600,l21600,xe">
              <v:stroke joinstyle="miter"/>
              <v:path gradientshapeok="t" o:connecttype="rect"/>
            </v:shapetype>
            <v:shape id="Text Box 43" o:spid="_x0000_s1027" type="#_x0000_t202" style="position:absolute;margin-left:254pt;margin-top:4.1pt;width:193.4pt;height:18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" filled="f" stroked="f">
              <v:textbox inset="6e-5mm,0,0,0">
                <w:txbxContent>
                  <w:p w14:paraId="4A467E8C" w14:textId="5C7559CF" w:rsidR="00671BB9" w:rsidRPr="00701388" w:rsidRDefault="00671BB9" w:rsidP="00DB1F56">
                    <w:pPr>
                      <w:pStyle w:val="ny-module-overview"/>
                      <w:rPr>
                        <w:color w:val="5A657A"/>
                      </w:rPr>
                    </w:pPr>
                    <w:r>
                      <w:rPr>
                        <w:color w:val="5A657A"/>
                      </w:rPr>
                      <w:t>Lesson 2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97504" behindDoc="0" locked="0" layoutInCell="1" allowOverlap="1" wp14:anchorId="6A1CA933" wp14:editId="6893FAD1">
              <wp:simplePos x="0" y="0"/>
              <wp:positionH relativeFrom="column">
                <wp:posOffset>5829300</wp:posOffset>
              </wp:positionH>
              <wp:positionV relativeFrom="paragraph">
                <wp:posOffset>66675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26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718FB0" w14:textId="4120862D" w:rsidR="00671BB9" w:rsidRPr="002273E5" w:rsidRDefault="00671BB9" w:rsidP="00DB1F56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7</w:t>
                          </w:r>
                          <w:r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•4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A1CA933" id="Text Box 26" o:spid="_x0000_s1028" type="#_x0000_t202" style="position:absolute;margin-left:459pt;margin-top:5.25pt;width:28.85pt;height:16.6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I4jsAIAALE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" filled="f" stroked="f">
              <v:textbox inset="0,0,0,0">
                <w:txbxContent>
                  <w:p w14:paraId="0D718FB0" w14:textId="4120862D" w:rsidR="00671BB9" w:rsidRPr="002273E5" w:rsidRDefault="00671BB9" w:rsidP="00DB1F56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7</w:t>
                    </w:r>
                    <w:r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•4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96480" behindDoc="0" locked="0" layoutInCell="1" allowOverlap="1" wp14:anchorId="100A1658" wp14:editId="6E07EF74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27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A209B5" w14:textId="77777777" w:rsidR="00671BB9" w:rsidRPr="002273E5" w:rsidRDefault="00671BB9" w:rsidP="00DB1F56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00A1658" id="Text Box 27" o:spid="_x0000_s1029" type="#_x0000_t202" style="position:absolute;margin-left:8pt;margin-top:7.65pt;width:272.15pt;height:12.2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" filled="f" stroked="f">
              <v:textbox inset="0,0,0,0">
                <w:txbxContent>
                  <w:p w14:paraId="58A209B5" w14:textId="77777777" w:rsidR="00671BB9" w:rsidRPr="002273E5" w:rsidRDefault="00671BB9" w:rsidP="00DB1F56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95456" behindDoc="0" locked="0" layoutInCell="1" allowOverlap="1" wp14:anchorId="417A2BE7" wp14:editId="06F31304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1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DE0D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5B5B5C7D" w14:textId="77777777" w:rsidR="00671BB9" w:rsidRDefault="00671BB9" w:rsidP="00DB1F56">
                          <w:pPr>
                            <w:jc w:val="center"/>
                          </w:pPr>
                        </w:p>
                        <w:p w14:paraId="5AF80B4A" w14:textId="77777777" w:rsidR="00671BB9" w:rsidRDefault="00671BB9" w:rsidP="00DB1F56">
                          <w:pPr>
                            <w:jc w:val="center"/>
                          </w:pPr>
                        </w:p>
                        <w:p w14:paraId="78D5F497" w14:textId="77777777" w:rsidR="00671BB9" w:rsidRDefault="00671BB9" w:rsidP="00DB1F56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17A2BE7" id="Freeform 1" o:spid="_x0000_s1030" style="position:absolute;margin-left:2pt;margin-top:3.35pt;width:453.4pt;height:20pt;flip:x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" adj="-11796480,,5400" path="m,l5672718,v47550,,86097,38547,86097,86097l5758815,254544,,254544,,xe" fillcolor="#ede0d9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5B5B5C7D" w14:textId="77777777" w:rsidR="00671BB9" w:rsidRDefault="00671BB9" w:rsidP="00DB1F56">
                    <w:pPr>
                      <w:jc w:val="center"/>
                    </w:pPr>
                  </w:p>
                  <w:p w14:paraId="5AF80B4A" w14:textId="77777777" w:rsidR="00671BB9" w:rsidRDefault="00671BB9" w:rsidP="00DB1F56">
                    <w:pPr>
                      <w:jc w:val="center"/>
                    </w:pPr>
                  </w:p>
                  <w:p w14:paraId="78D5F497" w14:textId="77777777" w:rsidR="00671BB9" w:rsidRDefault="00671BB9" w:rsidP="00DB1F56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94432" behindDoc="0" locked="0" layoutInCell="1" allowOverlap="1" wp14:anchorId="362D289E" wp14:editId="7D7BF6A8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2" name="Freefor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43153579" w14:textId="77777777" w:rsidR="00671BB9" w:rsidRDefault="00671BB9" w:rsidP="00DB1F56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62D289E" id="Freeform 2" o:spid="_x0000_s1031" style="position:absolute;margin-left:458.45pt;margin-top:3.35pt;width:34.85pt;height:20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43153579" w14:textId="77777777" w:rsidR="00671BB9" w:rsidRDefault="00671BB9" w:rsidP="00DB1F56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</w:p>
  <w:p w14:paraId="6D81AF43" w14:textId="17B29341" w:rsidR="00671BB9" w:rsidRPr="00015AD5" w:rsidRDefault="00671BB9" w:rsidP="00DB1F56">
    <w:pPr>
      <w:pStyle w:val="Header"/>
    </w:pPr>
  </w:p>
  <w:p w14:paraId="232D8C9C" w14:textId="77777777" w:rsidR="00671BB9" w:rsidRPr="005920C2" w:rsidRDefault="00671BB9" w:rsidP="00DB1F56">
    <w:pPr>
      <w:pStyle w:val="Header"/>
    </w:pPr>
  </w:p>
  <w:p w14:paraId="25780C79" w14:textId="77777777" w:rsidR="00671BB9" w:rsidRPr="006C5A78" w:rsidRDefault="00671BB9" w:rsidP="00DB1F56">
    <w:pPr>
      <w:pStyle w:val="Header"/>
    </w:pPr>
  </w:p>
  <w:p w14:paraId="4B710DE6" w14:textId="77777777" w:rsidR="00671BB9" w:rsidRPr="00DB1F56" w:rsidRDefault="00671BB9" w:rsidP="00DB1F5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237B78" w14:textId="77777777" w:rsidR="00671BB9" w:rsidRDefault="00671BB9" w:rsidP="00E815D3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7328" behindDoc="0" locked="0" layoutInCell="1" allowOverlap="1" wp14:anchorId="291C32FC" wp14:editId="39DCB687">
              <wp:simplePos x="0" y="0"/>
              <wp:positionH relativeFrom="column">
                <wp:posOffset>3225800</wp:posOffset>
              </wp:positionH>
              <wp:positionV relativeFrom="paragraph">
                <wp:posOffset>58420</wp:posOffset>
              </wp:positionV>
              <wp:extent cx="2456180" cy="229870"/>
              <wp:effectExtent l="0" t="0" r="1270" b="17780"/>
              <wp:wrapThrough wrapText="bothSides">
                <wp:wrapPolygon edited="0">
                  <wp:start x="0" y="0"/>
                  <wp:lineTo x="0" y="21481"/>
                  <wp:lineTo x="21444" y="21481"/>
                  <wp:lineTo x="21444" y="0"/>
                  <wp:lineTo x="0" y="0"/>
                </wp:wrapPolygon>
              </wp:wrapThrough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6180" cy="229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FE84B0" w14:textId="2F829091" w:rsidR="00671BB9" w:rsidRPr="00701388" w:rsidRDefault="00671BB9" w:rsidP="00E815D3">
                          <w:pPr>
                            <w:pStyle w:val="ny-module-overview"/>
                            <w:rPr>
                              <w:color w:val="5A657A"/>
                            </w:rPr>
                          </w:pPr>
                          <w:r>
                            <w:rPr>
                              <w:color w:val="5A657A"/>
                            </w:rPr>
                            <w:t>Lesson #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1C32FC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6" type="#_x0000_t202" style="position:absolute;margin-left:254pt;margin-top:4.6pt;width:193.4pt;height:18.1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" filled="f" stroked="f">
              <v:textbox inset="6e-5mm,0,0,0">
                <w:txbxContent>
                  <w:p w14:paraId="63FE84B0" w14:textId="2F829091" w:rsidR="00671BB9" w:rsidRPr="00701388" w:rsidRDefault="00671BB9" w:rsidP="00E815D3">
                    <w:pPr>
                      <w:pStyle w:val="ny-module-overview"/>
                      <w:rPr>
                        <w:color w:val="5A657A"/>
                      </w:rPr>
                    </w:pPr>
                    <w:r>
                      <w:rPr>
                        <w:color w:val="5A657A"/>
                      </w:rPr>
                      <w:t>Lesson #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6304" behindDoc="0" locked="0" layoutInCell="1" allowOverlap="1" wp14:anchorId="63532FBC" wp14:editId="095B1F35">
              <wp:simplePos x="0" y="0"/>
              <wp:positionH relativeFrom="column">
                <wp:posOffset>5829300</wp:posOffset>
              </wp:positionH>
              <wp:positionV relativeFrom="paragraph">
                <wp:posOffset>66675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353DBD" w14:textId="77777777" w:rsidR="00671BB9" w:rsidRPr="002273E5" w:rsidRDefault="00671BB9" w:rsidP="00E815D3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X</w:t>
                          </w:r>
                          <w:r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•</w:t>
                          </w: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3532FBC" id="Text Box 6" o:spid="_x0000_s1037" type="#_x0000_t202" style="position:absolute;margin-left:459pt;margin-top:5.25pt;width:28.85pt;height:16.6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KK8sAIAALA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" filled="f" stroked="f">
              <v:textbox inset="0,0,0,0">
                <w:txbxContent>
                  <w:p w14:paraId="36353DBD" w14:textId="77777777" w:rsidR="00671BB9" w:rsidRPr="002273E5" w:rsidRDefault="00671BB9" w:rsidP="00E815D3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X</w:t>
                    </w:r>
                    <w:r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•</w:t>
                    </w: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X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9376" behindDoc="0" locked="0" layoutInCell="1" allowOverlap="1" wp14:anchorId="07C8FAEA" wp14:editId="444EA180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8E416B" w14:textId="77777777" w:rsidR="00671BB9" w:rsidRPr="002273E5" w:rsidRDefault="00671BB9" w:rsidP="00E815D3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7C8FAEA" id="Text Box 8" o:spid="_x0000_s1038" type="#_x0000_t202" style="position:absolute;margin-left:8pt;margin-top:7.65pt;width:272.15pt;height:12.2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" filled="f" stroked="f">
              <v:textbox inset="0,0,0,0">
                <w:txbxContent>
                  <w:p w14:paraId="338E416B" w14:textId="77777777" w:rsidR="00671BB9" w:rsidRPr="002273E5" w:rsidRDefault="00671BB9" w:rsidP="00E815D3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5280" behindDoc="0" locked="0" layoutInCell="1" allowOverlap="1" wp14:anchorId="179671B6" wp14:editId="01950E2A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3" name="Freeform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DE0D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737083D4" w14:textId="77777777" w:rsidR="00671BB9" w:rsidRDefault="00671BB9" w:rsidP="00E815D3">
                          <w:pPr>
                            <w:jc w:val="center"/>
                          </w:pPr>
                        </w:p>
                        <w:p w14:paraId="3E7E53AD" w14:textId="77777777" w:rsidR="00671BB9" w:rsidRDefault="00671BB9" w:rsidP="00E815D3">
                          <w:pPr>
                            <w:jc w:val="center"/>
                          </w:pPr>
                        </w:p>
                        <w:p w14:paraId="0F5CF0D6" w14:textId="77777777" w:rsidR="00671BB9" w:rsidRDefault="00671BB9" w:rsidP="00E815D3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79671B6" id="Freeform 3" o:spid="_x0000_s1039" style="position:absolute;margin-left:2pt;margin-top:3.35pt;width:453.4pt;height:20pt;flip:x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" adj="-11796480,,5400" path="m,l5672718,v47550,,86097,38547,86097,86097l5758815,254544,,254544,,xe" fillcolor="#ede0d9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737083D4" w14:textId="77777777" w:rsidR="00671BB9" w:rsidRDefault="00671BB9" w:rsidP="00E815D3">
                    <w:pPr>
                      <w:jc w:val="center"/>
                    </w:pPr>
                  </w:p>
                  <w:p w14:paraId="3E7E53AD" w14:textId="77777777" w:rsidR="00671BB9" w:rsidRDefault="00671BB9" w:rsidP="00E815D3">
                    <w:pPr>
                      <w:jc w:val="center"/>
                    </w:pPr>
                  </w:p>
                  <w:p w14:paraId="0F5CF0D6" w14:textId="77777777" w:rsidR="00671BB9" w:rsidRDefault="00671BB9" w:rsidP="00E815D3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4256" behindDoc="0" locked="0" layoutInCell="1" allowOverlap="1" wp14:anchorId="4E4D19D4" wp14:editId="7EE4B92C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7" name="Freeform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7B90052D" w14:textId="77777777" w:rsidR="00671BB9" w:rsidRDefault="00671BB9" w:rsidP="00E815D3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E4D19D4" id="Freeform 7" o:spid="_x0000_s1040" style="position:absolute;margin-left:458.45pt;margin-top:3.35pt;width:34.85pt;height:20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7B90052D" w14:textId="77777777" w:rsidR="00671BB9" w:rsidRDefault="00671BB9" w:rsidP="00E815D3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8352" behindDoc="0" locked="0" layoutInCell="1" allowOverlap="1" wp14:anchorId="27A0CC84" wp14:editId="5ED29D46">
              <wp:simplePos x="0" y="0"/>
              <wp:positionH relativeFrom="column">
                <wp:posOffset>-507365</wp:posOffset>
              </wp:positionH>
              <wp:positionV relativeFrom="paragraph">
                <wp:posOffset>-338455</wp:posOffset>
              </wp:positionV>
              <wp:extent cx="7772400" cy="1132205"/>
              <wp:effectExtent l="0" t="0" r="0" b="0"/>
              <wp:wrapThrough wrapText="bothSides">
                <wp:wrapPolygon edited="0">
                  <wp:start x="106" y="0"/>
                  <wp:lineTo x="106" y="21079"/>
                  <wp:lineTo x="21441" y="21079"/>
                  <wp:lineTo x="21441" y="0"/>
                  <wp:lineTo x="106" y="0"/>
                </wp:wrapPolygon>
              </wp:wrapThrough>
              <wp:docPr id="17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132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28C620C" id="Rectangle 17" o:spid="_x0000_s1026" style="position:absolute;margin-left:-39.95pt;margin-top:-26.65pt;width:612pt;height:89.1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" filled="f" stroked="f">
              <w10:wrap type="through"/>
            </v:rect>
          </w:pict>
        </mc:Fallback>
      </mc:AlternateContent>
    </w:r>
  </w:p>
  <w:p w14:paraId="6F4488A0" w14:textId="77777777" w:rsidR="00671BB9" w:rsidRPr="00015AD5" w:rsidRDefault="00671BB9" w:rsidP="00E815D3">
    <w:pPr>
      <w:pStyle w:val="Header"/>
    </w:pPr>
  </w:p>
  <w:p w14:paraId="333A60C1" w14:textId="77777777" w:rsidR="00671BB9" w:rsidRPr="005920C2" w:rsidRDefault="00671BB9" w:rsidP="00E815D3">
    <w:pPr>
      <w:pStyle w:val="Header"/>
    </w:pPr>
  </w:p>
  <w:p w14:paraId="619EA4E7" w14:textId="77777777" w:rsidR="00671BB9" w:rsidRPr="006C5A78" w:rsidRDefault="00671BB9" w:rsidP="00E815D3">
    <w:pPr>
      <w:pStyle w:val="Header"/>
    </w:pPr>
  </w:p>
  <w:p w14:paraId="4B710DEB" w14:textId="77777777" w:rsidR="00671BB9" w:rsidRPr="00E815D3" w:rsidRDefault="00671BB9" w:rsidP="00E815D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3650F3"/>
    <w:multiLevelType w:val="multilevel"/>
    <w:tmpl w:val="65109A08"/>
    <w:numStyleLink w:val="ny-lesson-numbered-list"/>
  </w:abstractNum>
  <w:abstractNum w:abstractNumId="1">
    <w:nsid w:val="0DAF2B90"/>
    <w:multiLevelType w:val="hybridMultilevel"/>
    <w:tmpl w:val="6756E1D0"/>
    <w:lvl w:ilvl="0" w:tplc="6B389C8E">
      <w:start w:val="1"/>
      <w:numFmt w:val="lowerLetter"/>
      <w:pStyle w:val="ny-ordered-list"/>
      <w:lvlText w:val="%1.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159B0BB7"/>
    <w:multiLevelType w:val="multilevel"/>
    <w:tmpl w:val="11B24EFE"/>
    <w:styleLink w:val="ny-lesson-SF-numbering"/>
    <w:lvl w:ilvl="0">
      <w:start w:val="1"/>
      <w:numFmt w:val="decimal"/>
      <w:pStyle w:val="ny-lesson-SFinsert-number-list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3">
    <w:nsid w:val="18C21127"/>
    <w:multiLevelType w:val="hybridMultilevel"/>
    <w:tmpl w:val="2FAC2F6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FF5464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3E4058B6"/>
    <w:multiLevelType w:val="hybridMultilevel"/>
    <w:tmpl w:val="01DEE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B840DE"/>
    <w:multiLevelType w:val="hybridMultilevel"/>
    <w:tmpl w:val="F5B0E95E"/>
    <w:lvl w:ilvl="0" w:tplc="A13E6D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926AD2"/>
    <w:multiLevelType w:val="hybridMultilevel"/>
    <w:tmpl w:val="7E3A1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0B56AF"/>
    <w:multiLevelType w:val="hybridMultilevel"/>
    <w:tmpl w:val="2F6EF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D74AB1"/>
    <w:multiLevelType w:val="hybridMultilevel"/>
    <w:tmpl w:val="DA383934"/>
    <w:lvl w:ilvl="0" w:tplc="EFBA3420">
      <w:start w:val="1"/>
      <w:numFmt w:val="bullet"/>
      <w:pStyle w:val="ny-lesson-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BB49350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B5153D"/>
    <w:multiLevelType w:val="multilevel"/>
    <w:tmpl w:val="65109A08"/>
    <w:styleLink w:val="ny-lesson-numbered-list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>
    <w:nsid w:val="659A1154"/>
    <w:multiLevelType w:val="hybridMultilevel"/>
    <w:tmpl w:val="839A1A5C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7B6F3F"/>
    <w:multiLevelType w:val="hybridMultilevel"/>
    <w:tmpl w:val="37400B88"/>
    <w:lvl w:ilvl="0" w:tplc="3B4420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6D2E54"/>
    <w:multiLevelType w:val="multilevel"/>
    <w:tmpl w:val="11B24EFE"/>
    <w:numStyleLink w:val="ny-lesson-SF-numbering"/>
  </w:abstractNum>
  <w:abstractNum w:abstractNumId="14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>
    <w:nsid w:val="7B86271C"/>
    <w:multiLevelType w:val="hybridMultilevel"/>
    <w:tmpl w:val="487E5FB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15"/>
  </w:num>
  <w:num w:numId="4">
    <w:abstractNumId w:val="8"/>
  </w:num>
  <w:num w:numId="5">
    <w:abstractNumId w:val="7"/>
  </w:num>
  <w:num w:numId="6">
    <w:abstractNumId w:val="11"/>
  </w:num>
  <w:num w:numId="7">
    <w:abstractNumId w:val="1"/>
  </w:num>
  <w:num w:numId="8">
    <w:abstractNumId w:val="14"/>
  </w:num>
  <w:num w:numId="9">
    <w:abstractNumId w:val="11"/>
  </w:num>
  <w:num w:numId="10">
    <w:abstractNumId w:val="1"/>
  </w:num>
  <w:num w:numId="11">
    <w:abstractNumId w:val="14"/>
  </w:num>
  <w:num w:numId="12">
    <w:abstractNumId w:val="11"/>
  </w:num>
  <w:num w:numId="13">
    <w:abstractNumId w:val="10"/>
  </w:num>
  <w:num w:numId="14">
    <w:abstractNumId w:val="0"/>
  </w:num>
  <w:num w:numId="15">
    <w:abstractNumId w:val="12"/>
  </w:num>
  <w:num w:numId="16">
    <w:abstractNumId w:val="9"/>
  </w:num>
  <w:num w:numId="17">
    <w:abstractNumId w:val="6"/>
  </w:num>
  <w:num w:numId="18">
    <w:abstractNumId w:val="5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13"/>
    <w:lvlOverride w:ilvl="0"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</w:lvl>
    </w:lvlOverride>
    <w:lvlOverride w:ilvl="1">
      <w:lvl w:ilvl="1">
        <w:start w:val="1"/>
        <w:numFmt w:val="lowerLetter"/>
        <w:lvlText w:val="%2."/>
        <w:lvlJc w:val="left"/>
        <w:pPr>
          <w:ind w:left="1944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2664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3384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4104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4824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544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6264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984" w:hanging="180"/>
        </w:pPr>
      </w:lvl>
    </w:lvlOverride>
  </w:num>
  <w:num w:numId="24">
    <w:abstractNumId w:val="3"/>
  </w:num>
  <w:num w:numId="25">
    <w:abstractNumId w:val="0"/>
    <w:lvlOverride w:ilvl="0"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18"/>
          <w:szCs w:val="18"/>
        </w:rPr>
      </w:lvl>
    </w:lvlOverride>
  </w:num>
  <w:num w:numId="26">
    <w:abstractNumId w:val="13"/>
    <w:lvlOverride w:ilvl="0">
      <w:startOverride w:val="1"/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93"/>
    <w:rsid w:val="0000375D"/>
    <w:rsid w:val="00015AD5"/>
    <w:rsid w:val="00015BAE"/>
    <w:rsid w:val="00016EC3"/>
    <w:rsid w:val="00021A6D"/>
    <w:rsid w:val="0003054A"/>
    <w:rsid w:val="00036CEB"/>
    <w:rsid w:val="00040BD3"/>
    <w:rsid w:val="00042A93"/>
    <w:rsid w:val="00045A03"/>
    <w:rsid w:val="000514CC"/>
    <w:rsid w:val="00051894"/>
    <w:rsid w:val="00055004"/>
    <w:rsid w:val="00056710"/>
    <w:rsid w:val="00056A12"/>
    <w:rsid w:val="00060D70"/>
    <w:rsid w:val="0006236D"/>
    <w:rsid w:val="000650D8"/>
    <w:rsid w:val="00074889"/>
    <w:rsid w:val="00075C6E"/>
    <w:rsid w:val="0008226E"/>
    <w:rsid w:val="00087BF9"/>
    <w:rsid w:val="000B02EC"/>
    <w:rsid w:val="000B17D3"/>
    <w:rsid w:val="000C0A8D"/>
    <w:rsid w:val="000C1FCA"/>
    <w:rsid w:val="000C3173"/>
    <w:rsid w:val="000C5940"/>
    <w:rsid w:val="000D0095"/>
    <w:rsid w:val="000D43C1"/>
    <w:rsid w:val="000D5FE7"/>
    <w:rsid w:val="000D7537"/>
    <w:rsid w:val="000E4CB0"/>
    <w:rsid w:val="000F362F"/>
    <w:rsid w:val="00105599"/>
    <w:rsid w:val="00106020"/>
    <w:rsid w:val="0010729D"/>
    <w:rsid w:val="00112553"/>
    <w:rsid w:val="001223D7"/>
    <w:rsid w:val="00127D70"/>
    <w:rsid w:val="00130993"/>
    <w:rsid w:val="001362BF"/>
    <w:rsid w:val="001420D9"/>
    <w:rsid w:val="00151E7B"/>
    <w:rsid w:val="001613B3"/>
    <w:rsid w:val="00161C21"/>
    <w:rsid w:val="001625A1"/>
    <w:rsid w:val="00166701"/>
    <w:rsid w:val="0016789A"/>
    <w:rsid w:val="001764B3"/>
    <w:rsid w:val="001768C7"/>
    <w:rsid w:val="00177886"/>
    <w:rsid w:val="001818F0"/>
    <w:rsid w:val="00186A90"/>
    <w:rsid w:val="00190322"/>
    <w:rsid w:val="001A044A"/>
    <w:rsid w:val="001A3312"/>
    <w:rsid w:val="001A4EE2"/>
    <w:rsid w:val="001A69F1"/>
    <w:rsid w:val="001A6D21"/>
    <w:rsid w:val="001B07CF"/>
    <w:rsid w:val="001B4CD6"/>
    <w:rsid w:val="001B773E"/>
    <w:rsid w:val="001C1F15"/>
    <w:rsid w:val="001C7361"/>
    <w:rsid w:val="001D60EC"/>
    <w:rsid w:val="001D74FD"/>
    <w:rsid w:val="001E22AC"/>
    <w:rsid w:val="001E62F0"/>
    <w:rsid w:val="001F0B9C"/>
    <w:rsid w:val="001F11B4"/>
    <w:rsid w:val="001F1682"/>
    <w:rsid w:val="001F1C95"/>
    <w:rsid w:val="001F67D0"/>
    <w:rsid w:val="001F6FDC"/>
    <w:rsid w:val="00200AA8"/>
    <w:rsid w:val="00202640"/>
    <w:rsid w:val="00205424"/>
    <w:rsid w:val="0021127A"/>
    <w:rsid w:val="00214158"/>
    <w:rsid w:val="00216971"/>
    <w:rsid w:val="00217F8A"/>
    <w:rsid w:val="00220C14"/>
    <w:rsid w:val="0022291C"/>
    <w:rsid w:val="00222949"/>
    <w:rsid w:val="002264C5"/>
    <w:rsid w:val="00227A04"/>
    <w:rsid w:val="00230189"/>
    <w:rsid w:val="002308A3"/>
    <w:rsid w:val="00231B89"/>
    <w:rsid w:val="00231C77"/>
    <w:rsid w:val="0023230F"/>
    <w:rsid w:val="00235564"/>
    <w:rsid w:val="00236F96"/>
    <w:rsid w:val="00237758"/>
    <w:rsid w:val="00237E6D"/>
    <w:rsid w:val="00241DE0"/>
    <w:rsid w:val="00242E49"/>
    <w:rsid w:val="002448C2"/>
    <w:rsid w:val="00244BC4"/>
    <w:rsid w:val="00245880"/>
    <w:rsid w:val="00246111"/>
    <w:rsid w:val="0025077F"/>
    <w:rsid w:val="00256FBF"/>
    <w:rsid w:val="002635F9"/>
    <w:rsid w:val="00276D82"/>
    <w:rsid w:val="002823C1"/>
    <w:rsid w:val="0028284C"/>
    <w:rsid w:val="00285186"/>
    <w:rsid w:val="00285E0E"/>
    <w:rsid w:val="00290AD4"/>
    <w:rsid w:val="0029160D"/>
    <w:rsid w:val="00293211"/>
    <w:rsid w:val="0029737A"/>
    <w:rsid w:val="002A1393"/>
    <w:rsid w:val="002A76EC"/>
    <w:rsid w:val="002A7B31"/>
    <w:rsid w:val="002B2B34"/>
    <w:rsid w:val="002B6515"/>
    <w:rsid w:val="002C2562"/>
    <w:rsid w:val="002C6BA9"/>
    <w:rsid w:val="002C6F93"/>
    <w:rsid w:val="002D1914"/>
    <w:rsid w:val="002D2BE1"/>
    <w:rsid w:val="002E1AAB"/>
    <w:rsid w:val="002E26F8"/>
    <w:rsid w:val="002E3CCD"/>
    <w:rsid w:val="002E6CFA"/>
    <w:rsid w:val="002F500C"/>
    <w:rsid w:val="002F675A"/>
    <w:rsid w:val="00302860"/>
    <w:rsid w:val="00305DF2"/>
    <w:rsid w:val="00313843"/>
    <w:rsid w:val="00316CEC"/>
    <w:rsid w:val="003220FF"/>
    <w:rsid w:val="00325B75"/>
    <w:rsid w:val="0033420C"/>
    <w:rsid w:val="00334A20"/>
    <w:rsid w:val="00335194"/>
    <w:rsid w:val="00336F46"/>
    <w:rsid w:val="00344B26"/>
    <w:rsid w:val="003452D4"/>
    <w:rsid w:val="00346D22"/>
    <w:rsid w:val="00350C0E"/>
    <w:rsid w:val="003525BA"/>
    <w:rsid w:val="00356634"/>
    <w:rsid w:val="003578B1"/>
    <w:rsid w:val="003744D9"/>
    <w:rsid w:val="00380B56"/>
    <w:rsid w:val="00380FA9"/>
    <w:rsid w:val="00384E82"/>
    <w:rsid w:val="00385363"/>
    <w:rsid w:val="00385D7A"/>
    <w:rsid w:val="003A2C99"/>
    <w:rsid w:val="003B5569"/>
    <w:rsid w:val="003B55C8"/>
    <w:rsid w:val="003C045E"/>
    <w:rsid w:val="003C602C"/>
    <w:rsid w:val="003C6C89"/>
    <w:rsid w:val="003C71EC"/>
    <w:rsid w:val="003C729E"/>
    <w:rsid w:val="003C7556"/>
    <w:rsid w:val="003D327D"/>
    <w:rsid w:val="003D5A1B"/>
    <w:rsid w:val="003E3DB2"/>
    <w:rsid w:val="003E44BC"/>
    <w:rsid w:val="003E52FE"/>
    <w:rsid w:val="003E65B7"/>
    <w:rsid w:val="003F0BC1"/>
    <w:rsid w:val="003F1398"/>
    <w:rsid w:val="003F4615"/>
    <w:rsid w:val="003F4AA9"/>
    <w:rsid w:val="003F4B00"/>
    <w:rsid w:val="003F769B"/>
    <w:rsid w:val="00405AB9"/>
    <w:rsid w:val="00411D71"/>
    <w:rsid w:val="00413BE9"/>
    <w:rsid w:val="004269AD"/>
    <w:rsid w:val="00440CF6"/>
    <w:rsid w:val="00441D83"/>
    <w:rsid w:val="00442684"/>
    <w:rsid w:val="004507DB"/>
    <w:rsid w:val="004508CD"/>
    <w:rsid w:val="00465D77"/>
    <w:rsid w:val="00474DF0"/>
    <w:rsid w:val="00475140"/>
    <w:rsid w:val="00476870"/>
    <w:rsid w:val="00484711"/>
    <w:rsid w:val="0048664D"/>
    <w:rsid w:val="00487C22"/>
    <w:rsid w:val="00491F7E"/>
    <w:rsid w:val="00492D1B"/>
    <w:rsid w:val="004A0F47"/>
    <w:rsid w:val="004A2BE8"/>
    <w:rsid w:val="004A471B"/>
    <w:rsid w:val="004A4B57"/>
    <w:rsid w:val="004A6ECC"/>
    <w:rsid w:val="004B0EC9"/>
    <w:rsid w:val="004B1D62"/>
    <w:rsid w:val="004B7415"/>
    <w:rsid w:val="004C2035"/>
    <w:rsid w:val="004C6BA7"/>
    <w:rsid w:val="004C75D4"/>
    <w:rsid w:val="004D201C"/>
    <w:rsid w:val="004D3EE8"/>
    <w:rsid w:val="004E4B45"/>
    <w:rsid w:val="004F06B3"/>
    <w:rsid w:val="004F2898"/>
    <w:rsid w:val="004F4DB8"/>
    <w:rsid w:val="004F5230"/>
    <w:rsid w:val="005026DA"/>
    <w:rsid w:val="005073ED"/>
    <w:rsid w:val="00511E7C"/>
    <w:rsid w:val="00512914"/>
    <w:rsid w:val="005133F2"/>
    <w:rsid w:val="00515CEB"/>
    <w:rsid w:val="00520E13"/>
    <w:rsid w:val="0052261F"/>
    <w:rsid w:val="00532FF0"/>
    <w:rsid w:val="00535FF9"/>
    <w:rsid w:val="005406AC"/>
    <w:rsid w:val="00553927"/>
    <w:rsid w:val="00556816"/>
    <w:rsid w:val="005570D6"/>
    <w:rsid w:val="005615D3"/>
    <w:rsid w:val="00567CC6"/>
    <w:rsid w:val="005728FF"/>
    <w:rsid w:val="00575955"/>
    <w:rsid w:val="00576066"/>
    <w:rsid w:val="005760E8"/>
    <w:rsid w:val="0058694C"/>
    <w:rsid w:val="005A3B86"/>
    <w:rsid w:val="005A6484"/>
    <w:rsid w:val="005B30F5"/>
    <w:rsid w:val="005B6379"/>
    <w:rsid w:val="005B6633"/>
    <w:rsid w:val="005C0C99"/>
    <w:rsid w:val="005C1677"/>
    <w:rsid w:val="005C3C78"/>
    <w:rsid w:val="005C5D00"/>
    <w:rsid w:val="005D1522"/>
    <w:rsid w:val="005D4F43"/>
    <w:rsid w:val="005E1428"/>
    <w:rsid w:val="005E7DB4"/>
    <w:rsid w:val="005F08EB"/>
    <w:rsid w:val="005F3EFC"/>
    <w:rsid w:val="005F413D"/>
    <w:rsid w:val="0061064A"/>
    <w:rsid w:val="006128AD"/>
    <w:rsid w:val="00616206"/>
    <w:rsid w:val="00623E9A"/>
    <w:rsid w:val="006256DC"/>
    <w:rsid w:val="00642705"/>
    <w:rsid w:val="00644336"/>
    <w:rsid w:val="006443DE"/>
    <w:rsid w:val="00646A4E"/>
    <w:rsid w:val="00647EDC"/>
    <w:rsid w:val="00651667"/>
    <w:rsid w:val="006522BB"/>
    <w:rsid w:val="00652F99"/>
    <w:rsid w:val="00653041"/>
    <w:rsid w:val="006610C6"/>
    <w:rsid w:val="00662B5A"/>
    <w:rsid w:val="00665071"/>
    <w:rsid w:val="006703E2"/>
    <w:rsid w:val="00671BB9"/>
    <w:rsid w:val="00672ADD"/>
    <w:rsid w:val="00676990"/>
    <w:rsid w:val="00676D2A"/>
    <w:rsid w:val="00685037"/>
    <w:rsid w:val="00693353"/>
    <w:rsid w:val="0069524C"/>
    <w:rsid w:val="006A1413"/>
    <w:rsid w:val="006A4B27"/>
    <w:rsid w:val="006A4C17"/>
    <w:rsid w:val="006A4D8B"/>
    <w:rsid w:val="006A5192"/>
    <w:rsid w:val="006A53ED"/>
    <w:rsid w:val="006B42AF"/>
    <w:rsid w:val="006B6640"/>
    <w:rsid w:val="006C253B"/>
    <w:rsid w:val="006C381F"/>
    <w:rsid w:val="006C40D8"/>
    <w:rsid w:val="006D0D93"/>
    <w:rsid w:val="006D15A6"/>
    <w:rsid w:val="006D2E63"/>
    <w:rsid w:val="006D42C4"/>
    <w:rsid w:val="006E22AE"/>
    <w:rsid w:val="006F4F44"/>
    <w:rsid w:val="006F6494"/>
    <w:rsid w:val="006F783E"/>
    <w:rsid w:val="006F7963"/>
    <w:rsid w:val="00700B82"/>
    <w:rsid w:val="00702D37"/>
    <w:rsid w:val="007035CB"/>
    <w:rsid w:val="0070388F"/>
    <w:rsid w:val="00705643"/>
    <w:rsid w:val="00712F20"/>
    <w:rsid w:val="007168BC"/>
    <w:rsid w:val="007173BB"/>
    <w:rsid w:val="00736A54"/>
    <w:rsid w:val="0074210F"/>
    <w:rsid w:val="007421CE"/>
    <w:rsid w:val="00742CCC"/>
    <w:rsid w:val="0075317C"/>
    <w:rsid w:val="00753A34"/>
    <w:rsid w:val="00770965"/>
    <w:rsid w:val="0077191F"/>
    <w:rsid w:val="00776E81"/>
    <w:rsid w:val="007771F4"/>
    <w:rsid w:val="00777ED7"/>
    <w:rsid w:val="00777F13"/>
    <w:rsid w:val="00785D64"/>
    <w:rsid w:val="00786901"/>
    <w:rsid w:val="0079120B"/>
    <w:rsid w:val="00793154"/>
    <w:rsid w:val="00796530"/>
    <w:rsid w:val="007A0FF8"/>
    <w:rsid w:val="007A37B9"/>
    <w:rsid w:val="007A5467"/>
    <w:rsid w:val="007A701B"/>
    <w:rsid w:val="007B3B8C"/>
    <w:rsid w:val="007B7A58"/>
    <w:rsid w:val="007C32B5"/>
    <w:rsid w:val="007C453C"/>
    <w:rsid w:val="007C712B"/>
    <w:rsid w:val="007E0477"/>
    <w:rsid w:val="007E4DFD"/>
    <w:rsid w:val="007F03EB"/>
    <w:rsid w:val="007F48BF"/>
    <w:rsid w:val="007F5AFF"/>
    <w:rsid w:val="007F6708"/>
    <w:rsid w:val="00801FFD"/>
    <w:rsid w:val="008153BC"/>
    <w:rsid w:val="00822BEA"/>
    <w:rsid w:val="008234E2"/>
    <w:rsid w:val="0082425E"/>
    <w:rsid w:val="008244D5"/>
    <w:rsid w:val="00826165"/>
    <w:rsid w:val="00830ED9"/>
    <w:rsid w:val="0083356D"/>
    <w:rsid w:val="008453E1"/>
    <w:rsid w:val="00847006"/>
    <w:rsid w:val="00854ECE"/>
    <w:rsid w:val="00855A7C"/>
    <w:rsid w:val="00856535"/>
    <w:rsid w:val="008567FF"/>
    <w:rsid w:val="00861293"/>
    <w:rsid w:val="00863B0B"/>
    <w:rsid w:val="00871387"/>
    <w:rsid w:val="008721EA"/>
    <w:rsid w:val="00873364"/>
    <w:rsid w:val="0087640E"/>
    <w:rsid w:val="00877AAB"/>
    <w:rsid w:val="0088150F"/>
    <w:rsid w:val="008A0025"/>
    <w:rsid w:val="008A44AE"/>
    <w:rsid w:val="008A76B7"/>
    <w:rsid w:val="008B23CC"/>
    <w:rsid w:val="008B48DB"/>
    <w:rsid w:val="008C09A4"/>
    <w:rsid w:val="008C696F"/>
    <w:rsid w:val="008C6C1B"/>
    <w:rsid w:val="008D1016"/>
    <w:rsid w:val="008D2F66"/>
    <w:rsid w:val="008D52B0"/>
    <w:rsid w:val="008E1E35"/>
    <w:rsid w:val="008E225E"/>
    <w:rsid w:val="008E260A"/>
    <w:rsid w:val="008E36F3"/>
    <w:rsid w:val="008F2532"/>
    <w:rsid w:val="008F56A9"/>
    <w:rsid w:val="009035DC"/>
    <w:rsid w:val="009055A2"/>
    <w:rsid w:val="009108E3"/>
    <w:rsid w:val="009150C5"/>
    <w:rsid w:val="009158B3"/>
    <w:rsid w:val="009160D6"/>
    <w:rsid w:val="009163E9"/>
    <w:rsid w:val="00921B77"/>
    <w:rsid w:val="009222DE"/>
    <w:rsid w:val="009306AD"/>
    <w:rsid w:val="00931B54"/>
    <w:rsid w:val="00933FD4"/>
    <w:rsid w:val="00936EB7"/>
    <w:rsid w:val="009370A6"/>
    <w:rsid w:val="00944237"/>
    <w:rsid w:val="00945DAE"/>
    <w:rsid w:val="00946290"/>
    <w:rsid w:val="00950ACB"/>
    <w:rsid w:val="009540F2"/>
    <w:rsid w:val="00957B0D"/>
    <w:rsid w:val="009610DA"/>
    <w:rsid w:val="00962902"/>
    <w:rsid w:val="00963A9B"/>
    <w:rsid w:val="009654C8"/>
    <w:rsid w:val="009663B8"/>
    <w:rsid w:val="00972405"/>
    <w:rsid w:val="009750D8"/>
    <w:rsid w:val="00976FB2"/>
    <w:rsid w:val="00977598"/>
    <w:rsid w:val="0098755D"/>
    <w:rsid w:val="00987C6F"/>
    <w:rsid w:val="009B0AA9"/>
    <w:rsid w:val="009B4149"/>
    <w:rsid w:val="009B702E"/>
    <w:rsid w:val="009D05D1"/>
    <w:rsid w:val="009D52F7"/>
    <w:rsid w:val="009E1635"/>
    <w:rsid w:val="009E2FD8"/>
    <w:rsid w:val="009E4AB3"/>
    <w:rsid w:val="009F24D9"/>
    <w:rsid w:val="009F285F"/>
    <w:rsid w:val="00A00C15"/>
    <w:rsid w:val="00A01A40"/>
    <w:rsid w:val="00A35E03"/>
    <w:rsid w:val="00A3783B"/>
    <w:rsid w:val="00A40A9B"/>
    <w:rsid w:val="00A716E5"/>
    <w:rsid w:val="00A7696D"/>
    <w:rsid w:val="00A777F6"/>
    <w:rsid w:val="00A83F04"/>
    <w:rsid w:val="00A84BDF"/>
    <w:rsid w:val="00A86E17"/>
    <w:rsid w:val="00A87852"/>
    <w:rsid w:val="00A908BE"/>
    <w:rsid w:val="00A90B21"/>
    <w:rsid w:val="00A939C8"/>
    <w:rsid w:val="00AA223E"/>
    <w:rsid w:val="00AA3CE7"/>
    <w:rsid w:val="00AA45AB"/>
    <w:rsid w:val="00AA7916"/>
    <w:rsid w:val="00AB0512"/>
    <w:rsid w:val="00AB0651"/>
    <w:rsid w:val="00AB18EA"/>
    <w:rsid w:val="00AB4203"/>
    <w:rsid w:val="00AB7548"/>
    <w:rsid w:val="00AB76BC"/>
    <w:rsid w:val="00AC5C23"/>
    <w:rsid w:val="00AC6496"/>
    <w:rsid w:val="00AD0FF3"/>
    <w:rsid w:val="00AD4036"/>
    <w:rsid w:val="00AD64DF"/>
    <w:rsid w:val="00AE1603"/>
    <w:rsid w:val="00AE19D0"/>
    <w:rsid w:val="00AE5A8E"/>
    <w:rsid w:val="00AE60AE"/>
    <w:rsid w:val="00AF2578"/>
    <w:rsid w:val="00B0361C"/>
    <w:rsid w:val="00B06291"/>
    <w:rsid w:val="00B102F2"/>
    <w:rsid w:val="00B10853"/>
    <w:rsid w:val="00B13EEA"/>
    <w:rsid w:val="00B27DDF"/>
    <w:rsid w:val="00B3060F"/>
    <w:rsid w:val="00B33A03"/>
    <w:rsid w:val="00B3472F"/>
    <w:rsid w:val="00B34D63"/>
    <w:rsid w:val="00B3523F"/>
    <w:rsid w:val="00B3709C"/>
    <w:rsid w:val="00B419E2"/>
    <w:rsid w:val="00B42ACE"/>
    <w:rsid w:val="00B45FC7"/>
    <w:rsid w:val="00B56158"/>
    <w:rsid w:val="00B5741C"/>
    <w:rsid w:val="00B61F45"/>
    <w:rsid w:val="00B65645"/>
    <w:rsid w:val="00B82F05"/>
    <w:rsid w:val="00B82FC0"/>
    <w:rsid w:val="00B86947"/>
    <w:rsid w:val="00B97936"/>
    <w:rsid w:val="00B97CCA"/>
    <w:rsid w:val="00BA597A"/>
    <w:rsid w:val="00BA5E1F"/>
    <w:rsid w:val="00BC321A"/>
    <w:rsid w:val="00BC4AF6"/>
    <w:rsid w:val="00BD4AD1"/>
    <w:rsid w:val="00BD6086"/>
    <w:rsid w:val="00BE08FD"/>
    <w:rsid w:val="00BE30A6"/>
    <w:rsid w:val="00BE3990"/>
    <w:rsid w:val="00BE3C08"/>
    <w:rsid w:val="00BE5C12"/>
    <w:rsid w:val="00BF43B4"/>
    <w:rsid w:val="00BF707B"/>
    <w:rsid w:val="00C01232"/>
    <w:rsid w:val="00C01267"/>
    <w:rsid w:val="00C02AD1"/>
    <w:rsid w:val="00C20419"/>
    <w:rsid w:val="00C231DF"/>
    <w:rsid w:val="00C23D6D"/>
    <w:rsid w:val="00C33236"/>
    <w:rsid w:val="00C344BC"/>
    <w:rsid w:val="00C36678"/>
    <w:rsid w:val="00C41AF6"/>
    <w:rsid w:val="00C432F5"/>
    <w:rsid w:val="00C4543F"/>
    <w:rsid w:val="00C47034"/>
    <w:rsid w:val="00C476E0"/>
    <w:rsid w:val="00C6350A"/>
    <w:rsid w:val="00C639B4"/>
    <w:rsid w:val="00C70DDE"/>
    <w:rsid w:val="00C71F3D"/>
    <w:rsid w:val="00C724FC"/>
    <w:rsid w:val="00C80637"/>
    <w:rsid w:val="00C81251"/>
    <w:rsid w:val="00C86B2E"/>
    <w:rsid w:val="00C944D6"/>
    <w:rsid w:val="00C95729"/>
    <w:rsid w:val="00C96403"/>
    <w:rsid w:val="00C97EBE"/>
    <w:rsid w:val="00CC36E9"/>
    <w:rsid w:val="00CC5DAB"/>
    <w:rsid w:val="00CD138D"/>
    <w:rsid w:val="00CE6AE0"/>
    <w:rsid w:val="00CF1AE5"/>
    <w:rsid w:val="00CF574C"/>
    <w:rsid w:val="00D0235F"/>
    <w:rsid w:val="00D038C2"/>
    <w:rsid w:val="00D04092"/>
    <w:rsid w:val="00D047C7"/>
    <w:rsid w:val="00D0682D"/>
    <w:rsid w:val="00D11466"/>
    <w:rsid w:val="00D11A02"/>
    <w:rsid w:val="00D13723"/>
    <w:rsid w:val="00D30E9B"/>
    <w:rsid w:val="00D353E3"/>
    <w:rsid w:val="00D36552"/>
    <w:rsid w:val="00D46936"/>
    <w:rsid w:val="00D52A95"/>
    <w:rsid w:val="00D735F4"/>
    <w:rsid w:val="00D77641"/>
    <w:rsid w:val="00D77FFE"/>
    <w:rsid w:val="00D83492"/>
    <w:rsid w:val="00D83E48"/>
    <w:rsid w:val="00D84B4E"/>
    <w:rsid w:val="00D91247"/>
    <w:rsid w:val="00D9236D"/>
    <w:rsid w:val="00D95F8B"/>
    <w:rsid w:val="00DA0076"/>
    <w:rsid w:val="00DA2915"/>
    <w:rsid w:val="00DA58BB"/>
    <w:rsid w:val="00DB1C6C"/>
    <w:rsid w:val="00DB1F56"/>
    <w:rsid w:val="00DB4FDE"/>
    <w:rsid w:val="00DB5C94"/>
    <w:rsid w:val="00DC61F7"/>
    <w:rsid w:val="00DC7E4D"/>
    <w:rsid w:val="00DD2B0A"/>
    <w:rsid w:val="00DD7B52"/>
    <w:rsid w:val="00DE4E23"/>
    <w:rsid w:val="00DE7BA6"/>
    <w:rsid w:val="00DF59B8"/>
    <w:rsid w:val="00E07B74"/>
    <w:rsid w:val="00E12C83"/>
    <w:rsid w:val="00E1411E"/>
    <w:rsid w:val="00E152D5"/>
    <w:rsid w:val="00E276F4"/>
    <w:rsid w:val="00E33038"/>
    <w:rsid w:val="00E34D2C"/>
    <w:rsid w:val="00E411E9"/>
    <w:rsid w:val="00E434B7"/>
    <w:rsid w:val="00E473B9"/>
    <w:rsid w:val="00E53979"/>
    <w:rsid w:val="00E6624D"/>
    <w:rsid w:val="00E71AC6"/>
    <w:rsid w:val="00E71E15"/>
    <w:rsid w:val="00E752A2"/>
    <w:rsid w:val="00E7765C"/>
    <w:rsid w:val="00E815D3"/>
    <w:rsid w:val="00E81E82"/>
    <w:rsid w:val="00E84216"/>
    <w:rsid w:val="00E91E6C"/>
    <w:rsid w:val="00E96F1B"/>
    <w:rsid w:val="00EA4681"/>
    <w:rsid w:val="00EB2D31"/>
    <w:rsid w:val="00EB41AB"/>
    <w:rsid w:val="00EB728C"/>
    <w:rsid w:val="00EC4DC5"/>
    <w:rsid w:val="00ED0A74"/>
    <w:rsid w:val="00ED5916"/>
    <w:rsid w:val="00EE6D8B"/>
    <w:rsid w:val="00EE735F"/>
    <w:rsid w:val="00EF03CE"/>
    <w:rsid w:val="00EF22F0"/>
    <w:rsid w:val="00F0049A"/>
    <w:rsid w:val="00F05108"/>
    <w:rsid w:val="00F10777"/>
    <w:rsid w:val="00F152C6"/>
    <w:rsid w:val="00F229A0"/>
    <w:rsid w:val="00F24782"/>
    <w:rsid w:val="00F27393"/>
    <w:rsid w:val="00F330D0"/>
    <w:rsid w:val="00F33269"/>
    <w:rsid w:val="00F36805"/>
    <w:rsid w:val="00F36AE4"/>
    <w:rsid w:val="00F44B22"/>
    <w:rsid w:val="00F50032"/>
    <w:rsid w:val="00F50A83"/>
    <w:rsid w:val="00F517AB"/>
    <w:rsid w:val="00F53876"/>
    <w:rsid w:val="00F563F0"/>
    <w:rsid w:val="00F568C1"/>
    <w:rsid w:val="00F60F75"/>
    <w:rsid w:val="00F61073"/>
    <w:rsid w:val="00F6107E"/>
    <w:rsid w:val="00F6638F"/>
    <w:rsid w:val="00F668DB"/>
    <w:rsid w:val="00F703D7"/>
    <w:rsid w:val="00F70AEB"/>
    <w:rsid w:val="00F7615E"/>
    <w:rsid w:val="00F81909"/>
    <w:rsid w:val="00F846F0"/>
    <w:rsid w:val="00F86A03"/>
    <w:rsid w:val="00F9383E"/>
    <w:rsid w:val="00F93AE3"/>
    <w:rsid w:val="00F958FD"/>
    <w:rsid w:val="00FA041C"/>
    <w:rsid w:val="00FA2503"/>
    <w:rsid w:val="00FA72DB"/>
    <w:rsid w:val="00FB376B"/>
    <w:rsid w:val="00FC4DA1"/>
    <w:rsid w:val="00FD1517"/>
    <w:rsid w:val="00FE1D68"/>
    <w:rsid w:val="00FE46A5"/>
    <w:rsid w:val="00FE7F7B"/>
    <w:rsid w:val="00FF584B"/>
    <w:rsid w:val="00FF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B710DB0"/>
  <w15:docId w15:val="{52D40623-3448-41B3-9F67-F2748CB35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33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F6638F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link w:val="ny-list-bulletsChar"/>
    <w:rsid w:val="00F6638F"/>
    <w:pPr>
      <w:numPr>
        <w:numId w:val="12"/>
      </w:numPr>
      <w:spacing w:before="60" w:after="60"/>
    </w:pPr>
  </w:style>
  <w:style w:type="paragraph" w:customStyle="1" w:styleId="ny-list-ordered">
    <w:name w:val="ny-list-ordered"/>
    <w:basedOn w:val="ny-paragraph"/>
    <w:rsid w:val="00F6638F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F6638F"/>
    <w:pPr>
      <w:spacing w:after="0" w:line="240" w:lineRule="auto"/>
    </w:pPr>
    <w:rPr>
      <w:rFonts w:ascii="Calibri" w:eastAsia="Myriad Pro" w:hAnsi="Calibri" w:cs="Myriad Pro"/>
      <w:color w:val="3481A3"/>
      <w:sz w:val="40"/>
      <w:szCs w:val="40"/>
    </w:rPr>
  </w:style>
  <w:style w:type="paragraph" w:customStyle="1" w:styleId="ny-h1">
    <w:name w:val="ny-h1"/>
    <w:rsid w:val="00F6638F"/>
    <w:pPr>
      <w:spacing w:before="9" w:after="240" w:line="679" w:lineRule="exact"/>
    </w:pPr>
    <w:rPr>
      <w:rFonts w:ascii="Calibri" w:eastAsia="Myriad Pro" w:hAnsi="Calibri" w:cs="Myriad Pro"/>
      <w:b/>
      <w:bCs/>
      <w:color w:val="00789C"/>
      <w:position w:val="-1"/>
      <w:sz w:val="52"/>
      <w:szCs w:val="62"/>
    </w:rPr>
  </w:style>
  <w:style w:type="character" w:customStyle="1" w:styleId="ny-standards">
    <w:name w:val="ny-standards"/>
    <w:uiPriority w:val="1"/>
    <w:rsid w:val="00F6638F"/>
    <w:rPr>
      <w:rFonts w:ascii="Calibri" w:eastAsia="Myriad Pro" w:hAnsi="Calibri" w:cs="Myriad Pro"/>
      <w:color w:val="00789C"/>
      <w:sz w:val="26"/>
      <w:szCs w:val="26"/>
      <w:bdr w:val="single" w:sz="18" w:space="0" w:color="EAEEF2"/>
      <w:shd w:val="clear" w:color="auto" w:fill="EAEEF2"/>
    </w:rPr>
  </w:style>
  <w:style w:type="paragraph" w:customStyle="1" w:styleId="ny-concept-chart-title">
    <w:name w:val="ny-concept-chart-title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F6638F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F6638F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F6638F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F6638F"/>
    <w:pPr>
      <w:spacing w:after="120" w:line="440" w:lineRule="exact"/>
    </w:pPr>
    <w:rPr>
      <w:rFonts w:ascii="Calibri Bold" w:eastAsia="Myriad Pro" w:hAnsi="Calibri Bold" w:cs="Myriad Pro"/>
      <w:bCs/>
      <w:color w:val="BF7A6E"/>
      <w:sz w:val="36"/>
      <w:szCs w:val="36"/>
    </w:rPr>
  </w:style>
  <w:style w:type="paragraph" w:customStyle="1" w:styleId="ny-h3-boxed">
    <w:name w:val="ny-h3-boxed"/>
    <w:rsid w:val="00F6638F"/>
    <w:pPr>
      <w:pBdr>
        <w:top w:val="single" w:sz="4" w:space="1" w:color="EAEEF2"/>
        <w:left w:val="single" w:sz="4" w:space="4" w:color="EAEEF2"/>
        <w:bottom w:val="single" w:sz="4" w:space="1" w:color="EAEEF2"/>
        <w:right w:val="single" w:sz="4" w:space="4" w:color="EAEEF2"/>
      </w:pBdr>
      <w:shd w:val="clear" w:color="auto" w:fill="EAEEF2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3481A3"/>
      <w:sz w:val="28"/>
      <w:szCs w:val="40"/>
    </w:rPr>
  </w:style>
  <w:style w:type="paragraph" w:customStyle="1" w:styleId="ny-list-idented">
    <w:name w:val="ny-list-idented"/>
    <w:rsid w:val="00F6638F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F6638F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F6638F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23230F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20"/>
      <w:szCs w:val="18"/>
    </w:rPr>
  </w:style>
  <w:style w:type="table" w:styleId="TableGrid">
    <w:name w:val="Table Grid"/>
    <w:basedOn w:val="TableNormal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y-list-focusstandards">
    <w:name w:val="ny-list-focus standards"/>
    <w:basedOn w:val="Normal"/>
    <w:rsid w:val="00F6638F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38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3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38F"/>
  </w:style>
  <w:style w:type="paragraph" w:styleId="Footer">
    <w:name w:val="footer"/>
    <w:basedOn w:val="Normal"/>
    <w:link w:val="Foot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38F"/>
  </w:style>
  <w:style w:type="paragraph" w:customStyle="1" w:styleId="ny-list-focusstandards-sub">
    <w:name w:val="ny-list-focus standards-sub"/>
    <w:basedOn w:val="ny-list-focusstandards"/>
    <w:rsid w:val="00F6638F"/>
    <w:pPr>
      <w:ind w:left="1800" w:hanging="400"/>
    </w:pPr>
  </w:style>
  <w:style w:type="paragraph" w:customStyle="1" w:styleId="ny-table-bullet-list-lessons">
    <w:name w:val="ny-table-bullet-list-lessons"/>
    <w:basedOn w:val="Normal"/>
    <w:rsid w:val="00F6638F"/>
    <w:pPr>
      <w:numPr>
        <w:numId w:val="11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F6638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38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638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38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638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F6638F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terracotta">
    <w:name w:val="ny-chart-sq-terracotta"/>
    <w:basedOn w:val="DefaultParagraphFont"/>
    <w:uiPriority w:val="1"/>
    <w:rsid w:val="004A471B"/>
    <w:rPr>
      <w:rFonts w:ascii="Calibri" w:eastAsia="Wingdings" w:hAnsi="Calibri" w:cs="Wingdings"/>
      <w:color w:val="C38A76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qFormat/>
    <w:rsid w:val="004A471B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blue">
    <w:name w:val="ny-chart-sq-blue"/>
    <w:uiPriority w:val="1"/>
    <w:rsid w:val="004A471B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rsid w:val="00F6638F"/>
    <w:pPr>
      <w:ind w:left="720"/>
      <w:contextualSpacing/>
    </w:pPr>
  </w:style>
  <w:style w:type="paragraph" w:customStyle="1" w:styleId="ny-callout-text">
    <w:name w:val="ny-callout-text"/>
    <w:basedOn w:val="Normal"/>
    <w:rsid w:val="00F6638F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link w:val="ny-callout-hdrChar"/>
    <w:qFormat/>
    <w:rsid w:val="001A3312"/>
    <w:pPr>
      <w:spacing w:after="0" w:line="280" w:lineRule="exact"/>
    </w:pPr>
    <w:rPr>
      <w:b/>
      <w:color w:val="C38A76"/>
      <w:sz w:val="24"/>
    </w:rPr>
  </w:style>
  <w:style w:type="paragraph" w:customStyle="1" w:styleId="ny-materials">
    <w:name w:val="ny-materials"/>
    <w:basedOn w:val="ny-paragraph"/>
    <w:link w:val="ny-materialsChar"/>
    <w:rsid w:val="00F6638F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F6638F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F6638F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F6638F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F6638F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F6638F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rsid w:val="00F6638F"/>
    <w:rPr>
      <w:i/>
      <w:iCs/>
    </w:rPr>
  </w:style>
  <w:style w:type="character" w:styleId="IntenseEmphasis">
    <w:name w:val="Intense Emphasis"/>
    <w:basedOn w:val="DefaultParagraphFont"/>
    <w:uiPriority w:val="21"/>
    <w:rsid w:val="00F6638F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F6638F"/>
    <w:rPr>
      <w:color w:val="0000FF" w:themeColor="hyperlink"/>
      <w:u w:val="single"/>
    </w:rPr>
  </w:style>
  <w:style w:type="character" w:customStyle="1" w:styleId="ny-standards-green">
    <w:name w:val="ny-standards-green"/>
    <w:basedOn w:val="ny-standards"/>
    <w:uiPriority w:val="1"/>
    <w:rsid w:val="00CF574C"/>
    <w:rPr>
      <w:rFonts w:ascii="Calibri" w:eastAsia="Myriad Pro" w:hAnsi="Calibri" w:cs="Myriad Pro"/>
      <w:color w:val="617656"/>
      <w:sz w:val="26"/>
      <w:szCs w:val="26"/>
      <w:bdr w:val="single" w:sz="18" w:space="0" w:color="E4E8DA"/>
      <w:shd w:val="clear" w:color="auto" w:fill="E4E8DA"/>
    </w:rPr>
  </w:style>
  <w:style w:type="paragraph" w:customStyle="1" w:styleId="ny-module-overview">
    <w:name w:val="ny-module-overview"/>
    <w:basedOn w:val="Normal"/>
    <w:rsid w:val="00F6638F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lesson-name">
    <w:name w:val="ny-lesson-name"/>
    <w:basedOn w:val="Normal"/>
    <w:rsid w:val="00E34D2C"/>
    <w:pPr>
      <w:jc w:val="right"/>
    </w:pPr>
    <w:rPr>
      <w:i/>
      <w:color w:val="00789C"/>
      <w:sz w:val="18"/>
    </w:rPr>
  </w:style>
  <w:style w:type="character" w:styleId="FootnoteReference">
    <w:name w:val="footnote reference"/>
    <w:basedOn w:val="DefaultParagraphFont"/>
    <w:uiPriority w:val="99"/>
    <w:unhideWhenUsed/>
    <w:rsid w:val="00F6638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F663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6638F"/>
    <w:rPr>
      <w:sz w:val="20"/>
      <w:szCs w:val="20"/>
    </w:rPr>
  </w:style>
  <w:style w:type="paragraph" w:customStyle="1" w:styleId="ny-ordered-list">
    <w:name w:val="ny-ordered-list"/>
    <w:basedOn w:val="ny-h4"/>
    <w:rsid w:val="00F6638F"/>
    <w:pPr>
      <w:numPr>
        <w:numId w:val="10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y-bold-terracotta">
    <w:name w:val="ny-bold-terracotta"/>
    <w:basedOn w:val="DefaultParagraphFont"/>
    <w:uiPriority w:val="1"/>
    <w:rsid w:val="00B82F05"/>
    <w:rPr>
      <w:b/>
      <w:color w:val="00789C"/>
    </w:rPr>
  </w:style>
  <w:style w:type="paragraph" w:customStyle="1" w:styleId="ny-lesson-header">
    <w:name w:val="ny-lesson-header"/>
    <w:basedOn w:val="ny-h1"/>
    <w:qFormat/>
    <w:rsid w:val="00E34D2C"/>
    <w:pPr>
      <w:spacing w:after="360"/>
    </w:pPr>
    <w:rPr>
      <w:sz w:val="36"/>
    </w:rPr>
  </w:style>
  <w:style w:type="numbering" w:customStyle="1" w:styleId="ny-lesson-numbered-list">
    <w:name w:val="ny-lesson-numbered-list"/>
    <w:uiPriority w:val="99"/>
    <w:rsid w:val="00E34D2C"/>
    <w:pPr>
      <w:numPr>
        <w:numId w:val="13"/>
      </w:numPr>
    </w:pPr>
  </w:style>
  <w:style w:type="paragraph" w:customStyle="1" w:styleId="ny-lesson-numbering">
    <w:name w:val="ny-lesson-numbering"/>
    <w:basedOn w:val="Normal"/>
    <w:link w:val="ny-lesson-numberingChar"/>
    <w:qFormat/>
    <w:rsid w:val="00E34D2C"/>
    <w:pPr>
      <w:numPr>
        <w:numId w:val="14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numberingChar">
    <w:name w:val="ny-lesson-numbering Char"/>
    <w:basedOn w:val="DefaultParagraphFont"/>
    <w:link w:val="ny-lesson-numbering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paragraph">
    <w:name w:val="ny-lesson-paragraph"/>
    <w:basedOn w:val="ny-paragraph"/>
    <w:link w:val="ny-lesson-paragraphChar"/>
    <w:qFormat/>
    <w:rsid w:val="00E34D2C"/>
    <w:pPr>
      <w:spacing w:line="252" w:lineRule="auto"/>
    </w:pPr>
    <w:rPr>
      <w:sz w:val="20"/>
    </w:rPr>
  </w:style>
  <w:style w:type="paragraph" w:customStyle="1" w:styleId="ny-lesson-summary">
    <w:name w:val="ny-lesson-summary"/>
    <w:basedOn w:val="Normal"/>
    <w:next w:val="ny-lesson-paragraph"/>
    <w:link w:val="ny-lesson-summaryChar"/>
    <w:qFormat/>
    <w:rsid w:val="00051894"/>
    <w:pPr>
      <w:spacing w:before="120" w:after="120"/>
    </w:pPr>
    <w:rPr>
      <w:b/>
      <w:color w:val="7F7F7F" w:themeColor="text1" w:themeTint="80"/>
    </w:rPr>
  </w:style>
  <w:style w:type="paragraph" w:customStyle="1" w:styleId="ny-lesson-bullet">
    <w:name w:val="ny-lesson-bullet"/>
    <w:basedOn w:val="Normal"/>
    <w:link w:val="ny-lesson-bulletChar"/>
    <w:qFormat/>
    <w:rsid w:val="00E34D2C"/>
    <w:pPr>
      <w:numPr>
        <w:numId w:val="16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051894"/>
    <w:rPr>
      <w:b/>
      <w:color w:val="7F7F7F" w:themeColor="text1" w:themeTint="80"/>
    </w:rPr>
  </w:style>
  <w:style w:type="character" w:customStyle="1" w:styleId="ny-list-bulletsChar">
    <w:name w:val="ny-list-bullets Char"/>
    <w:basedOn w:val="ny-paragraphChar"/>
    <w:link w:val="ny-list-bullets"/>
    <w:rsid w:val="00E34D2C"/>
    <w:rPr>
      <w:rFonts w:ascii="Calibri" w:eastAsia="Myriad Pro" w:hAnsi="Calibri" w:cs="Myriad Pro"/>
      <w:color w:val="231F20"/>
    </w:rPr>
  </w:style>
  <w:style w:type="character" w:customStyle="1" w:styleId="ny-lesson-bulletChar">
    <w:name w:val="ny-lesson-bullet Char"/>
    <w:basedOn w:val="DefaultParagraphFont"/>
    <w:link w:val="ny-lesson-bullet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hdr-1">
    <w:name w:val="ny-lesson-hdr-1"/>
    <w:next w:val="ny-lesson-paragraph"/>
    <w:link w:val="ny-lesson-hdr-1Char"/>
    <w:qFormat/>
    <w:rsid w:val="001A3312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callout-hdrChar">
    <w:name w:val="ny-callout-hdr Char"/>
    <w:basedOn w:val="DefaultParagraphFont"/>
    <w:link w:val="ny-callout-hdr"/>
    <w:rsid w:val="001A3312"/>
    <w:rPr>
      <w:b/>
      <w:color w:val="C38A76"/>
      <w:sz w:val="24"/>
    </w:rPr>
  </w:style>
  <w:style w:type="character" w:customStyle="1" w:styleId="ny-lesson-hdr-1Char">
    <w:name w:val="ny-lesson-hdr-1 Char"/>
    <w:basedOn w:val="DefaultParagraphFont"/>
    <w:link w:val="ny-lesson-hdr-1"/>
    <w:rsid w:val="001A3312"/>
    <w:rPr>
      <w:rFonts w:ascii="Calibri Bold" w:eastAsia="Myriad Pro" w:hAnsi="Calibri Bold" w:cs="Myriad Pro"/>
      <w:b/>
      <w:color w:val="231F20"/>
    </w:rPr>
  </w:style>
  <w:style w:type="paragraph" w:customStyle="1" w:styleId="ny-lesson-table">
    <w:name w:val="ny-lesson-table"/>
    <w:basedOn w:val="Normal"/>
    <w:qFormat/>
    <w:rsid w:val="00B102F2"/>
    <w:pPr>
      <w:spacing w:after="0" w:line="252" w:lineRule="auto"/>
    </w:pPr>
    <w:rPr>
      <w:color w:val="231F20"/>
      <w:sz w:val="20"/>
    </w:rPr>
  </w:style>
  <w:style w:type="character" w:customStyle="1" w:styleId="ny-lesson-paragraphChar">
    <w:name w:val="ny-lesson-paragraph Char"/>
    <w:basedOn w:val="ny-paragraphChar"/>
    <w:link w:val="ny-lesson-paragraph"/>
    <w:rsid w:val="00D36552"/>
    <w:rPr>
      <w:rFonts w:ascii="Calibri" w:eastAsia="Myriad Pro" w:hAnsi="Calibri" w:cs="Myriad Pro"/>
      <w:color w:val="231F20"/>
      <w:sz w:val="20"/>
    </w:rPr>
  </w:style>
  <w:style w:type="character" w:customStyle="1" w:styleId="ny-lesson-hdr-2">
    <w:name w:val="ny-lesson-hdr-2"/>
    <w:basedOn w:val="ny-standards"/>
    <w:uiPriority w:val="1"/>
    <w:qFormat/>
    <w:rsid w:val="001A3312"/>
    <w:rPr>
      <w:rFonts w:ascii="Calibri" w:eastAsia="Myriad Pro" w:hAnsi="Calibri" w:cs="Myriad Pro"/>
      <w:b/>
      <w:color w:val="00789C"/>
      <w:sz w:val="22"/>
      <w:szCs w:val="26"/>
      <w:bdr w:val="single" w:sz="18" w:space="0" w:color="EAEEF2"/>
      <w:shd w:val="clear" w:color="auto" w:fill="EAEEF2"/>
    </w:rPr>
  </w:style>
  <w:style w:type="paragraph" w:customStyle="1" w:styleId="ny-lesson-SFinsert-table">
    <w:name w:val="ny-lesson-SF insert-table"/>
    <w:basedOn w:val="Normal"/>
    <w:qFormat/>
    <w:rsid w:val="00796530"/>
    <w:pPr>
      <w:spacing w:after="0" w:line="252" w:lineRule="auto"/>
    </w:pPr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response-table">
    <w:name w:val="ny-lesson-SF insert-response-table"/>
    <w:basedOn w:val="ny-lesson-SFinsert-table"/>
    <w:qFormat/>
    <w:rsid w:val="00796530"/>
    <w:rPr>
      <w:i/>
      <w:color w:val="005A76"/>
    </w:rPr>
  </w:style>
  <w:style w:type="numbering" w:customStyle="1" w:styleId="ny-lesson-SF-numbering">
    <w:name w:val="ny-lesson-SF-numbering"/>
    <w:basedOn w:val="NoList"/>
    <w:uiPriority w:val="99"/>
    <w:rsid w:val="00796530"/>
    <w:pPr>
      <w:numPr>
        <w:numId w:val="22"/>
      </w:numPr>
    </w:p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796530"/>
    <w:pPr>
      <w:numPr>
        <w:numId w:val="23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796530"/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hdr-3">
    <w:name w:val="ny-lesson-hdr-3"/>
    <w:basedOn w:val="ny-standards"/>
    <w:uiPriority w:val="1"/>
    <w:qFormat/>
    <w:rsid w:val="009750D8"/>
    <w:rPr>
      <w:rFonts w:ascii="Calibri" w:eastAsia="Myriad Pro" w:hAnsi="Calibri" w:cs="Myriad Pro"/>
      <w:b/>
      <w:color w:val="00789C"/>
      <w:sz w:val="22"/>
      <w:szCs w:val="26"/>
      <w:bdr w:val="single" w:sz="18" w:space="0" w:color="EAEEF2"/>
      <w:shd w:val="clear" w:color="auto" w:fill="EAEEF2"/>
    </w:rPr>
  </w:style>
  <w:style w:type="paragraph" w:customStyle="1" w:styleId="ny-lesson-SFinsert">
    <w:name w:val="ny-lesson-SF insert"/>
    <w:basedOn w:val="ny-lesson-paragraph"/>
    <w:link w:val="ny-lesson-SFinsertChar"/>
    <w:qFormat/>
    <w:rsid w:val="009750D8"/>
    <w:pPr>
      <w:ind w:left="864" w:right="864"/>
    </w:pPr>
    <w:rPr>
      <w:b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rsid w:val="009750D8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response">
    <w:name w:val="ny-lesson-SF insert-response"/>
    <w:basedOn w:val="ny-lesson-paragraph"/>
    <w:link w:val="ny-lesson-SFinsert-responseChar"/>
    <w:qFormat/>
    <w:rsid w:val="001A4EE2"/>
    <w:pPr>
      <w:ind w:left="864" w:right="864"/>
    </w:pPr>
    <w:rPr>
      <w:b/>
      <w:i/>
      <w:color w:val="005A76"/>
      <w:sz w:val="16"/>
      <w:szCs w:val="18"/>
    </w:rPr>
  </w:style>
  <w:style w:type="character" w:customStyle="1" w:styleId="ny-lesson-SFinsert-responseChar">
    <w:name w:val="ny-lesson-SF insert-response Char"/>
    <w:basedOn w:val="ny-lesson-paragraphChar"/>
    <w:link w:val="ny-lesson-SFinsert-response"/>
    <w:rsid w:val="001A4EE2"/>
    <w:rPr>
      <w:rFonts w:ascii="Calibri" w:eastAsia="Myriad Pro" w:hAnsi="Calibri" w:cs="Myriad Pro"/>
      <w:b/>
      <w:i/>
      <w:color w:val="005A76"/>
      <w:sz w:val="16"/>
      <w:szCs w:val="18"/>
    </w:rPr>
  </w:style>
  <w:style w:type="paragraph" w:customStyle="1" w:styleId="ny-lesson-SFinsert-response-number-list">
    <w:name w:val="ny-lesson-SF insert-response-number-list"/>
    <w:basedOn w:val="ny-lesson-SFinsert-number-list"/>
    <w:qFormat/>
    <w:rsid w:val="004F5230"/>
    <w:pPr>
      <w:numPr>
        <w:numId w:val="0"/>
      </w:numPr>
      <w:tabs>
        <w:tab w:val="num" w:pos="360"/>
      </w:tabs>
      <w:ind w:left="1224" w:hanging="360"/>
    </w:pPr>
    <w:rPr>
      <w:i/>
      <w:color w:val="005A76"/>
    </w:rPr>
  </w:style>
  <w:style w:type="numbering" w:styleId="111111">
    <w:name w:val="Outline List 2"/>
    <w:basedOn w:val="NoList"/>
    <w:uiPriority w:val="99"/>
    <w:semiHidden/>
    <w:unhideWhenUsed/>
    <w:rsid w:val="00963A9B"/>
    <w:pPr>
      <w:numPr>
        <w:numId w:val="2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12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image" Target="media/image3.jpeg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image" Target="media/image1.png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hyperlink" Target="http://creativecommons.org/licenses/by-nc-sa/3.0/deed.en_US" TargetMode="External"/><Relationship Id="rId4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hyperlink" Target="http://creativecommons.org/licenses/by-nc-sa/3.0/deed.en_US" TargetMode="External"/><Relationship Id="rId2" Type="http://schemas.openxmlformats.org/officeDocument/2006/relationships/image" Target="media/image2.png"/><Relationship Id="rId1" Type="http://schemas.openxmlformats.org/officeDocument/2006/relationships/hyperlink" Target="http://creativecommons.org/licenses/by-nc-sa/3.0/deed.en_US" TargetMode="External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image" Target="media/image4.jpg"/><Relationship Id="rId4" Type="http://schemas.openxmlformats.org/officeDocument/2006/relationships/hyperlink" Target="http://creativecommons.org/licenses/by-nc-sa/3.0/deed.en_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70B0EEEE0DB4AA371CD10B34B315B" ma:contentTypeVersion="2" ma:contentTypeDescription="Create a new document." ma:contentTypeScope="" ma:versionID="33f34111c692b5de52c9addeb8660ef6">
  <xsd:schema xmlns:xsd="http://www.w3.org/2001/XMLSchema" xmlns:xs="http://www.w3.org/2001/XMLSchema" xmlns:p="http://schemas.microsoft.com/office/2006/metadata/properties" xmlns:ns2="beec3c52-6977-40b8-8e7b-b4fa7e519059" targetNamespace="http://schemas.microsoft.com/office/2006/metadata/properties" ma:root="true" ma:fieldsID="ffd14b9f8735070b303dc67e630959f1" ns2:_="">
    <xsd:import namespace="beec3c52-6977-40b8-8e7b-b4fa7e519059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c3c52-6977-40b8-8e7b-b4fa7e519059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internalName="Sort_x0020_ID">
      <xsd:simpleType>
        <xsd:restriction base="dms:Number"/>
      </xsd:simpleType>
    </xsd:element>
    <xsd:element name="Comments" ma:index="9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_x0020_ID xmlns="beec3c52-6977-40b8-8e7b-b4fa7e519059" xsi:nil="true"/>
    <Comments xmlns="beec3c52-6977-40b8-8e7b-b4fa7e519059">Final format - JG
Copyedited. KE</Comment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6864839-164F-41ED-AC28-54C37542C9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c3c52-6977-40b8-8e7b-b4fa7e5190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BAB2ACB-EC10-4B98-8FEF-EFA71BB5C48D}">
  <ds:schemaRefs>
    <ds:schemaRef ds:uri="http://schemas.microsoft.com/office/2006/metadata/properties"/>
    <ds:schemaRef ds:uri="http://schemas.microsoft.com/office/infopath/2007/PartnerControls"/>
    <ds:schemaRef ds:uri="beec3c52-6977-40b8-8e7b-b4fa7e519059"/>
  </ds:schemaRefs>
</ds:datastoreItem>
</file>

<file path=customXml/itemProps3.xml><?xml version="1.0" encoding="utf-8"?>
<ds:datastoreItem xmlns:ds="http://schemas.openxmlformats.org/officeDocument/2006/customXml" ds:itemID="{CE5A18E0-A48D-46F4-A680-E7A9254A49A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57ADD94-8EFE-4836-8C18-83824A41F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724</TotalTime>
  <Pages>7</Pages>
  <Words>1036</Words>
  <Characters>4355</Characters>
  <Application>Microsoft Office Word</Application>
  <DocSecurity>0</DocSecurity>
  <Lines>395</Lines>
  <Paragraphs>317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5074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nlevioff</dc:creator>
  <cp:lastModifiedBy>Kristen Zimmermann</cp:lastModifiedBy>
  <cp:revision>3</cp:revision>
  <cp:lastPrinted>2012-11-24T17:54:00Z</cp:lastPrinted>
  <dcterms:created xsi:type="dcterms:W3CDTF">2014-10-14T22:59:00Z</dcterms:created>
  <dcterms:modified xsi:type="dcterms:W3CDTF">2014-10-15T17:32:00Z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0x010100AE670B0EEEE0DB4AA371CD10B34B315B</vt:lpwstr>
  </property>
</Properties>
</file>