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B62F5" w14:textId="77777777" w:rsidR="007D43D1" w:rsidRDefault="007D43D1" w:rsidP="00BE4A95">
      <w:pPr>
        <w:pStyle w:val="ny-h1-sub"/>
      </w:pPr>
      <w:bookmarkStart w:id="0" w:name="_GoBack"/>
      <w:bookmarkEnd w:id="0"/>
    </w:p>
    <w:p w14:paraId="4413869E" w14:textId="68EB59A3" w:rsidR="003F0BC1" w:rsidRPr="00837E73" w:rsidRDefault="00ED2BE2" w:rsidP="00BE4A95">
      <w:pPr>
        <w:pStyle w:val="ny-h1-sub"/>
      </w:pPr>
      <w:r w:rsidRPr="00837E73">
        <w:t>Table of Contents</w:t>
      </w:r>
      <w:r w:rsidR="00A43AE7">
        <w:rPr>
          <w:rStyle w:val="FootnoteReference"/>
        </w:rPr>
        <w:footnoteReference w:id="1"/>
      </w:r>
    </w:p>
    <w:p w14:paraId="4413869F" w14:textId="60789F12" w:rsidR="001F67D0" w:rsidRPr="00837E73" w:rsidRDefault="004C3E51" w:rsidP="00837E73">
      <w:pPr>
        <w:pStyle w:val="ny-h1"/>
      </w:pPr>
      <w:r>
        <w:t>Rational and Exponential Functions</w:t>
      </w:r>
    </w:p>
    <w:p w14:paraId="441386A0" w14:textId="11CAB707" w:rsidR="00F6107E" w:rsidRDefault="001420D9" w:rsidP="00C0036F">
      <w:pPr>
        <w:pStyle w:val="ny-paragraph"/>
        <w:tabs>
          <w:tab w:val="right" w:leader="dot" w:pos="9900"/>
        </w:tabs>
      </w:pPr>
      <w:r w:rsidRPr="00ED2BE2">
        <w:rPr>
          <w:b/>
          <w:bCs/>
        </w:rPr>
        <w:t>Module Overview</w:t>
      </w:r>
      <w:r w:rsidR="00797610">
        <w:rPr>
          <w:bCs/>
        </w:rPr>
        <w:tab/>
      </w:r>
      <w:r w:rsidR="00002EA3">
        <w:rPr>
          <w:bCs/>
        </w:rPr>
        <w:t>1</w:t>
      </w:r>
    </w:p>
    <w:p w14:paraId="441386A1" w14:textId="73F82BC5" w:rsidR="001420D9" w:rsidRDefault="001420D9" w:rsidP="00C0036F">
      <w:pPr>
        <w:pStyle w:val="ny-paragraph"/>
        <w:tabs>
          <w:tab w:val="left" w:pos="720"/>
          <w:tab w:val="right" w:leader="dot" w:pos="9900"/>
        </w:tabs>
        <w:rPr>
          <w:rFonts w:asciiTheme="minorHAnsi" w:hAnsiTheme="minorHAnsi" w:cstheme="minorHAnsi"/>
        </w:rPr>
      </w:pPr>
      <w:r w:rsidRPr="001420D9">
        <w:rPr>
          <w:rFonts w:asciiTheme="minorHAnsi" w:hAnsiTheme="minorHAnsi" w:cstheme="minorHAnsi"/>
        </w:rPr>
        <w:t xml:space="preserve">Topic A: </w:t>
      </w:r>
      <w:r w:rsidR="00D04B6E">
        <w:rPr>
          <w:rFonts w:asciiTheme="minorHAnsi" w:hAnsiTheme="minorHAnsi" w:cstheme="minorHAnsi"/>
        </w:rPr>
        <w:t xml:space="preserve"> </w:t>
      </w:r>
      <w:r w:rsidR="004C3E51">
        <w:rPr>
          <w:rFonts w:asciiTheme="minorHAnsi" w:hAnsiTheme="minorHAnsi" w:cstheme="minorHAnsi"/>
        </w:rPr>
        <w:t>Polynomial Functions and the Fundamental Theorem of Algebra</w:t>
      </w:r>
      <w:r w:rsidR="004E02DC">
        <w:rPr>
          <w:rFonts w:asciiTheme="minorHAnsi" w:hAnsiTheme="minorHAnsi" w:cstheme="minorHAnsi"/>
        </w:rPr>
        <w:t xml:space="preserve"> </w:t>
      </w:r>
      <w:r w:rsidR="004E02DC" w:rsidRPr="00BD157B">
        <w:rPr>
          <w:rFonts w:asciiTheme="minorHAnsi" w:hAnsiTheme="minorHAnsi" w:cstheme="minorHAnsi"/>
        </w:rPr>
        <w:t>(</w:t>
      </w:r>
      <w:r w:rsidR="004E02DC" w:rsidRPr="004E02DC">
        <w:rPr>
          <w:rFonts w:asciiTheme="minorHAnsi" w:hAnsiTheme="minorHAnsi" w:cstheme="minorHAnsi"/>
          <w:b/>
        </w:rPr>
        <w:t>N-CN.</w:t>
      </w:r>
      <w:r w:rsidR="00836124">
        <w:rPr>
          <w:rFonts w:asciiTheme="minorHAnsi" w:hAnsiTheme="minorHAnsi" w:cstheme="minorHAnsi"/>
          <w:b/>
        </w:rPr>
        <w:t>C.</w:t>
      </w:r>
      <w:r w:rsidR="004E02DC" w:rsidRPr="004E02DC">
        <w:rPr>
          <w:rFonts w:asciiTheme="minorHAnsi" w:hAnsiTheme="minorHAnsi" w:cstheme="minorHAnsi"/>
          <w:b/>
        </w:rPr>
        <w:t>8</w:t>
      </w:r>
      <w:r w:rsidR="004E02DC" w:rsidRPr="003B434E">
        <w:rPr>
          <w:rFonts w:asciiTheme="minorHAnsi" w:hAnsiTheme="minorHAnsi" w:cstheme="minorHAnsi"/>
        </w:rPr>
        <w:t>,</w:t>
      </w:r>
      <w:r w:rsidR="004E02DC" w:rsidRPr="004E02DC">
        <w:rPr>
          <w:rFonts w:asciiTheme="minorHAnsi" w:hAnsiTheme="minorHAnsi" w:cstheme="minorHAnsi"/>
          <w:b/>
        </w:rPr>
        <w:t xml:space="preserve"> N-CN.</w:t>
      </w:r>
      <w:r w:rsidR="00836124">
        <w:rPr>
          <w:rFonts w:asciiTheme="minorHAnsi" w:hAnsiTheme="minorHAnsi" w:cstheme="minorHAnsi"/>
          <w:b/>
        </w:rPr>
        <w:t>C.</w:t>
      </w:r>
      <w:r w:rsidR="004E02DC" w:rsidRPr="004E02DC">
        <w:rPr>
          <w:rFonts w:asciiTheme="minorHAnsi" w:hAnsiTheme="minorHAnsi" w:cstheme="minorHAnsi"/>
          <w:b/>
        </w:rPr>
        <w:t>9</w:t>
      </w:r>
      <w:r w:rsidR="004E02DC" w:rsidRPr="003B434E">
        <w:rPr>
          <w:rFonts w:asciiTheme="minorHAnsi" w:hAnsiTheme="minorHAnsi" w:cstheme="minorHAnsi"/>
        </w:rPr>
        <w:t>,</w:t>
      </w:r>
      <w:r w:rsidR="004E02DC" w:rsidRPr="004E02DC">
        <w:rPr>
          <w:rFonts w:asciiTheme="minorHAnsi" w:hAnsiTheme="minorHAnsi" w:cstheme="minorHAnsi"/>
          <w:b/>
        </w:rPr>
        <w:t xml:space="preserve"> A-APR.</w:t>
      </w:r>
      <w:r w:rsidR="00D04050">
        <w:rPr>
          <w:rFonts w:asciiTheme="minorHAnsi" w:hAnsiTheme="minorHAnsi" w:cstheme="minorHAnsi"/>
          <w:b/>
        </w:rPr>
        <w:t>C</w:t>
      </w:r>
      <w:r w:rsidR="00836124">
        <w:rPr>
          <w:rFonts w:asciiTheme="minorHAnsi" w:hAnsiTheme="minorHAnsi" w:cstheme="minorHAnsi"/>
          <w:b/>
        </w:rPr>
        <w:t>.</w:t>
      </w:r>
      <w:r w:rsidR="004E02DC" w:rsidRPr="004E02DC">
        <w:rPr>
          <w:rFonts w:asciiTheme="minorHAnsi" w:hAnsiTheme="minorHAnsi" w:cstheme="minorHAnsi"/>
          <w:b/>
        </w:rPr>
        <w:t>5</w:t>
      </w:r>
      <w:r w:rsidR="004E02DC" w:rsidRPr="003B434E">
        <w:rPr>
          <w:rFonts w:asciiTheme="minorHAnsi" w:hAnsiTheme="minorHAnsi" w:cstheme="minorHAnsi"/>
        </w:rPr>
        <w:t>,</w:t>
      </w:r>
      <w:r w:rsidR="004E02DC" w:rsidRPr="004E02DC">
        <w:rPr>
          <w:rFonts w:asciiTheme="minorHAnsi" w:hAnsiTheme="minorHAnsi" w:cstheme="minorHAnsi"/>
          <w:b/>
        </w:rPr>
        <w:t xml:space="preserve"> </w:t>
      </w:r>
      <w:r w:rsidR="00D44598">
        <w:rPr>
          <w:rFonts w:asciiTheme="minorHAnsi" w:hAnsiTheme="minorHAnsi" w:cstheme="minorHAnsi"/>
          <w:b/>
        </w:rPr>
        <w:br/>
      </w:r>
      <w:r w:rsidR="004E02DC" w:rsidRPr="004E02DC">
        <w:rPr>
          <w:rFonts w:asciiTheme="minorHAnsi" w:hAnsiTheme="minorHAnsi" w:cstheme="minorHAnsi"/>
          <w:b/>
        </w:rPr>
        <w:t>G-GMD.</w:t>
      </w:r>
      <w:r w:rsidR="00B061DE">
        <w:rPr>
          <w:rFonts w:asciiTheme="minorHAnsi" w:hAnsiTheme="minorHAnsi" w:cstheme="minorHAnsi"/>
          <w:b/>
        </w:rPr>
        <w:t>A.</w:t>
      </w:r>
      <w:r w:rsidR="004E02DC" w:rsidRPr="004E02DC">
        <w:rPr>
          <w:rFonts w:asciiTheme="minorHAnsi" w:hAnsiTheme="minorHAnsi" w:cstheme="minorHAnsi"/>
          <w:b/>
        </w:rPr>
        <w:t>2</w:t>
      </w:r>
      <w:r w:rsidR="00140F8A">
        <w:rPr>
          <w:rFonts w:asciiTheme="minorHAnsi" w:hAnsiTheme="minorHAnsi" w:cstheme="minorHAnsi"/>
        </w:rPr>
        <w:t xml:space="preserve">, </w:t>
      </w:r>
      <w:r w:rsidR="00140F8A" w:rsidRPr="004E02DC">
        <w:rPr>
          <w:rFonts w:asciiTheme="minorHAnsi" w:hAnsiTheme="minorHAnsi" w:cstheme="minorHAnsi"/>
          <w:b/>
        </w:rPr>
        <w:t>G-GPE.</w:t>
      </w:r>
      <w:r w:rsidR="00140F8A">
        <w:rPr>
          <w:rFonts w:asciiTheme="minorHAnsi" w:hAnsiTheme="minorHAnsi" w:cstheme="minorHAnsi"/>
          <w:b/>
        </w:rPr>
        <w:t>A.</w:t>
      </w:r>
      <w:r w:rsidR="00140F8A" w:rsidRPr="004E02DC">
        <w:rPr>
          <w:rFonts w:asciiTheme="minorHAnsi" w:hAnsiTheme="minorHAnsi" w:cstheme="minorHAnsi"/>
          <w:b/>
        </w:rPr>
        <w:t>3</w:t>
      </w:r>
      <w:r w:rsidR="004E02DC" w:rsidRPr="00BD157B">
        <w:rPr>
          <w:rFonts w:asciiTheme="minorHAnsi" w:hAnsiTheme="minorHAnsi" w:cstheme="minorHAnsi"/>
        </w:rPr>
        <w:t>)</w:t>
      </w:r>
      <w:r w:rsidR="00797610">
        <w:rPr>
          <w:rFonts w:asciiTheme="minorHAnsi" w:hAnsiTheme="minorHAnsi" w:cstheme="minorHAnsi"/>
        </w:rPr>
        <w:tab/>
      </w:r>
      <w:r w:rsidR="00AA4D53">
        <w:rPr>
          <w:rFonts w:asciiTheme="minorHAnsi" w:hAnsiTheme="minorHAnsi" w:cstheme="minorHAnsi"/>
        </w:rPr>
        <w:t>10</w:t>
      </w:r>
    </w:p>
    <w:p w14:paraId="441386A2" w14:textId="253B1C92" w:rsidR="00350C0E" w:rsidRDefault="00350C0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r>
      <w:r w:rsidR="009222DE">
        <w:rPr>
          <w:rFonts w:asciiTheme="minorHAnsi" w:hAnsiTheme="minorHAnsi" w:cstheme="minorHAnsi"/>
        </w:rPr>
        <w:t xml:space="preserve">Lesson </w:t>
      </w:r>
      <w:r w:rsidR="00797610">
        <w:rPr>
          <w:rFonts w:asciiTheme="minorHAnsi" w:hAnsiTheme="minorHAnsi" w:cstheme="minorHAnsi"/>
        </w:rPr>
        <w:t xml:space="preserve">1:  </w:t>
      </w:r>
      <w:r w:rsidR="008E130D">
        <w:rPr>
          <w:rFonts w:asciiTheme="minorHAnsi" w:hAnsiTheme="minorHAnsi" w:cstheme="minorHAnsi"/>
        </w:rPr>
        <w:t>Solutions to</w:t>
      </w:r>
      <w:r w:rsidR="00C95BB7">
        <w:rPr>
          <w:rFonts w:asciiTheme="minorHAnsi" w:hAnsiTheme="minorHAnsi" w:cstheme="minorHAnsi"/>
        </w:rPr>
        <w:t xml:space="preserve"> Polynomial Equations</w:t>
      </w:r>
      <w:r w:rsidR="00797610">
        <w:rPr>
          <w:rFonts w:asciiTheme="minorHAnsi" w:hAnsiTheme="minorHAnsi" w:cstheme="minorHAnsi"/>
        </w:rPr>
        <w:tab/>
      </w:r>
      <w:r w:rsidR="00AA4D53">
        <w:rPr>
          <w:rFonts w:asciiTheme="minorHAnsi" w:hAnsiTheme="minorHAnsi" w:cstheme="minorHAnsi"/>
        </w:rPr>
        <w:t>13</w:t>
      </w:r>
    </w:p>
    <w:p w14:paraId="441386A3" w14:textId="610CFC74" w:rsidR="00350C0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w:t>
      </w:r>
      <w:r w:rsidR="00350C0E">
        <w:rPr>
          <w:rFonts w:asciiTheme="minorHAnsi" w:hAnsiTheme="minorHAnsi" w:cstheme="minorHAnsi"/>
        </w:rPr>
        <w:t xml:space="preserve">2:  </w:t>
      </w:r>
      <w:r w:rsidR="004E02DC">
        <w:rPr>
          <w:rFonts w:asciiTheme="minorHAnsi" w:hAnsiTheme="minorHAnsi" w:cstheme="minorHAnsi"/>
        </w:rPr>
        <w:t>Does Every Complex Number Have a Square Root?</w:t>
      </w:r>
      <w:r w:rsidR="00797610">
        <w:rPr>
          <w:rFonts w:asciiTheme="minorHAnsi" w:hAnsiTheme="minorHAnsi" w:cstheme="minorHAnsi"/>
        </w:rPr>
        <w:tab/>
      </w:r>
      <w:r w:rsidR="00AA4D53">
        <w:rPr>
          <w:rFonts w:asciiTheme="minorHAnsi" w:hAnsiTheme="minorHAnsi" w:cstheme="minorHAnsi"/>
        </w:rPr>
        <w:t>27</w:t>
      </w:r>
    </w:p>
    <w:p w14:paraId="441386A4" w14:textId="40334E16" w:rsidR="00350C0E" w:rsidRDefault="00350C0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r>
      <w:r w:rsidR="009222DE">
        <w:rPr>
          <w:rFonts w:asciiTheme="minorHAnsi" w:hAnsiTheme="minorHAnsi" w:cstheme="minorHAnsi"/>
        </w:rPr>
        <w:t>Lesson 3</w:t>
      </w:r>
      <w:r w:rsidR="00797610">
        <w:rPr>
          <w:rFonts w:asciiTheme="minorHAnsi" w:hAnsiTheme="minorHAnsi" w:cstheme="minorHAnsi"/>
        </w:rPr>
        <w:t xml:space="preserve">:  </w:t>
      </w:r>
      <w:r w:rsidR="00C95BB7">
        <w:rPr>
          <w:rFonts w:asciiTheme="minorHAnsi" w:hAnsiTheme="minorHAnsi" w:cstheme="minorHAnsi"/>
        </w:rPr>
        <w:t>Roots of Unity</w:t>
      </w:r>
      <w:r w:rsidR="00797610">
        <w:rPr>
          <w:rFonts w:asciiTheme="minorHAnsi" w:hAnsiTheme="minorHAnsi" w:cstheme="minorHAnsi"/>
        </w:rPr>
        <w:tab/>
      </w:r>
      <w:r w:rsidR="00AA4D53">
        <w:rPr>
          <w:rFonts w:asciiTheme="minorHAnsi" w:hAnsiTheme="minorHAnsi" w:cstheme="minorHAnsi"/>
        </w:rPr>
        <w:t>39</w:t>
      </w:r>
      <w:r>
        <w:rPr>
          <w:rFonts w:asciiTheme="minorHAnsi" w:hAnsiTheme="minorHAnsi" w:cstheme="minorHAnsi"/>
        </w:rPr>
        <w:t xml:space="preserve"> </w:t>
      </w:r>
    </w:p>
    <w:p w14:paraId="6B2A516B" w14:textId="519FBDF4" w:rsidR="00C95BB7" w:rsidRDefault="00C95BB7" w:rsidP="00C95BB7">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Lessons 4</w:t>
      </w:r>
      <w:r w:rsidR="00D25E4B">
        <w:rPr>
          <w:rFonts w:asciiTheme="minorHAnsi" w:hAnsiTheme="minorHAnsi" w:cstheme="minorHAnsi"/>
        </w:rPr>
        <w:t>–</w:t>
      </w:r>
      <w:r w:rsidR="00AA4D53">
        <w:rPr>
          <w:rFonts w:asciiTheme="minorHAnsi" w:hAnsiTheme="minorHAnsi" w:cstheme="minorHAnsi"/>
        </w:rPr>
        <w:t>5:  The Binomial Theorem</w:t>
      </w:r>
      <w:r w:rsidR="00AA4D53">
        <w:rPr>
          <w:rFonts w:asciiTheme="minorHAnsi" w:hAnsiTheme="minorHAnsi" w:cstheme="minorHAnsi"/>
        </w:rPr>
        <w:tab/>
        <w:t>58</w:t>
      </w:r>
    </w:p>
    <w:p w14:paraId="19AF638F" w14:textId="5B5E34DC" w:rsidR="00C95BB7" w:rsidRDefault="00C95BB7" w:rsidP="00C95BB7">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w:t>
      </w:r>
      <w:r w:rsidR="007920A2">
        <w:rPr>
          <w:rFonts w:asciiTheme="minorHAnsi" w:hAnsiTheme="minorHAnsi" w:cstheme="minorHAnsi"/>
        </w:rPr>
        <w:t>6</w:t>
      </w:r>
      <w:r w:rsidR="00AA4D53">
        <w:rPr>
          <w:rFonts w:asciiTheme="minorHAnsi" w:hAnsiTheme="minorHAnsi" w:cstheme="minorHAnsi"/>
        </w:rPr>
        <w:t>:  Curves in the Complex Plane</w:t>
      </w:r>
      <w:r w:rsidR="00AA4D53">
        <w:rPr>
          <w:rFonts w:asciiTheme="minorHAnsi" w:hAnsiTheme="minorHAnsi" w:cstheme="minorHAnsi"/>
        </w:rPr>
        <w:tab/>
        <w:t>85</w:t>
      </w:r>
    </w:p>
    <w:p w14:paraId="788B308C" w14:textId="60CD61DE" w:rsidR="00C95BB7" w:rsidRDefault="00C95BB7" w:rsidP="00C95BB7">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Lessons </w:t>
      </w:r>
      <w:r w:rsidR="007920A2">
        <w:rPr>
          <w:rFonts w:asciiTheme="minorHAnsi" w:hAnsiTheme="minorHAnsi" w:cstheme="minorHAnsi"/>
        </w:rPr>
        <w:t>7</w:t>
      </w:r>
      <w:r w:rsidR="00D25E4B">
        <w:rPr>
          <w:rFonts w:asciiTheme="minorHAnsi" w:hAnsiTheme="minorHAnsi" w:cstheme="minorHAnsi"/>
        </w:rPr>
        <w:t>–</w:t>
      </w:r>
      <w:r w:rsidR="007920A2">
        <w:rPr>
          <w:rFonts w:asciiTheme="minorHAnsi" w:hAnsiTheme="minorHAnsi" w:cstheme="minorHAnsi"/>
        </w:rPr>
        <w:t>8</w:t>
      </w:r>
      <w:r>
        <w:rPr>
          <w:rFonts w:asciiTheme="minorHAnsi" w:hAnsiTheme="minorHAnsi" w:cstheme="minorHAnsi"/>
        </w:rPr>
        <w:t xml:space="preserve">:  Curves </w:t>
      </w:r>
      <w:r w:rsidR="00AA4D53">
        <w:rPr>
          <w:rFonts w:asciiTheme="minorHAnsi" w:hAnsiTheme="minorHAnsi" w:cstheme="minorHAnsi"/>
        </w:rPr>
        <w:t>from Geometry</w:t>
      </w:r>
      <w:r w:rsidR="00AA4D53">
        <w:rPr>
          <w:rFonts w:asciiTheme="minorHAnsi" w:hAnsiTheme="minorHAnsi" w:cstheme="minorHAnsi"/>
        </w:rPr>
        <w:tab/>
        <w:t>102</w:t>
      </w:r>
      <w:r>
        <w:rPr>
          <w:rFonts w:asciiTheme="minorHAnsi" w:hAnsiTheme="minorHAnsi" w:cstheme="minorHAnsi"/>
        </w:rPr>
        <w:t xml:space="preserve"> </w:t>
      </w:r>
    </w:p>
    <w:p w14:paraId="2512D848" w14:textId="567D01B3" w:rsidR="00C95BB7" w:rsidRDefault="007920A2" w:rsidP="00C95BB7">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9</w:t>
      </w:r>
      <w:r w:rsidR="00C95BB7">
        <w:rPr>
          <w:rFonts w:asciiTheme="minorHAnsi" w:hAnsiTheme="minorHAnsi" w:cstheme="minorHAnsi"/>
        </w:rPr>
        <w:t>:  Vo</w:t>
      </w:r>
      <w:r w:rsidR="00AA4D53">
        <w:rPr>
          <w:rFonts w:asciiTheme="minorHAnsi" w:hAnsiTheme="minorHAnsi" w:cstheme="minorHAnsi"/>
        </w:rPr>
        <w:t xml:space="preserve">lume and </w:t>
      </w:r>
      <w:proofErr w:type="spellStart"/>
      <w:r w:rsidR="00AA4D53">
        <w:rPr>
          <w:rFonts w:asciiTheme="minorHAnsi" w:hAnsiTheme="minorHAnsi" w:cstheme="minorHAnsi"/>
        </w:rPr>
        <w:t>Cavalieri’s</w:t>
      </w:r>
      <w:proofErr w:type="spellEnd"/>
      <w:r w:rsidR="00AA4D53">
        <w:rPr>
          <w:rFonts w:asciiTheme="minorHAnsi" w:hAnsiTheme="minorHAnsi" w:cstheme="minorHAnsi"/>
        </w:rPr>
        <w:t xml:space="preserve"> Principle</w:t>
      </w:r>
      <w:r w:rsidR="00AA4D53">
        <w:rPr>
          <w:rFonts w:asciiTheme="minorHAnsi" w:hAnsiTheme="minorHAnsi" w:cstheme="minorHAnsi"/>
        </w:rPr>
        <w:tab/>
        <w:t>144</w:t>
      </w:r>
      <w:r w:rsidR="00C95BB7">
        <w:rPr>
          <w:rFonts w:asciiTheme="minorHAnsi" w:hAnsiTheme="minorHAnsi" w:cstheme="minorHAnsi"/>
        </w:rPr>
        <w:t xml:space="preserve"> </w:t>
      </w:r>
    </w:p>
    <w:p w14:paraId="5680F4E4" w14:textId="4D6F9668" w:rsidR="00C95BB7" w:rsidRDefault="00C95BB7" w:rsidP="00C95BB7">
      <w:pPr>
        <w:pStyle w:val="ny-paragraph"/>
        <w:tabs>
          <w:tab w:val="left" w:pos="720"/>
          <w:tab w:val="right" w:leader="dot" w:pos="9900"/>
        </w:tabs>
        <w:rPr>
          <w:rFonts w:asciiTheme="minorHAnsi" w:hAnsiTheme="minorHAnsi" w:cstheme="minorHAnsi"/>
        </w:rPr>
      </w:pPr>
      <w:r>
        <w:rPr>
          <w:rFonts w:asciiTheme="minorHAnsi" w:hAnsiTheme="minorHAnsi" w:cstheme="minorHAnsi"/>
          <w:b/>
        </w:rPr>
        <w:t>M</w:t>
      </w:r>
      <w:r w:rsidRPr="005920C2">
        <w:rPr>
          <w:rFonts w:asciiTheme="minorHAnsi" w:hAnsiTheme="minorHAnsi" w:cstheme="minorHAnsi"/>
          <w:b/>
        </w:rPr>
        <w:t>id-Module Assessment and Rubric</w:t>
      </w:r>
      <w:r w:rsidR="00AA4D53">
        <w:rPr>
          <w:rFonts w:asciiTheme="minorHAnsi" w:hAnsiTheme="minorHAnsi" w:cstheme="minorHAnsi"/>
        </w:rPr>
        <w:tab/>
        <w:t>161</w:t>
      </w:r>
      <w:r>
        <w:rPr>
          <w:rFonts w:asciiTheme="minorHAnsi" w:hAnsiTheme="minorHAnsi" w:cstheme="minorHAnsi"/>
        </w:rPr>
        <w:br/>
      </w:r>
      <w:r>
        <w:rPr>
          <w:rFonts w:cstheme="minorHAnsi"/>
          <w:i/>
        </w:rPr>
        <w:t>Topic A</w:t>
      </w:r>
      <w:r w:rsidR="00E9778A">
        <w:rPr>
          <w:rFonts w:cstheme="minorHAnsi"/>
          <w:i/>
        </w:rPr>
        <w:t xml:space="preserve"> (assessment 1 day; return</w:t>
      </w:r>
      <w:r>
        <w:rPr>
          <w:rFonts w:cstheme="minorHAnsi"/>
          <w:i/>
        </w:rPr>
        <w:t>, remediation</w:t>
      </w:r>
      <w:r w:rsidR="00E9778A">
        <w:rPr>
          <w:rFonts w:cstheme="minorHAnsi"/>
          <w:i/>
        </w:rPr>
        <w:t>,</w:t>
      </w:r>
      <w:r>
        <w:rPr>
          <w:rFonts w:cstheme="minorHAnsi"/>
          <w:i/>
        </w:rPr>
        <w:t xml:space="preserve"> or further applications 1 day)</w:t>
      </w:r>
    </w:p>
    <w:p w14:paraId="441386A5" w14:textId="44C3C4A4" w:rsidR="001420D9" w:rsidRPr="001420D9" w:rsidRDefault="001420D9" w:rsidP="00C0036F">
      <w:pPr>
        <w:pStyle w:val="ny-paragraph"/>
        <w:tabs>
          <w:tab w:val="right" w:leader="dot" w:pos="9900"/>
        </w:tabs>
        <w:rPr>
          <w:rFonts w:asciiTheme="minorHAnsi" w:hAnsiTheme="minorHAnsi" w:cstheme="minorHAnsi"/>
        </w:rPr>
      </w:pPr>
      <w:r w:rsidRPr="001420D9">
        <w:rPr>
          <w:rFonts w:asciiTheme="minorHAnsi" w:hAnsiTheme="minorHAnsi" w:cstheme="minorHAnsi"/>
        </w:rPr>
        <w:t xml:space="preserve">Topic B: </w:t>
      </w:r>
      <w:r w:rsidR="00D04B6E">
        <w:rPr>
          <w:rFonts w:asciiTheme="minorHAnsi" w:hAnsiTheme="minorHAnsi" w:cstheme="minorHAnsi"/>
        </w:rPr>
        <w:t xml:space="preserve"> </w:t>
      </w:r>
      <w:r w:rsidR="00C95BB7">
        <w:rPr>
          <w:rFonts w:asciiTheme="minorHAnsi" w:hAnsiTheme="minorHAnsi" w:cstheme="minorHAnsi"/>
        </w:rPr>
        <w:t>Rational Functions and Composition of Functions</w:t>
      </w:r>
      <w:r w:rsidR="004E02DC">
        <w:rPr>
          <w:rFonts w:asciiTheme="minorHAnsi" w:hAnsiTheme="minorHAnsi" w:cstheme="minorHAnsi"/>
        </w:rPr>
        <w:t xml:space="preserve"> </w:t>
      </w:r>
      <w:r w:rsidR="004E02DC" w:rsidRPr="00BD157B">
        <w:rPr>
          <w:rFonts w:asciiTheme="minorHAnsi" w:hAnsiTheme="minorHAnsi" w:cstheme="minorHAnsi"/>
        </w:rPr>
        <w:t>(</w:t>
      </w:r>
      <w:r w:rsidR="004E02DC" w:rsidRPr="004E02DC">
        <w:rPr>
          <w:rFonts w:asciiTheme="minorHAnsi" w:hAnsiTheme="minorHAnsi" w:cstheme="minorHAnsi"/>
          <w:b/>
        </w:rPr>
        <w:t>A-APR.</w:t>
      </w:r>
      <w:r w:rsidR="00D04050">
        <w:rPr>
          <w:rFonts w:asciiTheme="minorHAnsi" w:hAnsiTheme="minorHAnsi" w:cstheme="minorHAnsi"/>
          <w:b/>
        </w:rPr>
        <w:t>D</w:t>
      </w:r>
      <w:r w:rsidR="00836124">
        <w:rPr>
          <w:rFonts w:asciiTheme="minorHAnsi" w:hAnsiTheme="minorHAnsi" w:cstheme="minorHAnsi"/>
          <w:b/>
        </w:rPr>
        <w:t>.</w:t>
      </w:r>
      <w:r w:rsidR="004E02DC" w:rsidRPr="004E02DC">
        <w:rPr>
          <w:rFonts w:asciiTheme="minorHAnsi" w:hAnsiTheme="minorHAnsi" w:cstheme="minorHAnsi"/>
          <w:b/>
        </w:rPr>
        <w:t>7</w:t>
      </w:r>
      <w:r w:rsidR="004E02DC" w:rsidRPr="003B434E">
        <w:rPr>
          <w:rFonts w:asciiTheme="minorHAnsi" w:hAnsiTheme="minorHAnsi" w:cstheme="minorHAnsi"/>
        </w:rPr>
        <w:t>,</w:t>
      </w:r>
      <w:r w:rsidR="004E02DC" w:rsidRPr="004E02DC">
        <w:rPr>
          <w:rFonts w:asciiTheme="minorHAnsi" w:hAnsiTheme="minorHAnsi" w:cstheme="minorHAnsi"/>
          <w:b/>
        </w:rPr>
        <w:t xml:space="preserve"> F-IF.</w:t>
      </w:r>
      <w:r w:rsidR="00836124">
        <w:rPr>
          <w:rFonts w:asciiTheme="minorHAnsi" w:hAnsiTheme="minorHAnsi" w:cstheme="minorHAnsi"/>
          <w:b/>
        </w:rPr>
        <w:t>C.</w:t>
      </w:r>
      <w:r w:rsidR="004E02DC" w:rsidRPr="004E02DC">
        <w:rPr>
          <w:rFonts w:asciiTheme="minorHAnsi" w:hAnsiTheme="minorHAnsi" w:cstheme="minorHAnsi"/>
          <w:b/>
        </w:rPr>
        <w:t>7d</w:t>
      </w:r>
      <w:r w:rsidR="00C0257D">
        <w:rPr>
          <w:rFonts w:asciiTheme="minorHAnsi" w:hAnsiTheme="minorHAnsi" w:cstheme="minorHAnsi"/>
        </w:rPr>
        <w:t xml:space="preserve">, </w:t>
      </w:r>
      <w:r w:rsidR="00C0257D" w:rsidRPr="004E02DC">
        <w:rPr>
          <w:rFonts w:asciiTheme="minorHAnsi" w:hAnsiTheme="minorHAnsi" w:cstheme="minorHAnsi"/>
          <w:b/>
        </w:rPr>
        <w:t>F-IF.</w:t>
      </w:r>
      <w:r w:rsidR="00C0257D">
        <w:rPr>
          <w:rFonts w:asciiTheme="minorHAnsi" w:hAnsiTheme="minorHAnsi" w:cstheme="minorHAnsi"/>
          <w:b/>
        </w:rPr>
        <w:t>C.</w:t>
      </w:r>
      <w:r w:rsidR="00C0257D" w:rsidRPr="004E02DC">
        <w:rPr>
          <w:rFonts w:asciiTheme="minorHAnsi" w:hAnsiTheme="minorHAnsi" w:cstheme="minorHAnsi"/>
          <w:b/>
        </w:rPr>
        <w:t>9</w:t>
      </w:r>
      <w:r w:rsidR="00745AAD">
        <w:rPr>
          <w:rFonts w:asciiTheme="minorHAnsi" w:hAnsiTheme="minorHAnsi" w:cstheme="minorHAnsi"/>
        </w:rPr>
        <w:t xml:space="preserve">, </w:t>
      </w:r>
      <w:r w:rsidR="00745AAD" w:rsidRPr="004E02DC">
        <w:rPr>
          <w:rFonts w:asciiTheme="minorHAnsi" w:hAnsiTheme="minorHAnsi" w:cstheme="minorHAnsi"/>
          <w:b/>
        </w:rPr>
        <w:t>F-BF.</w:t>
      </w:r>
      <w:r w:rsidR="00745AAD">
        <w:rPr>
          <w:rFonts w:asciiTheme="minorHAnsi" w:hAnsiTheme="minorHAnsi" w:cstheme="minorHAnsi"/>
          <w:b/>
        </w:rPr>
        <w:t>A.1</w:t>
      </w:r>
      <w:r w:rsidR="00745AAD" w:rsidRPr="004E02DC">
        <w:rPr>
          <w:rFonts w:asciiTheme="minorHAnsi" w:hAnsiTheme="minorHAnsi" w:cstheme="minorHAnsi"/>
          <w:b/>
        </w:rPr>
        <w:t>c</w:t>
      </w:r>
      <w:r w:rsidR="004E02DC" w:rsidRPr="00BD157B">
        <w:rPr>
          <w:rFonts w:asciiTheme="minorHAnsi" w:hAnsiTheme="minorHAnsi" w:cstheme="minorHAnsi"/>
        </w:rPr>
        <w:t>)</w:t>
      </w:r>
      <w:r w:rsidR="00797610">
        <w:rPr>
          <w:rFonts w:asciiTheme="minorHAnsi" w:hAnsiTheme="minorHAnsi" w:cstheme="minorHAnsi"/>
        </w:rPr>
        <w:tab/>
      </w:r>
      <w:r w:rsidR="00AA4D53">
        <w:rPr>
          <w:rFonts w:asciiTheme="minorHAnsi" w:hAnsiTheme="minorHAnsi" w:cstheme="minorHAnsi"/>
        </w:rPr>
        <w:t>179</w:t>
      </w:r>
    </w:p>
    <w:p w14:paraId="441386A6" w14:textId="48210DF9"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w:t>
      </w:r>
      <w:r w:rsidR="00C95BB7">
        <w:rPr>
          <w:rFonts w:asciiTheme="minorHAnsi" w:hAnsiTheme="minorHAnsi" w:cstheme="minorHAnsi"/>
        </w:rPr>
        <w:t xml:space="preserve">sson </w:t>
      </w:r>
      <w:r w:rsidR="00D23100">
        <w:rPr>
          <w:rFonts w:asciiTheme="minorHAnsi" w:hAnsiTheme="minorHAnsi" w:cstheme="minorHAnsi"/>
        </w:rPr>
        <w:t>10</w:t>
      </w:r>
      <w:r w:rsidR="00797610">
        <w:rPr>
          <w:rFonts w:asciiTheme="minorHAnsi" w:hAnsiTheme="minorHAnsi" w:cstheme="minorHAnsi"/>
        </w:rPr>
        <w:t xml:space="preserve">:  </w:t>
      </w:r>
      <w:r w:rsidR="00442546">
        <w:rPr>
          <w:rFonts w:asciiTheme="minorHAnsi" w:hAnsiTheme="minorHAnsi" w:cstheme="minorHAnsi"/>
        </w:rPr>
        <w:t>The Structure of Rational Expressions</w:t>
      </w:r>
      <w:r w:rsidR="00C95BB7">
        <w:rPr>
          <w:rFonts w:asciiTheme="minorHAnsi" w:hAnsiTheme="minorHAnsi" w:cstheme="minorHAnsi"/>
        </w:rPr>
        <w:t xml:space="preserve"> </w:t>
      </w:r>
      <w:r w:rsidR="00797610">
        <w:rPr>
          <w:rFonts w:asciiTheme="minorHAnsi" w:hAnsiTheme="minorHAnsi" w:cstheme="minorHAnsi"/>
        </w:rPr>
        <w:tab/>
      </w:r>
      <w:r w:rsidR="00AA4D53">
        <w:rPr>
          <w:rFonts w:asciiTheme="minorHAnsi" w:hAnsiTheme="minorHAnsi" w:cstheme="minorHAnsi"/>
        </w:rPr>
        <w:t>181</w:t>
      </w:r>
    </w:p>
    <w:p w14:paraId="441386A7" w14:textId="2A5329B2"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w:t>
      </w:r>
      <w:r w:rsidR="00FE3096">
        <w:rPr>
          <w:rFonts w:asciiTheme="minorHAnsi" w:hAnsiTheme="minorHAnsi" w:cstheme="minorHAnsi"/>
        </w:rPr>
        <w:t>son</w:t>
      </w:r>
      <w:r w:rsidR="00C95BB7">
        <w:rPr>
          <w:rFonts w:asciiTheme="minorHAnsi" w:hAnsiTheme="minorHAnsi" w:cstheme="minorHAnsi"/>
        </w:rPr>
        <w:t xml:space="preserve"> 1</w:t>
      </w:r>
      <w:r w:rsidR="00D23100">
        <w:rPr>
          <w:rFonts w:asciiTheme="minorHAnsi" w:hAnsiTheme="minorHAnsi" w:cstheme="minorHAnsi"/>
        </w:rPr>
        <w:t>1</w:t>
      </w:r>
      <w:r w:rsidR="00797610">
        <w:rPr>
          <w:rFonts w:asciiTheme="minorHAnsi" w:hAnsiTheme="minorHAnsi" w:cstheme="minorHAnsi"/>
        </w:rPr>
        <w:t xml:space="preserve">:  </w:t>
      </w:r>
      <w:r w:rsidR="00442546">
        <w:rPr>
          <w:rFonts w:asciiTheme="minorHAnsi" w:hAnsiTheme="minorHAnsi" w:cstheme="minorHAnsi"/>
        </w:rPr>
        <w:t>Rational Functions</w:t>
      </w:r>
      <w:r w:rsidR="00797610">
        <w:rPr>
          <w:rFonts w:asciiTheme="minorHAnsi" w:hAnsiTheme="minorHAnsi" w:cstheme="minorHAnsi"/>
        </w:rPr>
        <w:tab/>
      </w:r>
      <w:r w:rsidR="00AA4D53">
        <w:rPr>
          <w:rFonts w:asciiTheme="minorHAnsi" w:hAnsiTheme="minorHAnsi" w:cstheme="minorHAnsi"/>
        </w:rPr>
        <w:t>194</w:t>
      </w:r>
    </w:p>
    <w:p w14:paraId="441386A8" w14:textId="0D045025"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w:t>
      </w:r>
      <w:r w:rsidR="00FE3096">
        <w:rPr>
          <w:rFonts w:asciiTheme="minorHAnsi" w:hAnsiTheme="minorHAnsi" w:cstheme="minorHAnsi"/>
        </w:rPr>
        <w:t>son 12</w:t>
      </w:r>
      <w:r w:rsidR="00797610">
        <w:rPr>
          <w:rFonts w:asciiTheme="minorHAnsi" w:hAnsiTheme="minorHAnsi" w:cstheme="minorHAnsi"/>
        </w:rPr>
        <w:t xml:space="preserve">:  </w:t>
      </w:r>
      <w:r w:rsidR="00442546">
        <w:rPr>
          <w:rFonts w:asciiTheme="minorHAnsi" w:hAnsiTheme="minorHAnsi" w:cstheme="minorHAnsi"/>
        </w:rPr>
        <w:t xml:space="preserve">End Behavior of </w:t>
      </w:r>
      <w:r w:rsidR="00D23100">
        <w:rPr>
          <w:rFonts w:asciiTheme="minorHAnsi" w:hAnsiTheme="minorHAnsi" w:cstheme="minorHAnsi"/>
        </w:rPr>
        <w:t>Rational Functions</w:t>
      </w:r>
      <w:r w:rsidR="00797610">
        <w:rPr>
          <w:rFonts w:asciiTheme="minorHAnsi" w:hAnsiTheme="minorHAnsi" w:cstheme="minorHAnsi"/>
        </w:rPr>
        <w:tab/>
      </w:r>
      <w:r w:rsidR="00AA4D53">
        <w:rPr>
          <w:rFonts w:asciiTheme="minorHAnsi" w:hAnsiTheme="minorHAnsi" w:cstheme="minorHAnsi"/>
        </w:rPr>
        <w:t>205</w:t>
      </w:r>
    </w:p>
    <w:p w14:paraId="441386A9" w14:textId="3C4C6C7E"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w:t>
      </w:r>
      <w:r w:rsidR="00FE3096">
        <w:rPr>
          <w:rFonts w:asciiTheme="minorHAnsi" w:hAnsiTheme="minorHAnsi" w:cstheme="minorHAnsi"/>
        </w:rPr>
        <w:t xml:space="preserve">son </w:t>
      </w:r>
      <w:r w:rsidR="000059B1">
        <w:rPr>
          <w:rFonts w:asciiTheme="minorHAnsi" w:hAnsiTheme="minorHAnsi" w:cstheme="minorHAnsi"/>
        </w:rPr>
        <w:t>13</w:t>
      </w:r>
      <w:r w:rsidR="00797610">
        <w:rPr>
          <w:rFonts w:asciiTheme="minorHAnsi" w:hAnsiTheme="minorHAnsi" w:cstheme="minorHAnsi"/>
        </w:rPr>
        <w:t xml:space="preserve">:  </w:t>
      </w:r>
      <w:r w:rsidR="000059B1">
        <w:rPr>
          <w:rFonts w:asciiTheme="minorHAnsi" w:hAnsiTheme="minorHAnsi" w:cstheme="minorHAnsi"/>
        </w:rPr>
        <w:t>Horizontal and Vertical Asymptotes of</w:t>
      </w:r>
      <w:r w:rsidR="0086620A">
        <w:rPr>
          <w:rFonts w:asciiTheme="minorHAnsi" w:hAnsiTheme="minorHAnsi" w:cstheme="minorHAnsi"/>
        </w:rPr>
        <w:t xml:space="preserve"> </w:t>
      </w:r>
      <w:r w:rsidR="001230C2">
        <w:rPr>
          <w:rFonts w:asciiTheme="minorHAnsi" w:hAnsiTheme="minorHAnsi" w:cstheme="minorHAnsi"/>
        </w:rPr>
        <w:t xml:space="preserve">Graphs of </w:t>
      </w:r>
      <w:r w:rsidR="0086620A">
        <w:rPr>
          <w:rFonts w:asciiTheme="minorHAnsi" w:hAnsiTheme="minorHAnsi" w:cstheme="minorHAnsi"/>
        </w:rPr>
        <w:t>Rational Functions</w:t>
      </w:r>
      <w:r w:rsidR="00797610">
        <w:rPr>
          <w:rFonts w:asciiTheme="minorHAnsi" w:hAnsiTheme="minorHAnsi" w:cstheme="minorHAnsi"/>
        </w:rPr>
        <w:tab/>
      </w:r>
      <w:r w:rsidR="00AA4D53">
        <w:rPr>
          <w:rFonts w:asciiTheme="minorHAnsi" w:hAnsiTheme="minorHAnsi" w:cstheme="minorHAnsi"/>
        </w:rPr>
        <w:t>221</w:t>
      </w:r>
    </w:p>
    <w:p w14:paraId="31F2CD6F" w14:textId="041B88D9" w:rsidR="000059B1" w:rsidRDefault="00C95BB7" w:rsidP="000059B1">
      <w:pPr>
        <w:pStyle w:val="ny-paragraph"/>
        <w:tabs>
          <w:tab w:val="left" w:pos="720"/>
          <w:tab w:val="right" w:leader="dot" w:pos="9900"/>
        </w:tabs>
        <w:rPr>
          <w:rFonts w:asciiTheme="minorHAnsi" w:hAnsiTheme="minorHAnsi" w:cstheme="minorHAnsi"/>
        </w:rPr>
      </w:pPr>
      <w:r>
        <w:rPr>
          <w:rFonts w:asciiTheme="minorHAnsi" w:hAnsiTheme="minorHAnsi" w:cstheme="minorHAnsi"/>
        </w:rPr>
        <w:tab/>
      </w:r>
      <w:r w:rsidR="000059B1">
        <w:rPr>
          <w:rFonts w:asciiTheme="minorHAnsi" w:hAnsiTheme="minorHAnsi" w:cstheme="minorHAnsi"/>
        </w:rPr>
        <w:t>Lesson 14</w:t>
      </w:r>
      <w:r w:rsidR="00AA4D53">
        <w:rPr>
          <w:rFonts w:asciiTheme="minorHAnsi" w:hAnsiTheme="minorHAnsi" w:cstheme="minorHAnsi"/>
        </w:rPr>
        <w:t>:  Graphing Rational Functions</w:t>
      </w:r>
      <w:r w:rsidR="00AA4D53">
        <w:rPr>
          <w:rFonts w:asciiTheme="minorHAnsi" w:hAnsiTheme="minorHAnsi" w:cstheme="minorHAnsi"/>
        </w:rPr>
        <w:tab/>
        <w:t>234</w:t>
      </w:r>
    </w:p>
    <w:p w14:paraId="2297CA7F" w14:textId="35A80AB3" w:rsidR="00C95BB7" w:rsidRDefault="000059B1" w:rsidP="00C95BB7">
      <w:pPr>
        <w:pStyle w:val="ny-paragraph"/>
        <w:tabs>
          <w:tab w:val="left" w:pos="720"/>
          <w:tab w:val="right" w:leader="dot" w:pos="9900"/>
        </w:tabs>
        <w:rPr>
          <w:rFonts w:asciiTheme="minorHAnsi" w:hAnsiTheme="minorHAnsi" w:cstheme="minorHAnsi"/>
        </w:rPr>
      </w:pPr>
      <w:r>
        <w:rPr>
          <w:rFonts w:asciiTheme="minorHAnsi" w:hAnsiTheme="minorHAnsi" w:cstheme="minorHAnsi"/>
        </w:rPr>
        <w:tab/>
      </w:r>
      <w:r w:rsidR="00D23100">
        <w:rPr>
          <w:rFonts w:asciiTheme="minorHAnsi" w:hAnsiTheme="minorHAnsi" w:cstheme="minorHAnsi"/>
        </w:rPr>
        <w:t>Lesso</w:t>
      </w:r>
      <w:r w:rsidR="0086620A">
        <w:rPr>
          <w:rFonts w:asciiTheme="minorHAnsi" w:hAnsiTheme="minorHAnsi" w:cstheme="minorHAnsi"/>
        </w:rPr>
        <w:t>n</w:t>
      </w:r>
      <w:r w:rsidR="00D23100">
        <w:rPr>
          <w:rFonts w:asciiTheme="minorHAnsi" w:hAnsiTheme="minorHAnsi" w:cstheme="minorHAnsi"/>
        </w:rPr>
        <w:t xml:space="preserve"> </w:t>
      </w:r>
      <w:r w:rsidR="00442546">
        <w:rPr>
          <w:rFonts w:asciiTheme="minorHAnsi" w:hAnsiTheme="minorHAnsi" w:cstheme="minorHAnsi"/>
        </w:rPr>
        <w:t>15</w:t>
      </w:r>
      <w:r w:rsidR="00C95BB7">
        <w:rPr>
          <w:rFonts w:asciiTheme="minorHAnsi" w:hAnsiTheme="minorHAnsi" w:cstheme="minorHAnsi"/>
        </w:rPr>
        <w:t xml:space="preserve">:  </w:t>
      </w:r>
      <w:r w:rsidR="00442546">
        <w:rPr>
          <w:rFonts w:asciiTheme="minorHAnsi" w:hAnsiTheme="minorHAnsi" w:cstheme="minorHAnsi"/>
        </w:rPr>
        <w:t xml:space="preserve">Transforming </w:t>
      </w:r>
      <w:r w:rsidR="00D23100">
        <w:rPr>
          <w:rFonts w:asciiTheme="minorHAnsi" w:hAnsiTheme="minorHAnsi" w:cstheme="minorHAnsi"/>
        </w:rPr>
        <w:t>Rational Functions</w:t>
      </w:r>
      <w:r w:rsidR="00AA4D53">
        <w:rPr>
          <w:rFonts w:asciiTheme="minorHAnsi" w:hAnsiTheme="minorHAnsi" w:cstheme="minorHAnsi"/>
        </w:rPr>
        <w:tab/>
        <w:t>249</w:t>
      </w:r>
      <w:r w:rsidR="00C95BB7">
        <w:rPr>
          <w:rFonts w:asciiTheme="minorHAnsi" w:hAnsiTheme="minorHAnsi" w:cstheme="minorHAnsi"/>
        </w:rPr>
        <w:t xml:space="preserve"> </w:t>
      </w:r>
    </w:p>
    <w:p w14:paraId="3CCA7DCB" w14:textId="01FE717F" w:rsidR="00442546" w:rsidRDefault="00FE3096" w:rsidP="00442546">
      <w:pPr>
        <w:pStyle w:val="ny-paragraph"/>
        <w:tabs>
          <w:tab w:val="left" w:pos="720"/>
          <w:tab w:val="right" w:leader="dot" w:pos="9900"/>
        </w:tabs>
        <w:rPr>
          <w:rFonts w:asciiTheme="minorHAnsi" w:hAnsiTheme="minorHAnsi" w:cstheme="minorHAnsi"/>
        </w:rPr>
      </w:pPr>
      <w:r>
        <w:rPr>
          <w:rFonts w:asciiTheme="minorHAnsi" w:hAnsiTheme="minorHAnsi" w:cstheme="minorHAnsi"/>
        </w:rPr>
        <w:tab/>
      </w:r>
      <w:r w:rsidR="00442546">
        <w:rPr>
          <w:rFonts w:asciiTheme="minorHAnsi" w:hAnsiTheme="minorHAnsi" w:cstheme="minorHAnsi"/>
        </w:rPr>
        <w:t>Lesson 16:  Function Composition</w:t>
      </w:r>
      <w:r w:rsidR="00442546" w:rsidRPr="00442546">
        <w:rPr>
          <w:rFonts w:asciiTheme="minorHAnsi" w:hAnsiTheme="minorHAnsi" w:cstheme="minorHAnsi"/>
        </w:rPr>
        <w:t xml:space="preserve"> </w:t>
      </w:r>
      <w:r w:rsidR="00AA4D53">
        <w:rPr>
          <w:rFonts w:asciiTheme="minorHAnsi" w:hAnsiTheme="minorHAnsi" w:cstheme="minorHAnsi"/>
        </w:rPr>
        <w:tab/>
        <w:t>263</w:t>
      </w:r>
      <w:r w:rsidR="00442546">
        <w:rPr>
          <w:rFonts w:asciiTheme="minorHAnsi" w:hAnsiTheme="minorHAnsi" w:cstheme="minorHAnsi"/>
        </w:rPr>
        <w:t xml:space="preserve"> </w:t>
      </w:r>
    </w:p>
    <w:p w14:paraId="67805029" w14:textId="6644ADD3" w:rsidR="00D23100" w:rsidRDefault="00442546" w:rsidP="00D23100">
      <w:pPr>
        <w:pStyle w:val="ny-paragraph"/>
        <w:tabs>
          <w:tab w:val="left" w:pos="720"/>
          <w:tab w:val="right" w:leader="dot" w:pos="9900"/>
        </w:tabs>
        <w:rPr>
          <w:rFonts w:asciiTheme="minorHAnsi" w:hAnsiTheme="minorHAnsi" w:cstheme="minorHAnsi"/>
        </w:rPr>
      </w:pPr>
      <w:r>
        <w:rPr>
          <w:rFonts w:asciiTheme="minorHAnsi" w:hAnsiTheme="minorHAnsi" w:cstheme="minorHAnsi"/>
        </w:rPr>
        <w:tab/>
      </w:r>
      <w:r w:rsidR="00FE3096">
        <w:rPr>
          <w:rFonts w:asciiTheme="minorHAnsi" w:hAnsiTheme="minorHAnsi" w:cstheme="minorHAnsi"/>
        </w:rPr>
        <w:t>Lesson 17</w:t>
      </w:r>
      <w:r w:rsidR="00D23100">
        <w:rPr>
          <w:rFonts w:asciiTheme="minorHAnsi" w:hAnsiTheme="minorHAnsi" w:cstheme="minorHAnsi"/>
        </w:rPr>
        <w:t xml:space="preserve">:  </w:t>
      </w:r>
      <w:r>
        <w:rPr>
          <w:rFonts w:asciiTheme="minorHAnsi" w:hAnsiTheme="minorHAnsi" w:cstheme="minorHAnsi"/>
        </w:rPr>
        <w:t>Solving Problems by Function Composition</w:t>
      </w:r>
      <w:r w:rsidR="00AA4D53">
        <w:rPr>
          <w:rFonts w:asciiTheme="minorHAnsi" w:hAnsiTheme="minorHAnsi" w:cstheme="minorHAnsi"/>
        </w:rPr>
        <w:tab/>
        <w:t>280</w:t>
      </w:r>
    </w:p>
    <w:p w14:paraId="441386AD" w14:textId="2BEF0492" w:rsidR="001420D9" w:rsidRPr="001420D9" w:rsidRDefault="001420D9" w:rsidP="00C0036F">
      <w:pPr>
        <w:pStyle w:val="ny-paragraph"/>
        <w:tabs>
          <w:tab w:val="right" w:leader="dot" w:pos="9900"/>
        </w:tabs>
        <w:rPr>
          <w:rFonts w:asciiTheme="minorHAnsi" w:hAnsiTheme="minorHAnsi" w:cstheme="minorHAnsi"/>
        </w:rPr>
      </w:pPr>
      <w:r w:rsidRPr="001420D9">
        <w:rPr>
          <w:rFonts w:asciiTheme="minorHAnsi" w:hAnsiTheme="minorHAnsi" w:cstheme="minorHAnsi"/>
        </w:rPr>
        <w:t xml:space="preserve">Topic C: </w:t>
      </w:r>
      <w:r w:rsidR="00D04B6E">
        <w:rPr>
          <w:rFonts w:asciiTheme="minorHAnsi" w:hAnsiTheme="minorHAnsi" w:cstheme="minorHAnsi"/>
        </w:rPr>
        <w:t xml:space="preserve"> </w:t>
      </w:r>
      <w:r w:rsidR="00C95BB7">
        <w:rPr>
          <w:rFonts w:asciiTheme="minorHAnsi" w:hAnsiTheme="minorHAnsi" w:cstheme="minorHAnsi"/>
        </w:rPr>
        <w:t>Inverse Functions</w:t>
      </w:r>
      <w:r w:rsidR="004E02DC">
        <w:rPr>
          <w:rFonts w:asciiTheme="minorHAnsi" w:hAnsiTheme="minorHAnsi" w:cstheme="minorHAnsi"/>
        </w:rPr>
        <w:t xml:space="preserve"> </w:t>
      </w:r>
      <w:r w:rsidR="004E02DC" w:rsidRPr="00BD157B">
        <w:rPr>
          <w:rFonts w:asciiTheme="minorHAnsi" w:hAnsiTheme="minorHAnsi" w:cstheme="minorHAnsi"/>
        </w:rPr>
        <w:t>(</w:t>
      </w:r>
      <w:r w:rsidR="004E02DC" w:rsidRPr="004E02DC">
        <w:rPr>
          <w:rFonts w:asciiTheme="minorHAnsi" w:hAnsiTheme="minorHAnsi" w:cstheme="minorHAnsi"/>
          <w:b/>
        </w:rPr>
        <w:t>F</w:t>
      </w:r>
      <w:r w:rsidR="00D25E4B">
        <w:rPr>
          <w:rFonts w:asciiTheme="minorHAnsi" w:hAnsiTheme="minorHAnsi" w:cstheme="minorHAnsi"/>
          <w:b/>
        </w:rPr>
        <w:t>-</w:t>
      </w:r>
      <w:r w:rsidR="004E02DC" w:rsidRPr="004E02DC">
        <w:rPr>
          <w:rFonts w:asciiTheme="minorHAnsi" w:hAnsiTheme="minorHAnsi" w:cstheme="minorHAnsi"/>
          <w:b/>
        </w:rPr>
        <w:t>BF.</w:t>
      </w:r>
      <w:r w:rsidR="00836124">
        <w:rPr>
          <w:rFonts w:asciiTheme="minorHAnsi" w:hAnsiTheme="minorHAnsi" w:cstheme="minorHAnsi"/>
          <w:b/>
        </w:rPr>
        <w:t>B.</w:t>
      </w:r>
      <w:r w:rsidR="004E02DC" w:rsidRPr="004E02DC">
        <w:rPr>
          <w:rFonts w:asciiTheme="minorHAnsi" w:hAnsiTheme="minorHAnsi" w:cstheme="minorHAnsi"/>
          <w:b/>
        </w:rPr>
        <w:t>4b</w:t>
      </w:r>
      <w:r w:rsidR="004E02DC" w:rsidRPr="003B434E">
        <w:rPr>
          <w:rFonts w:asciiTheme="minorHAnsi" w:hAnsiTheme="minorHAnsi" w:cstheme="minorHAnsi"/>
        </w:rPr>
        <w:t>,</w:t>
      </w:r>
      <w:r w:rsidR="004E02DC" w:rsidRPr="004E02DC">
        <w:rPr>
          <w:rFonts w:asciiTheme="minorHAnsi" w:hAnsiTheme="minorHAnsi" w:cstheme="minorHAnsi"/>
          <w:b/>
        </w:rPr>
        <w:t xml:space="preserve"> F-BF.</w:t>
      </w:r>
      <w:r w:rsidR="00DD4BFD">
        <w:rPr>
          <w:rFonts w:asciiTheme="minorHAnsi" w:hAnsiTheme="minorHAnsi" w:cstheme="minorHAnsi"/>
          <w:b/>
        </w:rPr>
        <w:t>B.</w:t>
      </w:r>
      <w:r w:rsidR="004E02DC" w:rsidRPr="004E02DC">
        <w:rPr>
          <w:rFonts w:asciiTheme="minorHAnsi" w:hAnsiTheme="minorHAnsi" w:cstheme="minorHAnsi"/>
          <w:b/>
        </w:rPr>
        <w:t>4c</w:t>
      </w:r>
      <w:r w:rsidR="004E02DC" w:rsidRPr="003B434E">
        <w:rPr>
          <w:rFonts w:asciiTheme="minorHAnsi" w:hAnsiTheme="minorHAnsi" w:cstheme="minorHAnsi"/>
        </w:rPr>
        <w:t>,</w:t>
      </w:r>
      <w:r w:rsidR="004E02DC" w:rsidRPr="004E02DC">
        <w:rPr>
          <w:rFonts w:asciiTheme="minorHAnsi" w:hAnsiTheme="minorHAnsi" w:cstheme="minorHAnsi"/>
          <w:b/>
        </w:rPr>
        <w:t xml:space="preserve"> F-BF.</w:t>
      </w:r>
      <w:r w:rsidR="00836124">
        <w:rPr>
          <w:rFonts w:asciiTheme="minorHAnsi" w:hAnsiTheme="minorHAnsi" w:cstheme="minorHAnsi"/>
          <w:b/>
        </w:rPr>
        <w:t>B.</w:t>
      </w:r>
      <w:r w:rsidR="004E02DC" w:rsidRPr="004E02DC">
        <w:rPr>
          <w:rFonts w:asciiTheme="minorHAnsi" w:hAnsiTheme="minorHAnsi" w:cstheme="minorHAnsi"/>
          <w:b/>
        </w:rPr>
        <w:t>4d</w:t>
      </w:r>
      <w:r w:rsidR="004E02DC" w:rsidRPr="003B434E">
        <w:rPr>
          <w:rFonts w:asciiTheme="minorHAnsi" w:hAnsiTheme="minorHAnsi" w:cstheme="minorHAnsi"/>
        </w:rPr>
        <w:t>,</w:t>
      </w:r>
      <w:r w:rsidR="004E02DC" w:rsidRPr="004E02DC">
        <w:rPr>
          <w:rFonts w:asciiTheme="minorHAnsi" w:hAnsiTheme="minorHAnsi" w:cstheme="minorHAnsi"/>
          <w:b/>
        </w:rPr>
        <w:t xml:space="preserve"> F-BF.</w:t>
      </w:r>
      <w:r w:rsidR="00836124">
        <w:rPr>
          <w:rFonts w:asciiTheme="minorHAnsi" w:hAnsiTheme="minorHAnsi" w:cstheme="minorHAnsi"/>
          <w:b/>
        </w:rPr>
        <w:t>B.</w:t>
      </w:r>
      <w:r w:rsidR="004E02DC" w:rsidRPr="004E02DC">
        <w:rPr>
          <w:rFonts w:asciiTheme="minorHAnsi" w:hAnsiTheme="minorHAnsi" w:cstheme="minorHAnsi"/>
          <w:b/>
        </w:rPr>
        <w:t>5</w:t>
      </w:r>
      <w:r w:rsidR="004E02DC" w:rsidRPr="00BD157B">
        <w:rPr>
          <w:rFonts w:asciiTheme="minorHAnsi" w:hAnsiTheme="minorHAnsi" w:cstheme="minorHAnsi"/>
        </w:rPr>
        <w:t>)</w:t>
      </w:r>
      <w:r w:rsidR="00797610">
        <w:rPr>
          <w:rFonts w:asciiTheme="minorHAnsi" w:hAnsiTheme="minorHAnsi" w:cstheme="minorHAnsi"/>
        </w:rPr>
        <w:tab/>
      </w:r>
      <w:r w:rsidR="00AA4D53">
        <w:rPr>
          <w:rFonts w:asciiTheme="minorHAnsi" w:hAnsiTheme="minorHAnsi" w:cstheme="minorHAnsi"/>
        </w:rPr>
        <w:t>296</w:t>
      </w:r>
    </w:p>
    <w:p w14:paraId="441386AE" w14:textId="0ABC30D1"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w:t>
      </w:r>
      <w:r w:rsidR="00FE3096">
        <w:rPr>
          <w:rFonts w:asciiTheme="minorHAnsi" w:hAnsiTheme="minorHAnsi" w:cstheme="minorHAnsi"/>
        </w:rPr>
        <w:t>on 18</w:t>
      </w:r>
      <w:r w:rsidR="00797610">
        <w:rPr>
          <w:rFonts w:asciiTheme="minorHAnsi" w:hAnsiTheme="minorHAnsi" w:cstheme="minorHAnsi"/>
        </w:rPr>
        <w:t xml:space="preserve">:  </w:t>
      </w:r>
      <w:r w:rsidR="00C95BB7">
        <w:rPr>
          <w:rFonts w:asciiTheme="minorHAnsi" w:hAnsiTheme="minorHAnsi" w:cstheme="minorHAnsi"/>
        </w:rPr>
        <w:t>Inverse Functions</w:t>
      </w:r>
      <w:r w:rsidR="00797610">
        <w:rPr>
          <w:rFonts w:asciiTheme="minorHAnsi" w:hAnsiTheme="minorHAnsi" w:cstheme="minorHAnsi"/>
        </w:rPr>
        <w:tab/>
      </w:r>
      <w:r w:rsidR="00AA4D53">
        <w:rPr>
          <w:rFonts w:asciiTheme="minorHAnsi" w:hAnsiTheme="minorHAnsi" w:cstheme="minorHAnsi"/>
        </w:rPr>
        <w:t>298</w:t>
      </w:r>
    </w:p>
    <w:p w14:paraId="441386AF" w14:textId="302C408A"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w:t>
      </w:r>
      <w:r w:rsidR="00FE3096">
        <w:rPr>
          <w:rFonts w:asciiTheme="minorHAnsi" w:hAnsiTheme="minorHAnsi" w:cstheme="minorHAnsi"/>
        </w:rPr>
        <w:t>on 19</w:t>
      </w:r>
      <w:r w:rsidR="00797610">
        <w:rPr>
          <w:rFonts w:asciiTheme="minorHAnsi" w:hAnsiTheme="minorHAnsi" w:cstheme="minorHAnsi"/>
        </w:rPr>
        <w:t xml:space="preserve">:  </w:t>
      </w:r>
      <w:r w:rsidR="00D23100">
        <w:rPr>
          <w:rFonts w:asciiTheme="minorHAnsi" w:hAnsiTheme="minorHAnsi" w:cstheme="minorHAnsi"/>
        </w:rPr>
        <w:t>Restricting the Domain</w:t>
      </w:r>
      <w:r w:rsidR="00797610">
        <w:rPr>
          <w:rFonts w:asciiTheme="minorHAnsi" w:hAnsiTheme="minorHAnsi" w:cstheme="minorHAnsi"/>
        </w:rPr>
        <w:tab/>
      </w:r>
      <w:r w:rsidR="00AA4D53">
        <w:rPr>
          <w:rFonts w:asciiTheme="minorHAnsi" w:hAnsiTheme="minorHAnsi" w:cstheme="minorHAnsi"/>
        </w:rPr>
        <w:t>320</w:t>
      </w:r>
    </w:p>
    <w:p w14:paraId="2C8C1B72" w14:textId="2CB380CA" w:rsidR="00D23100" w:rsidRDefault="00FE3096" w:rsidP="00D23100">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2</w:t>
      </w:r>
      <w:r w:rsidR="00F02D90">
        <w:rPr>
          <w:rFonts w:asciiTheme="minorHAnsi" w:hAnsiTheme="minorHAnsi" w:cstheme="minorHAnsi"/>
        </w:rPr>
        <w:t>0</w:t>
      </w:r>
      <w:r w:rsidR="00D23100">
        <w:rPr>
          <w:rFonts w:asciiTheme="minorHAnsi" w:hAnsiTheme="minorHAnsi" w:cstheme="minorHAnsi"/>
        </w:rPr>
        <w:t>:  Inverses of Logarit</w:t>
      </w:r>
      <w:r w:rsidR="00AA4D53">
        <w:rPr>
          <w:rFonts w:asciiTheme="minorHAnsi" w:hAnsiTheme="minorHAnsi" w:cstheme="minorHAnsi"/>
        </w:rPr>
        <w:t>hmic and Exponential Functions</w:t>
      </w:r>
      <w:r w:rsidR="00AA4D53">
        <w:rPr>
          <w:rFonts w:asciiTheme="minorHAnsi" w:hAnsiTheme="minorHAnsi" w:cstheme="minorHAnsi"/>
        </w:rPr>
        <w:tab/>
        <w:t>337</w:t>
      </w:r>
    </w:p>
    <w:p w14:paraId="1605ABE6" w14:textId="095C14F1" w:rsidR="00D23100" w:rsidRDefault="00F02D90" w:rsidP="00D23100">
      <w:pPr>
        <w:pStyle w:val="ny-paragraph"/>
        <w:tabs>
          <w:tab w:val="left" w:pos="720"/>
          <w:tab w:val="right" w:leader="dot" w:pos="9900"/>
        </w:tabs>
        <w:rPr>
          <w:rFonts w:asciiTheme="minorHAnsi" w:hAnsiTheme="minorHAnsi" w:cstheme="minorHAnsi"/>
        </w:rPr>
      </w:pPr>
      <w:r>
        <w:rPr>
          <w:rFonts w:asciiTheme="minorHAnsi" w:hAnsiTheme="minorHAnsi" w:cstheme="minorHAnsi"/>
        </w:rPr>
        <w:lastRenderedPageBreak/>
        <w:tab/>
        <w:t>Lesson 21</w:t>
      </w:r>
      <w:r w:rsidR="00D23100">
        <w:rPr>
          <w:rFonts w:asciiTheme="minorHAnsi" w:hAnsiTheme="minorHAnsi" w:cstheme="minorHAnsi"/>
        </w:rPr>
        <w:t>:  Logarithmic and Exponential Problem Solving</w:t>
      </w:r>
      <w:r w:rsidR="00D23100">
        <w:rPr>
          <w:rFonts w:asciiTheme="minorHAnsi" w:hAnsiTheme="minorHAnsi" w:cstheme="minorHAnsi"/>
        </w:rPr>
        <w:tab/>
      </w:r>
      <w:r w:rsidR="00AA4D53">
        <w:rPr>
          <w:rFonts w:asciiTheme="minorHAnsi" w:hAnsiTheme="minorHAnsi" w:cstheme="minorHAnsi"/>
        </w:rPr>
        <w:t>354</w:t>
      </w:r>
    </w:p>
    <w:p w14:paraId="441386B7" w14:textId="7C1BB0FC" w:rsidR="005920C2" w:rsidRDefault="008721EA" w:rsidP="00E82E3C">
      <w:pPr>
        <w:pStyle w:val="ny-paragraph"/>
        <w:tabs>
          <w:tab w:val="right" w:leader="dot" w:pos="9900"/>
        </w:tabs>
        <w:rPr>
          <w:rFonts w:asciiTheme="minorHAnsi" w:hAnsiTheme="minorHAnsi" w:cstheme="minorHAnsi"/>
        </w:rPr>
        <w:sectPr w:rsidR="005920C2" w:rsidSect="00BD3CE6">
          <w:headerReference w:type="default" r:id="rId11"/>
          <w:footerReference w:type="default" r:id="rId12"/>
          <w:headerReference w:type="first" r:id="rId13"/>
          <w:footerReference w:type="first" r:id="rId14"/>
          <w:type w:val="continuous"/>
          <w:pgSz w:w="12240" w:h="15840"/>
          <w:pgMar w:top="1920" w:right="1600" w:bottom="1200" w:left="800" w:header="553" w:footer="1606" w:gutter="0"/>
          <w:pgNumType w:start="1"/>
          <w:cols w:space="720"/>
          <w:titlePg/>
          <w:docGrid w:linePitch="299"/>
        </w:sectPr>
      </w:pPr>
      <w:r w:rsidRPr="005920C2">
        <w:rPr>
          <w:rFonts w:asciiTheme="minorHAnsi" w:hAnsiTheme="minorHAnsi" w:cstheme="minorHAnsi"/>
          <w:b/>
        </w:rPr>
        <w:t>End-of-</w:t>
      </w:r>
      <w:r w:rsidR="001420D9" w:rsidRPr="005920C2">
        <w:rPr>
          <w:rFonts w:asciiTheme="minorHAnsi" w:hAnsiTheme="minorHAnsi" w:cstheme="minorHAnsi"/>
          <w:b/>
        </w:rPr>
        <w:t>Module Assessment</w:t>
      </w:r>
      <w:r w:rsidRPr="005920C2">
        <w:rPr>
          <w:rFonts w:asciiTheme="minorHAnsi" w:hAnsiTheme="minorHAnsi" w:cstheme="minorHAnsi"/>
          <w:b/>
        </w:rPr>
        <w:t xml:space="preserve"> and Rubric</w:t>
      </w:r>
      <w:r w:rsidR="00AA4D53">
        <w:rPr>
          <w:rFonts w:asciiTheme="minorHAnsi" w:hAnsiTheme="minorHAnsi" w:cstheme="minorHAnsi"/>
        </w:rPr>
        <w:tab/>
        <w:t>368</w:t>
      </w:r>
      <w:r w:rsidR="00F028C6">
        <w:rPr>
          <w:rFonts w:asciiTheme="minorHAnsi" w:hAnsiTheme="minorHAnsi" w:cstheme="minorHAnsi"/>
        </w:rPr>
        <w:br/>
      </w:r>
      <w:r w:rsidR="00F028C6">
        <w:rPr>
          <w:rFonts w:cstheme="minorHAnsi"/>
          <w:i/>
        </w:rPr>
        <w:t xml:space="preserve">Topics </w:t>
      </w:r>
      <w:r w:rsidR="00C95BB7">
        <w:rPr>
          <w:rFonts w:cstheme="minorHAnsi"/>
          <w:i/>
        </w:rPr>
        <w:t>A</w:t>
      </w:r>
      <w:r w:rsidR="00F028C6">
        <w:rPr>
          <w:rFonts w:cstheme="minorHAnsi"/>
          <w:i/>
        </w:rPr>
        <w:t xml:space="preserve"> through </w:t>
      </w:r>
      <w:r w:rsidR="00C95BB7">
        <w:rPr>
          <w:rFonts w:cstheme="minorHAnsi"/>
          <w:i/>
        </w:rPr>
        <w:t>C</w:t>
      </w:r>
      <w:r w:rsidR="00F028C6">
        <w:rPr>
          <w:rFonts w:cstheme="minorHAnsi"/>
          <w:i/>
        </w:rPr>
        <w:t xml:space="preserve"> (assessment </w:t>
      </w:r>
      <w:r w:rsidR="00C95BB7">
        <w:rPr>
          <w:rFonts w:cstheme="minorHAnsi"/>
          <w:i/>
        </w:rPr>
        <w:t>1</w:t>
      </w:r>
      <w:r w:rsidR="00F028C6">
        <w:rPr>
          <w:rFonts w:cstheme="minorHAnsi"/>
          <w:i/>
        </w:rPr>
        <w:t xml:space="preserve"> day</w:t>
      </w:r>
      <w:r w:rsidR="00E9778A">
        <w:rPr>
          <w:rFonts w:cstheme="minorHAnsi"/>
          <w:i/>
        </w:rPr>
        <w:t>; return</w:t>
      </w:r>
      <w:r w:rsidR="00F028C6">
        <w:rPr>
          <w:rFonts w:cstheme="minorHAnsi"/>
          <w:i/>
        </w:rPr>
        <w:t>, remediatio</w:t>
      </w:r>
      <w:r w:rsidR="00D04B6E">
        <w:rPr>
          <w:rFonts w:cstheme="minorHAnsi"/>
          <w:i/>
        </w:rPr>
        <w:t>n</w:t>
      </w:r>
      <w:r w:rsidR="00E9778A">
        <w:rPr>
          <w:rFonts w:cstheme="minorHAnsi"/>
          <w:i/>
        </w:rPr>
        <w:t>,</w:t>
      </w:r>
      <w:r w:rsidR="00D04B6E">
        <w:rPr>
          <w:rFonts w:cstheme="minorHAnsi"/>
          <w:i/>
        </w:rPr>
        <w:t xml:space="preserve"> or further applications </w:t>
      </w:r>
      <w:r w:rsidR="00E9778A">
        <w:rPr>
          <w:rFonts w:cstheme="minorHAnsi"/>
          <w:i/>
        </w:rPr>
        <w:t>1</w:t>
      </w:r>
      <w:r w:rsidR="00D04B6E">
        <w:rPr>
          <w:rFonts w:cstheme="minorHAnsi"/>
          <w:i/>
        </w:rPr>
        <w:t xml:space="preserve"> day</w:t>
      </w:r>
      <w:r w:rsidR="00F028C6">
        <w:rPr>
          <w:rFonts w:cstheme="minorHAnsi"/>
          <w:i/>
        </w:rPr>
        <w:t>)</w:t>
      </w:r>
    </w:p>
    <w:p w14:paraId="0025AB4B" w14:textId="77777777" w:rsidR="00631352" w:rsidRDefault="00631352" w:rsidP="00C95BB7">
      <w:pPr>
        <w:pStyle w:val="ny-paragraph"/>
        <w:spacing w:before="0" w:after="0" w:line="240" w:lineRule="auto"/>
        <w:rPr>
          <w:sz w:val="24"/>
          <w:szCs w:val="24"/>
        </w:rPr>
      </w:pPr>
    </w:p>
    <w:p w14:paraId="293F4E72" w14:textId="77777777" w:rsidR="00C95BB7" w:rsidRDefault="00C95BB7" w:rsidP="00C95BB7">
      <w:pPr>
        <w:pStyle w:val="ny-paragraph"/>
        <w:spacing w:before="0" w:after="0" w:line="240" w:lineRule="auto"/>
        <w:rPr>
          <w:sz w:val="24"/>
          <w:szCs w:val="24"/>
        </w:rPr>
      </w:pPr>
      <w:r>
        <w:rPr>
          <w:sz w:val="24"/>
          <w:szCs w:val="24"/>
        </w:rPr>
        <w:t xml:space="preserve">  </w:t>
      </w:r>
    </w:p>
    <w:p w14:paraId="1B8A48AC" w14:textId="77777777" w:rsidR="00C95BB7" w:rsidRDefault="00C95BB7">
      <w:pPr>
        <w:rPr>
          <w:rFonts w:ascii="Calibri" w:eastAsia="Myriad Pro" w:hAnsi="Calibri" w:cs="Myriad Pro"/>
          <w:color w:val="809178"/>
          <w:sz w:val="40"/>
          <w:szCs w:val="40"/>
        </w:rPr>
      </w:pPr>
      <w:r>
        <w:br w:type="page"/>
      </w:r>
    </w:p>
    <w:p w14:paraId="441386B8" w14:textId="7F3B3B96" w:rsidR="005920C2" w:rsidRPr="00837E73" w:rsidRDefault="00631352" w:rsidP="00BE4A95">
      <w:pPr>
        <w:pStyle w:val="ny-h1-sub"/>
      </w:pPr>
      <w:proofErr w:type="spellStart"/>
      <w:r>
        <w:lastRenderedPageBreak/>
        <w:t>Precalculus</w:t>
      </w:r>
      <w:proofErr w:type="spellEnd"/>
      <w:r w:rsidR="002E137D">
        <w:t xml:space="preserve"> and Advanced Topics</w:t>
      </w:r>
      <w:r w:rsidR="005920C2" w:rsidRPr="00837E73">
        <w:t xml:space="preserve"> </w:t>
      </w:r>
      <w:r w:rsidR="005920C2" w:rsidRPr="00837E73">
        <w:rPr>
          <w:sz w:val="48"/>
          <w:szCs w:val="48"/>
        </w:rPr>
        <w:t>•</w:t>
      </w:r>
      <w:r>
        <w:t xml:space="preserve"> Module 3</w:t>
      </w:r>
    </w:p>
    <w:p w14:paraId="441386B9" w14:textId="665F7F97" w:rsidR="005920C2" w:rsidRPr="000A7C4D" w:rsidRDefault="00631352" w:rsidP="000A7C4D">
      <w:pPr>
        <w:pStyle w:val="ny-h1"/>
      </w:pPr>
      <w:r>
        <w:t>Rational and Exponential Functions</w:t>
      </w:r>
    </w:p>
    <w:p w14:paraId="441386BA" w14:textId="77777777" w:rsidR="005920C2" w:rsidRDefault="005920C2" w:rsidP="005920C2">
      <w:pPr>
        <w:pStyle w:val="ny-h2"/>
        <w:sectPr w:rsidR="005920C2" w:rsidSect="00BD3CE6">
          <w:headerReference w:type="first" r:id="rId15"/>
          <w:type w:val="continuous"/>
          <w:pgSz w:w="12240" w:h="15840"/>
          <w:pgMar w:top="1920" w:right="1600" w:bottom="1200" w:left="800" w:header="553" w:footer="1606" w:gutter="0"/>
          <w:cols w:space="720"/>
          <w:titlePg/>
        </w:sectPr>
      </w:pPr>
    </w:p>
    <w:p w14:paraId="441386BB" w14:textId="77777777" w:rsidR="005920C2" w:rsidRPr="00B60889" w:rsidRDefault="005920C2" w:rsidP="005920C2">
      <w:pPr>
        <w:pStyle w:val="ny-h2"/>
      </w:pPr>
    </w:p>
    <w:p w14:paraId="441386BC" w14:textId="77777777" w:rsidR="005920C2" w:rsidRPr="00B60889" w:rsidRDefault="005920C2" w:rsidP="005920C2">
      <w:pPr>
        <w:pStyle w:val="ny-h2"/>
      </w:pPr>
      <w:r w:rsidRPr="00B60889">
        <w:t>O</w:t>
      </w:r>
      <w:r>
        <w:t>VERVIEW</w:t>
      </w:r>
    </w:p>
    <w:p w14:paraId="2ACE4D9D" w14:textId="11AD0C93" w:rsidR="00631352" w:rsidRDefault="00631352" w:rsidP="00631352">
      <w:pPr>
        <w:pStyle w:val="ny-paragraph"/>
        <w:spacing w:before="0" w:after="0" w:line="240" w:lineRule="auto"/>
        <w:rPr>
          <w:sz w:val="24"/>
          <w:szCs w:val="24"/>
        </w:rPr>
      </w:pPr>
      <w:r>
        <w:rPr>
          <w:sz w:val="24"/>
          <w:szCs w:val="24"/>
        </w:rPr>
        <w:t xml:space="preserve">Students encountered the </w:t>
      </w:r>
      <w:r w:rsidR="00FE6A1E">
        <w:rPr>
          <w:sz w:val="24"/>
          <w:szCs w:val="24"/>
        </w:rPr>
        <w:t>f</w:t>
      </w:r>
      <w:r>
        <w:rPr>
          <w:sz w:val="24"/>
          <w:szCs w:val="24"/>
        </w:rPr>
        <w:t xml:space="preserve">undamental </w:t>
      </w:r>
      <w:r w:rsidR="00FE6A1E">
        <w:rPr>
          <w:sz w:val="24"/>
          <w:szCs w:val="24"/>
        </w:rPr>
        <w:t>t</w:t>
      </w:r>
      <w:r>
        <w:rPr>
          <w:sz w:val="24"/>
          <w:szCs w:val="24"/>
        </w:rPr>
        <w:t xml:space="preserve">heorem of </w:t>
      </w:r>
      <w:r w:rsidR="00FE6A1E">
        <w:rPr>
          <w:sz w:val="24"/>
          <w:szCs w:val="24"/>
        </w:rPr>
        <w:t>a</w:t>
      </w:r>
      <w:r>
        <w:rPr>
          <w:sz w:val="24"/>
          <w:szCs w:val="24"/>
        </w:rPr>
        <w:t>lgebra, that every polynomial function has at least one zero in the realm of the complex numbers (</w:t>
      </w:r>
      <w:r>
        <w:rPr>
          <w:b/>
          <w:sz w:val="24"/>
          <w:szCs w:val="24"/>
        </w:rPr>
        <w:t>N-CN.</w:t>
      </w:r>
      <w:r w:rsidR="00B061DE">
        <w:rPr>
          <w:b/>
          <w:sz w:val="24"/>
          <w:szCs w:val="24"/>
        </w:rPr>
        <w:t>C.</w:t>
      </w:r>
      <w:r>
        <w:rPr>
          <w:b/>
          <w:sz w:val="24"/>
          <w:szCs w:val="24"/>
        </w:rPr>
        <w:t>9</w:t>
      </w:r>
      <w:r>
        <w:rPr>
          <w:sz w:val="24"/>
          <w:szCs w:val="24"/>
        </w:rPr>
        <w:t xml:space="preserve">), in </w:t>
      </w:r>
      <w:r w:rsidR="00CE6165">
        <w:rPr>
          <w:sz w:val="24"/>
          <w:szCs w:val="24"/>
        </w:rPr>
        <w:t>Algebra II</w:t>
      </w:r>
      <w:r>
        <w:rPr>
          <w:sz w:val="24"/>
          <w:szCs w:val="24"/>
        </w:rPr>
        <w:t xml:space="preserve">, Module 1. </w:t>
      </w:r>
      <w:r w:rsidR="00FE6A1E">
        <w:rPr>
          <w:sz w:val="24"/>
          <w:szCs w:val="24"/>
        </w:rPr>
        <w:t xml:space="preserve"> </w:t>
      </w:r>
      <w:r>
        <w:rPr>
          <w:sz w:val="24"/>
          <w:szCs w:val="24"/>
        </w:rPr>
        <w:t>Topic A of this module brings students back to the study of complex roots of polynomial functions</w:t>
      </w:r>
      <w:r w:rsidR="00FE6A1E">
        <w:rPr>
          <w:sz w:val="24"/>
          <w:szCs w:val="24"/>
        </w:rPr>
        <w:t>.</w:t>
      </w:r>
      <w:r>
        <w:rPr>
          <w:sz w:val="24"/>
          <w:szCs w:val="24"/>
        </w:rPr>
        <w:t xml:space="preserve"> </w:t>
      </w:r>
      <w:r w:rsidR="00FE6A1E">
        <w:rPr>
          <w:sz w:val="24"/>
          <w:szCs w:val="24"/>
        </w:rPr>
        <w:t xml:space="preserve"> Students </w:t>
      </w:r>
      <w:r>
        <w:rPr>
          <w:sz w:val="24"/>
          <w:szCs w:val="24"/>
        </w:rPr>
        <w:t>first brief</w:t>
      </w:r>
      <w:r w:rsidR="00FE6A1E">
        <w:rPr>
          <w:sz w:val="24"/>
          <w:szCs w:val="24"/>
        </w:rPr>
        <w:t>ly</w:t>
      </w:r>
      <w:r>
        <w:rPr>
          <w:sz w:val="24"/>
          <w:szCs w:val="24"/>
        </w:rPr>
        <w:t xml:space="preserve"> review quadratic and cubic functions</w:t>
      </w:r>
      <w:r w:rsidR="00FE6A1E">
        <w:rPr>
          <w:sz w:val="24"/>
          <w:szCs w:val="24"/>
        </w:rPr>
        <w:t xml:space="preserve"> and</w:t>
      </w:r>
      <w:r>
        <w:rPr>
          <w:sz w:val="24"/>
          <w:szCs w:val="24"/>
        </w:rPr>
        <w:t xml:space="preserve"> </w:t>
      </w:r>
      <w:r w:rsidR="004E02DC">
        <w:rPr>
          <w:sz w:val="24"/>
          <w:szCs w:val="24"/>
        </w:rPr>
        <w:t xml:space="preserve">then </w:t>
      </w:r>
      <w:r>
        <w:rPr>
          <w:sz w:val="24"/>
          <w:szCs w:val="24"/>
        </w:rPr>
        <w:t xml:space="preserve">extend familiar polynomial identities to </w:t>
      </w:r>
      <w:r w:rsidR="00FE6A1E">
        <w:rPr>
          <w:sz w:val="24"/>
          <w:szCs w:val="24"/>
        </w:rPr>
        <w:t xml:space="preserve">both </w:t>
      </w:r>
      <w:r>
        <w:rPr>
          <w:sz w:val="24"/>
          <w:szCs w:val="24"/>
        </w:rPr>
        <w:t>complex numbers (</w:t>
      </w:r>
      <w:r>
        <w:rPr>
          <w:b/>
          <w:sz w:val="24"/>
          <w:szCs w:val="24"/>
        </w:rPr>
        <w:t>N-CN.</w:t>
      </w:r>
      <w:r w:rsidR="00B061DE">
        <w:rPr>
          <w:b/>
          <w:sz w:val="24"/>
          <w:szCs w:val="24"/>
        </w:rPr>
        <w:t>C.</w:t>
      </w:r>
      <w:r>
        <w:rPr>
          <w:b/>
          <w:sz w:val="24"/>
          <w:szCs w:val="24"/>
        </w:rPr>
        <w:t>8</w:t>
      </w:r>
      <w:r>
        <w:rPr>
          <w:sz w:val="24"/>
          <w:szCs w:val="24"/>
        </w:rPr>
        <w:t xml:space="preserve">) and </w:t>
      </w:r>
      <w:r w:rsidR="00A173CD">
        <w:rPr>
          <w:sz w:val="24"/>
          <w:szCs w:val="24"/>
        </w:rPr>
        <w:t>t</w:t>
      </w:r>
      <w:r>
        <w:rPr>
          <w:sz w:val="24"/>
          <w:szCs w:val="24"/>
        </w:rPr>
        <w:t xml:space="preserve">o general polynomial functions. </w:t>
      </w:r>
      <w:r w:rsidR="00A173CD">
        <w:rPr>
          <w:sz w:val="24"/>
          <w:szCs w:val="24"/>
        </w:rPr>
        <w:t xml:space="preserve"> </w:t>
      </w:r>
      <w:r w:rsidR="004E02DC">
        <w:rPr>
          <w:sz w:val="24"/>
          <w:szCs w:val="24"/>
        </w:rPr>
        <w:t xml:space="preserve">Students use polynomial identities to find square roots of complex numbers.  The </w:t>
      </w:r>
      <w:r w:rsidR="00FE6A1E">
        <w:rPr>
          <w:sz w:val="24"/>
          <w:szCs w:val="24"/>
        </w:rPr>
        <w:t>b</w:t>
      </w:r>
      <w:r w:rsidR="004E02DC">
        <w:rPr>
          <w:sz w:val="24"/>
          <w:szCs w:val="24"/>
        </w:rPr>
        <w:t xml:space="preserve">inomial </w:t>
      </w:r>
      <w:r w:rsidR="00FE6A1E">
        <w:rPr>
          <w:sz w:val="24"/>
          <w:szCs w:val="24"/>
        </w:rPr>
        <w:t>t</w:t>
      </w:r>
      <w:r w:rsidR="004E02DC">
        <w:rPr>
          <w:sz w:val="24"/>
          <w:szCs w:val="24"/>
        </w:rPr>
        <w:t>heorem and its relationship to Pascal’s Triangle are explored using roots of unity</w:t>
      </w:r>
      <w:r>
        <w:rPr>
          <w:sz w:val="24"/>
          <w:szCs w:val="24"/>
        </w:rPr>
        <w:t xml:space="preserve"> (</w:t>
      </w:r>
      <w:r>
        <w:rPr>
          <w:b/>
          <w:sz w:val="24"/>
          <w:szCs w:val="24"/>
        </w:rPr>
        <w:t>A-APR.</w:t>
      </w:r>
      <w:r w:rsidR="00D04050">
        <w:rPr>
          <w:b/>
          <w:sz w:val="24"/>
          <w:szCs w:val="24"/>
        </w:rPr>
        <w:t>C</w:t>
      </w:r>
      <w:r w:rsidR="00B061DE">
        <w:rPr>
          <w:b/>
          <w:sz w:val="24"/>
          <w:szCs w:val="24"/>
        </w:rPr>
        <w:t>.</w:t>
      </w:r>
      <w:r>
        <w:rPr>
          <w:b/>
          <w:sz w:val="24"/>
          <w:szCs w:val="24"/>
        </w:rPr>
        <w:t>5</w:t>
      </w:r>
      <w:r w:rsidR="00A173CD" w:rsidRPr="003B434E">
        <w:rPr>
          <w:sz w:val="24"/>
          <w:szCs w:val="24"/>
        </w:rPr>
        <w:t>)</w:t>
      </w:r>
      <w:r w:rsidRPr="006D5675">
        <w:rPr>
          <w:sz w:val="24"/>
          <w:szCs w:val="24"/>
        </w:rPr>
        <w:t>.</w:t>
      </w:r>
      <w:r>
        <w:rPr>
          <w:sz w:val="24"/>
          <w:szCs w:val="24"/>
        </w:rPr>
        <w:t xml:space="preserve"> </w:t>
      </w:r>
      <w:r w:rsidR="004E02DC">
        <w:rPr>
          <w:sz w:val="24"/>
          <w:szCs w:val="24"/>
        </w:rPr>
        <w:t xml:space="preserve"> </w:t>
      </w:r>
      <w:r w:rsidR="00A173CD">
        <w:rPr>
          <w:sz w:val="24"/>
          <w:szCs w:val="24"/>
        </w:rPr>
        <w:t xml:space="preserve">Topic A concludes with </w:t>
      </w:r>
      <w:r w:rsidR="00006975">
        <w:rPr>
          <w:sz w:val="24"/>
          <w:szCs w:val="24"/>
        </w:rPr>
        <w:t xml:space="preserve">students’ use of </w:t>
      </w:r>
      <w:proofErr w:type="spellStart"/>
      <w:r w:rsidR="00006975">
        <w:rPr>
          <w:sz w:val="24"/>
          <w:szCs w:val="24"/>
        </w:rPr>
        <w:t>Cavalieri’s</w:t>
      </w:r>
      <w:proofErr w:type="spellEnd"/>
      <w:r w:rsidR="00006975">
        <w:rPr>
          <w:sz w:val="24"/>
          <w:szCs w:val="24"/>
        </w:rPr>
        <w:t xml:space="preserve"> principle to </w:t>
      </w:r>
      <w:r w:rsidR="00A173CD">
        <w:rPr>
          <w:sz w:val="24"/>
          <w:szCs w:val="24"/>
        </w:rPr>
        <w:t>deriv</w:t>
      </w:r>
      <w:r w:rsidR="00006975">
        <w:rPr>
          <w:sz w:val="24"/>
          <w:szCs w:val="24"/>
        </w:rPr>
        <w:t>e</w:t>
      </w:r>
      <w:r w:rsidR="00A173CD">
        <w:rPr>
          <w:sz w:val="24"/>
          <w:szCs w:val="24"/>
        </w:rPr>
        <w:t xml:space="preserve"> formulas </w:t>
      </w:r>
      <w:r>
        <w:rPr>
          <w:sz w:val="24"/>
          <w:szCs w:val="24"/>
        </w:rPr>
        <w:t>(</w:t>
      </w:r>
      <w:r>
        <w:rPr>
          <w:b/>
          <w:sz w:val="24"/>
          <w:szCs w:val="24"/>
        </w:rPr>
        <w:t>G-GPE.</w:t>
      </w:r>
      <w:r w:rsidR="00D44598">
        <w:rPr>
          <w:b/>
          <w:sz w:val="24"/>
          <w:szCs w:val="24"/>
        </w:rPr>
        <w:t>A.</w:t>
      </w:r>
      <w:r>
        <w:rPr>
          <w:b/>
          <w:sz w:val="24"/>
          <w:szCs w:val="24"/>
        </w:rPr>
        <w:t>3</w:t>
      </w:r>
      <w:r w:rsidR="00A173CD" w:rsidRPr="003B434E">
        <w:rPr>
          <w:sz w:val="24"/>
          <w:szCs w:val="24"/>
        </w:rPr>
        <w:t>)</w:t>
      </w:r>
      <w:r>
        <w:rPr>
          <w:sz w:val="24"/>
          <w:szCs w:val="24"/>
        </w:rPr>
        <w:t xml:space="preserve"> for the volume of the sphere and other geometric solids</w:t>
      </w:r>
      <w:r w:rsidR="00006975">
        <w:rPr>
          <w:sz w:val="24"/>
          <w:szCs w:val="24"/>
        </w:rPr>
        <w:t xml:space="preserve"> (</w:t>
      </w:r>
      <w:r w:rsidR="00006975">
        <w:rPr>
          <w:b/>
          <w:sz w:val="24"/>
          <w:szCs w:val="24"/>
        </w:rPr>
        <w:t>G-GMD.</w:t>
      </w:r>
      <w:r w:rsidR="00D44598">
        <w:rPr>
          <w:b/>
          <w:sz w:val="24"/>
          <w:szCs w:val="24"/>
        </w:rPr>
        <w:t>A.</w:t>
      </w:r>
      <w:r w:rsidR="00006975">
        <w:rPr>
          <w:b/>
          <w:sz w:val="24"/>
          <w:szCs w:val="24"/>
        </w:rPr>
        <w:t>2</w:t>
      </w:r>
      <w:r w:rsidR="00006975">
        <w:rPr>
          <w:sz w:val="24"/>
          <w:szCs w:val="24"/>
        </w:rPr>
        <w:t>).</w:t>
      </w:r>
    </w:p>
    <w:p w14:paraId="47843F0D" w14:textId="77777777" w:rsidR="00631352" w:rsidRDefault="00631352" w:rsidP="00631352">
      <w:pPr>
        <w:pStyle w:val="ny-paragraph"/>
        <w:spacing w:before="0" w:after="0" w:line="240" w:lineRule="auto"/>
        <w:rPr>
          <w:sz w:val="24"/>
          <w:szCs w:val="24"/>
        </w:rPr>
      </w:pPr>
    </w:p>
    <w:p w14:paraId="3773A659" w14:textId="6FF58BD7" w:rsidR="00631352" w:rsidRDefault="00631352" w:rsidP="00631352">
      <w:pPr>
        <w:pStyle w:val="ny-paragraph"/>
        <w:spacing w:before="0" w:after="0" w:line="240" w:lineRule="auto"/>
        <w:rPr>
          <w:sz w:val="24"/>
          <w:szCs w:val="24"/>
        </w:rPr>
      </w:pPr>
      <w:r>
        <w:rPr>
          <w:sz w:val="24"/>
          <w:szCs w:val="24"/>
        </w:rPr>
        <w:t>In Topic B, students explore composition of functions in depth (</w:t>
      </w:r>
      <w:r>
        <w:rPr>
          <w:b/>
          <w:sz w:val="24"/>
          <w:szCs w:val="24"/>
        </w:rPr>
        <w:t>F-BF.</w:t>
      </w:r>
      <w:r w:rsidR="00D44598">
        <w:rPr>
          <w:b/>
          <w:sz w:val="24"/>
          <w:szCs w:val="24"/>
        </w:rPr>
        <w:t>A.</w:t>
      </w:r>
      <w:r>
        <w:rPr>
          <w:b/>
          <w:sz w:val="24"/>
          <w:szCs w:val="24"/>
        </w:rPr>
        <w:t>1c</w:t>
      </w:r>
      <w:r>
        <w:rPr>
          <w:sz w:val="24"/>
          <w:szCs w:val="24"/>
        </w:rPr>
        <w:t>) and notice that a composition of a polynomial function with the function</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x</m:t>
            </m:r>
          </m:den>
        </m:f>
      </m:oMath>
      <w:r>
        <w:rPr>
          <w:sz w:val="24"/>
          <w:szCs w:val="24"/>
        </w:rPr>
        <w:t xml:space="preserve"> gives functions that can</w:t>
      </w:r>
      <w:r w:rsidR="00006975">
        <w:rPr>
          <w:sz w:val="24"/>
          <w:szCs w:val="24"/>
        </w:rPr>
        <w:t xml:space="preserve"> be</w:t>
      </w:r>
      <w:r>
        <w:rPr>
          <w:sz w:val="24"/>
          <w:szCs w:val="24"/>
        </w:rPr>
        <w:t xml:space="preserve"> written as </w:t>
      </w:r>
      <w:r w:rsidRPr="00B47657">
        <w:rPr>
          <w:sz w:val="24"/>
          <w:szCs w:val="24"/>
        </w:rPr>
        <w:t>ratios</w:t>
      </w:r>
      <w:r>
        <w:rPr>
          <w:sz w:val="24"/>
          <w:szCs w:val="24"/>
        </w:rPr>
        <w:t xml:space="preserve"> of polynomial functions.  A study of rational expressions shows that these expressions form a system analogous to the rational numbers, closed under addition, subtraction, multiplication, and division by a nonzero rational expression (</w:t>
      </w:r>
      <w:r>
        <w:rPr>
          <w:b/>
          <w:sz w:val="24"/>
          <w:szCs w:val="24"/>
        </w:rPr>
        <w:t>A-APR.</w:t>
      </w:r>
      <w:r w:rsidR="00D04050">
        <w:rPr>
          <w:b/>
          <w:sz w:val="24"/>
          <w:szCs w:val="24"/>
        </w:rPr>
        <w:t>D</w:t>
      </w:r>
      <w:r w:rsidR="00B061DE">
        <w:rPr>
          <w:b/>
          <w:sz w:val="24"/>
          <w:szCs w:val="24"/>
        </w:rPr>
        <w:t>.</w:t>
      </w:r>
      <w:r>
        <w:rPr>
          <w:b/>
          <w:sz w:val="24"/>
          <w:szCs w:val="24"/>
        </w:rPr>
        <w:t>7</w:t>
      </w:r>
      <w:r w:rsidR="00A173CD" w:rsidRPr="003B434E">
        <w:rPr>
          <w:sz w:val="24"/>
          <w:szCs w:val="24"/>
        </w:rPr>
        <w:t>)</w:t>
      </w:r>
      <w:r w:rsidR="00A173CD" w:rsidRPr="006D5675">
        <w:rPr>
          <w:sz w:val="24"/>
          <w:szCs w:val="24"/>
        </w:rPr>
        <w:t>.</w:t>
      </w:r>
      <w:r w:rsidR="00A173CD">
        <w:rPr>
          <w:sz w:val="24"/>
          <w:szCs w:val="24"/>
        </w:rPr>
        <w:t xml:space="preserve">  Students apply these operations to simplify rational expressions and go on to graph</w:t>
      </w:r>
      <w:r w:rsidR="00AA5C3B">
        <w:rPr>
          <w:sz w:val="24"/>
          <w:szCs w:val="24"/>
        </w:rPr>
        <w:t>ing</w:t>
      </w:r>
      <w:r>
        <w:rPr>
          <w:sz w:val="24"/>
          <w:szCs w:val="24"/>
        </w:rPr>
        <w:t xml:space="preserve"> rational functions, </w:t>
      </w:r>
      <w:r w:rsidR="00A173CD">
        <w:rPr>
          <w:sz w:val="24"/>
          <w:szCs w:val="24"/>
        </w:rPr>
        <w:t>identifying zeros and asymptotes, and analyzing end behavior</w:t>
      </w:r>
      <w:r>
        <w:rPr>
          <w:sz w:val="24"/>
          <w:szCs w:val="24"/>
        </w:rPr>
        <w:t xml:space="preserve"> (</w:t>
      </w:r>
      <w:r>
        <w:rPr>
          <w:b/>
          <w:sz w:val="24"/>
          <w:szCs w:val="24"/>
        </w:rPr>
        <w:t>F-IF.</w:t>
      </w:r>
      <w:r w:rsidR="00D44598">
        <w:rPr>
          <w:b/>
          <w:sz w:val="24"/>
          <w:szCs w:val="24"/>
        </w:rPr>
        <w:t>C.</w:t>
      </w:r>
      <w:r>
        <w:rPr>
          <w:b/>
          <w:sz w:val="24"/>
          <w:szCs w:val="24"/>
        </w:rPr>
        <w:t>7d</w:t>
      </w:r>
      <w:r>
        <w:rPr>
          <w:sz w:val="24"/>
          <w:szCs w:val="24"/>
        </w:rPr>
        <w:t>).</w:t>
      </w:r>
    </w:p>
    <w:p w14:paraId="6AC168E4" w14:textId="77777777" w:rsidR="00631352" w:rsidRDefault="00631352" w:rsidP="00631352">
      <w:pPr>
        <w:pStyle w:val="ny-paragraph"/>
        <w:spacing w:before="0" w:after="0" w:line="240" w:lineRule="auto"/>
        <w:rPr>
          <w:sz w:val="24"/>
          <w:szCs w:val="24"/>
        </w:rPr>
      </w:pPr>
    </w:p>
    <w:p w14:paraId="18E1D463" w14:textId="6EA9763A" w:rsidR="00631352" w:rsidRPr="00482E30" w:rsidRDefault="00631352" w:rsidP="00631352">
      <w:pPr>
        <w:pStyle w:val="ny-paragraph"/>
        <w:spacing w:before="0" w:after="0" w:line="240" w:lineRule="auto"/>
        <w:rPr>
          <w:sz w:val="24"/>
          <w:szCs w:val="24"/>
        </w:rPr>
      </w:pPr>
      <w:r>
        <w:rPr>
          <w:sz w:val="24"/>
          <w:szCs w:val="24"/>
        </w:rPr>
        <w:t>The module ends with Topic C in which students study inverse functions, being careful to understand when inverse functions do and do</w:t>
      </w:r>
      <w:r w:rsidR="00006975">
        <w:rPr>
          <w:sz w:val="24"/>
          <w:szCs w:val="24"/>
        </w:rPr>
        <w:t xml:space="preserve"> not</w:t>
      </w:r>
      <w:r>
        <w:rPr>
          <w:sz w:val="24"/>
          <w:szCs w:val="24"/>
        </w:rPr>
        <w:t xml:space="preserve"> exist, working to restrict the domain of a function to produce an invertible function. </w:t>
      </w:r>
      <w:r w:rsidR="00006975">
        <w:rPr>
          <w:sz w:val="24"/>
          <w:szCs w:val="24"/>
        </w:rPr>
        <w:t xml:space="preserve"> </w:t>
      </w:r>
      <w:r w:rsidR="0075477C">
        <w:rPr>
          <w:sz w:val="24"/>
          <w:szCs w:val="24"/>
        </w:rPr>
        <w:t>They compare and create different representations of functions including table</w:t>
      </w:r>
      <w:r w:rsidR="00A74289">
        <w:rPr>
          <w:sz w:val="24"/>
          <w:szCs w:val="24"/>
        </w:rPr>
        <w:t>s</w:t>
      </w:r>
      <w:r w:rsidR="0075477C">
        <w:rPr>
          <w:sz w:val="24"/>
          <w:szCs w:val="24"/>
        </w:rPr>
        <w:t xml:space="preserve"> and graphs </w:t>
      </w:r>
      <w:r w:rsidR="0075477C" w:rsidRPr="003B434E">
        <w:rPr>
          <w:sz w:val="24"/>
          <w:szCs w:val="24"/>
        </w:rPr>
        <w:t>(</w:t>
      </w:r>
      <w:r w:rsidR="0075477C" w:rsidRPr="0075477C">
        <w:rPr>
          <w:b/>
          <w:sz w:val="24"/>
          <w:szCs w:val="24"/>
        </w:rPr>
        <w:t>F-IF.</w:t>
      </w:r>
      <w:r w:rsidR="00D44598">
        <w:rPr>
          <w:b/>
          <w:sz w:val="24"/>
          <w:szCs w:val="24"/>
        </w:rPr>
        <w:t>C.</w:t>
      </w:r>
      <w:r w:rsidR="0075477C" w:rsidRPr="0075477C">
        <w:rPr>
          <w:b/>
          <w:sz w:val="24"/>
          <w:szCs w:val="24"/>
        </w:rPr>
        <w:t>9</w:t>
      </w:r>
      <w:r w:rsidR="0075477C" w:rsidRPr="003B434E">
        <w:rPr>
          <w:sz w:val="24"/>
          <w:szCs w:val="24"/>
        </w:rPr>
        <w:t>).</w:t>
      </w:r>
      <w:r w:rsidR="0075477C">
        <w:rPr>
          <w:sz w:val="24"/>
          <w:szCs w:val="24"/>
        </w:rPr>
        <w:t xml:space="preserve">  </w:t>
      </w:r>
      <w:r w:rsidR="00A173CD">
        <w:rPr>
          <w:sz w:val="24"/>
          <w:szCs w:val="24"/>
        </w:rPr>
        <w:t>Students compose functions</w:t>
      </w:r>
      <w:r>
        <w:rPr>
          <w:sz w:val="24"/>
          <w:szCs w:val="24"/>
        </w:rPr>
        <w:t xml:space="preserve"> to verify that one function is the inverse of another and work with tables of data to identify features of inverse functions (</w:t>
      </w:r>
      <w:r>
        <w:rPr>
          <w:b/>
          <w:sz w:val="24"/>
          <w:szCs w:val="24"/>
        </w:rPr>
        <w:t>F-BF.</w:t>
      </w:r>
      <w:r w:rsidR="00D44598">
        <w:rPr>
          <w:b/>
          <w:sz w:val="24"/>
          <w:szCs w:val="24"/>
        </w:rPr>
        <w:t>B.</w:t>
      </w:r>
      <w:r>
        <w:rPr>
          <w:b/>
          <w:sz w:val="24"/>
          <w:szCs w:val="24"/>
        </w:rPr>
        <w:t>4b</w:t>
      </w:r>
      <w:r w:rsidR="000B231B" w:rsidRPr="003B434E">
        <w:rPr>
          <w:sz w:val="24"/>
          <w:szCs w:val="24"/>
        </w:rPr>
        <w:t>,</w:t>
      </w:r>
      <w:r w:rsidR="000B231B">
        <w:rPr>
          <w:b/>
          <w:sz w:val="24"/>
          <w:szCs w:val="24"/>
        </w:rPr>
        <w:t xml:space="preserve"> </w:t>
      </w:r>
      <w:r>
        <w:rPr>
          <w:b/>
          <w:sz w:val="24"/>
          <w:szCs w:val="24"/>
        </w:rPr>
        <w:t>F-BF.</w:t>
      </w:r>
      <w:r w:rsidR="00D44598">
        <w:rPr>
          <w:b/>
          <w:sz w:val="24"/>
          <w:szCs w:val="24"/>
        </w:rPr>
        <w:t>B.</w:t>
      </w:r>
      <w:r>
        <w:rPr>
          <w:b/>
          <w:sz w:val="24"/>
          <w:szCs w:val="24"/>
        </w:rPr>
        <w:t>4c</w:t>
      </w:r>
      <w:r w:rsidR="000B231B" w:rsidRPr="003B434E">
        <w:rPr>
          <w:sz w:val="24"/>
          <w:szCs w:val="24"/>
        </w:rPr>
        <w:t>,</w:t>
      </w:r>
      <w:r w:rsidR="00006975" w:rsidRPr="00006975">
        <w:rPr>
          <w:b/>
          <w:sz w:val="24"/>
          <w:szCs w:val="24"/>
        </w:rPr>
        <w:t xml:space="preserve"> </w:t>
      </w:r>
      <w:r w:rsidR="00006975">
        <w:rPr>
          <w:b/>
          <w:sz w:val="24"/>
          <w:szCs w:val="24"/>
        </w:rPr>
        <w:t>F-BF.</w:t>
      </w:r>
      <w:r w:rsidR="00D44598">
        <w:rPr>
          <w:b/>
          <w:sz w:val="24"/>
          <w:szCs w:val="24"/>
        </w:rPr>
        <w:t>B.</w:t>
      </w:r>
      <w:r w:rsidR="00006975">
        <w:rPr>
          <w:b/>
          <w:sz w:val="24"/>
          <w:szCs w:val="24"/>
        </w:rPr>
        <w:t>4d</w:t>
      </w:r>
      <w:r w:rsidR="00006975">
        <w:rPr>
          <w:sz w:val="24"/>
          <w:szCs w:val="24"/>
        </w:rPr>
        <w:t>). Special emphasis is given to the inverse relationship between exponential and logarithmic functions (</w:t>
      </w:r>
      <w:r w:rsidR="00006975">
        <w:rPr>
          <w:b/>
          <w:sz w:val="24"/>
          <w:szCs w:val="24"/>
        </w:rPr>
        <w:t>F-BF.</w:t>
      </w:r>
      <w:r w:rsidR="00D44598">
        <w:rPr>
          <w:b/>
          <w:sz w:val="24"/>
          <w:szCs w:val="24"/>
        </w:rPr>
        <w:t>B.</w:t>
      </w:r>
      <w:r w:rsidR="00006975">
        <w:rPr>
          <w:b/>
          <w:sz w:val="24"/>
          <w:szCs w:val="24"/>
        </w:rPr>
        <w:t>5</w:t>
      </w:r>
      <w:r w:rsidR="00006975">
        <w:rPr>
          <w:sz w:val="24"/>
          <w:szCs w:val="24"/>
        </w:rPr>
        <w:t>).</w:t>
      </w:r>
    </w:p>
    <w:p w14:paraId="06859FA3" w14:textId="77777777" w:rsidR="00C024A4" w:rsidRDefault="00C024A4" w:rsidP="007B2C2A">
      <w:pPr>
        <w:pStyle w:val="ny-paragraph"/>
      </w:pPr>
    </w:p>
    <w:p w14:paraId="26544A01" w14:textId="77777777" w:rsidR="00EC10C8" w:rsidRDefault="00EC10C8" w:rsidP="007B2C2A">
      <w:pPr>
        <w:pStyle w:val="ny-paragraph"/>
      </w:pPr>
    </w:p>
    <w:p w14:paraId="0AA7C61C" w14:textId="77777777" w:rsidR="00EC10C8" w:rsidRDefault="00EC10C8" w:rsidP="007B2C2A">
      <w:pPr>
        <w:pStyle w:val="ny-paragraph"/>
      </w:pPr>
    </w:p>
    <w:p w14:paraId="050519F1" w14:textId="77777777" w:rsidR="00FF6164" w:rsidRDefault="00FF6164" w:rsidP="007B2C2A">
      <w:pPr>
        <w:pStyle w:val="ny-paragraph"/>
      </w:pPr>
    </w:p>
    <w:p w14:paraId="441386C1" w14:textId="77777777" w:rsidR="007B2C2A" w:rsidRPr="00FB68DD" w:rsidRDefault="007B2C2A" w:rsidP="007B2C2A">
      <w:pPr>
        <w:pStyle w:val="ny-h2"/>
      </w:pPr>
      <w:r w:rsidRPr="00FB68DD">
        <w:lastRenderedPageBreak/>
        <w:t>Focus Standards</w:t>
      </w:r>
    </w:p>
    <w:p w14:paraId="441386C2" w14:textId="0F3F10DD" w:rsidR="007B2C2A" w:rsidRPr="00B60889" w:rsidRDefault="00AC40E2" w:rsidP="007B2C2A">
      <w:pPr>
        <w:pStyle w:val="ny-h4"/>
        <w:rPr>
          <w:rFonts w:asciiTheme="minorHAnsi" w:hAnsiTheme="minorHAnsi" w:cstheme="minorHAnsi"/>
        </w:rPr>
      </w:pPr>
      <w:r>
        <w:rPr>
          <w:rFonts w:asciiTheme="minorHAnsi" w:hAnsiTheme="minorHAnsi" w:cstheme="minorHAnsi"/>
        </w:rPr>
        <w:t>Use complex numbers in polynomial identities and equations.</w:t>
      </w:r>
    </w:p>
    <w:p w14:paraId="5BBB3F96" w14:textId="0800E645" w:rsidR="00BD4B80" w:rsidRDefault="00AC40E2" w:rsidP="00BD4B80">
      <w:pPr>
        <w:pStyle w:val="ny-list-focusstandards"/>
        <w:rPr>
          <w:szCs w:val="20"/>
        </w:rPr>
      </w:pPr>
      <w:r>
        <w:rPr>
          <w:rStyle w:val="ny-bold-green"/>
        </w:rPr>
        <w:t>N-CN.</w:t>
      </w:r>
      <w:r w:rsidR="008009A6">
        <w:rPr>
          <w:rStyle w:val="ny-bold-green"/>
        </w:rPr>
        <w:t>C.</w:t>
      </w:r>
      <w:r>
        <w:rPr>
          <w:rStyle w:val="ny-bold-green"/>
        </w:rPr>
        <w:t>8</w:t>
      </w:r>
      <w:r>
        <w:rPr>
          <w:rStyle w:val="ny-bold-green"/>
        </w:rPr>
        <w:tab/>
      </w:r>
      <w:r w:rsidR="00053135" w:rsidRPr="00053135">
        <w:t xml:space="preserve">(+) </w:t>
      </w:r>
      <w:r w:rsidR="00A173CD" w:rsidRPr="00053135">
        <w:t>Exten</w:t>
      </w:r>
      <w:r w:rsidR="00A173CD">
        <w:rPr>
          <w:szCs w:val="20"/>
        </w:rPr>
        <w:t xml:space="preserve">d </w:t>
      </w:r>
      <w:r w:rsidR="00BD4B80">
        <w:rPr>
          <w:szCs w:val="20"/>
        </w:rPr>
        <w:t xml:space="preserve">polynomial identities to the complex numbers.  </w:t>
      </w:r>
      <w:r w:rsidR="00BD4B80" w:rsidRPr="00AD2FCE">
        <w:rPr>
          <w:i/>
          <w:szCs w:val="20"/>
        </w:rPr>
        <w:t>For example, rewrite</w:t>
      </w:r>
      <w:r w:rsidR="00BD4B80">
        <w:rPr>
          <w:szCs w:val="20"/>
        </w:rPr>
        <w:t xml:space="preserve"> </w:t>
      </w:r>
      <m:oMath>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 xml:space="preserve">+4 </m:t>
        </m:r>
        <m:r>
          <m:rPr>
            <m:nor/>
          </m:rPr>
          <w:rPr>
            <w:rFonts w:asciiTheme="minorHAnsi" w:hAnsiTheme="minorHAnsi"/>
            <w:i/>
            <w:szCs w:val="20"/>
          </w:rPr>
          <m:t>as</m:t>
        </m:r>
        <m:r>
          <w:rPr>
            <w:rFonts w:ascii="Cambria Math" w:hAnsi="Cambria Math"/>
            <w:szCs w:val="20"/>
          </w:rPr>
          <m:t xml:space="preserve"> </m:t>
        </m:r>
        <m:d>
          <m:dPr>
            <m:ctrlPr>
              <w:rPr>
                <w:rFonts w:ascii="Cambria Math" w:hAnsi="Cambria Math"/>
                <w:i/>
                <w:szCs w:val="20"/>
              </w:rPr>
            </m:ctrlPr>
          </m:dPr>
          <m:e>
            <m:r>
              <w:rPr>
                <w:rFonts w:ascii="Cambria Math" w:hAnsi="Cambria Math"/>
                <w:szCs w:val="20"/>
              </w:rPr>
              <m:t>x+2i</m:t>
            </m:r>
          </m:e>
        </m:d>
        <m:d>
          <m:dPr>
            <m:ctrlPr>
              <w:rPr>
                <w:rFonts w:ascii="Cambria Math" w:hAnsi="Cambria Math"/>
                <w:i/>
                <w:szCs w:val="20"/>
              </w:rPr>
            </m:ctrlPr>
          </m:dPr>
          <m:e>
            <m:r>
              <w:rPr>
                <w:rFonts w:ascii="Cambria Math" w:hAnsi="Cambria Math"/>
                <w:szCs w:val="20"/>
              </w:rPr>
              <m:t>x-2i</m:t>
            </m:r>
          </m:e>
        </m:d>
        <m:r>
          <w:rPr>
            <w:rFonts w:ascii="Cambria Math" w:hAnsi="Cambria Math"/>
            <w:szCs w:val="20"/>
          </w:rPr>
          <m:t>.</m:t>
        </m:r>
      </m:oMath>
    </w:p>
    <w:p w14:paraId="79614675" w14:textId="258EA32F" w:rsidR="00BD4B80" w:rsidRPr="00BD4B80" w:rsidRDefault="00BD4B80" w:rsidP="00BD4B80">
      <w:pPr>
        <w:pStyle w:val="ny-list-focusstandards"/>
        <w:rPr>
          <w:szCs w:val="20"/>
        </w:rPr>
      </w:pPr>
      <w:r>
        <w:rPr>
          <w:rStyle w:val="ny-bold-green"/>
        </w:rPr>
        <w:t>N-CN.</w:t>
      </w:r>
      <w:r w:rsidR="008009A6">
        <w:rPr>
          <w:rStyle w:val="ny-bold-green"/>
        </w:rPr>
        <w:t>C.</w:t>
      </w:r>
      <w:r>
        <w:rPr>
          <w:rStyle w:val="ny-bold-green"/>
        </w:rPr>
        <w:t>9</w:t>
      </w:r>
      <w:r>
        <w:rPr>
          <w:rStyle w:val="ny-bold-green"/>
        </w:rPr>
        <w:tab/>
      </w:r>
      <w:r w:rsidR="00053135" w:rsidRPr="00053135">
        <w:t xml:space="preserve">(+) </w:t>
      </w:r>
      <w:r w:rsidRPr="00053135">
        <w:t>Know the Fundamental Theorem of Algebra; show that it is true for quadratic polynomials</w:t>
      </w:r>
      <m:oMath>
        <m:r>
          <w:rPr>
            <w:rFonts w:ascii="Cambria Math" w:hAnsi="Cambria Math"/>
          </w:rPr>
          <m:t>.</m:t>
        </m:r>
      </m:oMath>
    </w:p>
    <w:p w14:paraId="441386C9" w14:textId="77031EDB" w:rsidR="007B2C2A" w:rsidRPr="00B60889" w:rsidRDefault="00AC40E2" w:rsidP="007B2C2A">
      <w:pPr>
        <w:pStyle w:val="ny-h4"/>
        <w:rPr>
          <w:rFonts w:asciiTheme="minorHAnsi" w:hAnsiTheme="minorHAnsi" w:cstheme="minorHAnsi"/>
        </w:rPr>
      </w:pPr>
      <w:r>
        <w:rPr>
          <w:rFonts w:asciiTheme="minorHAnsi" w:hAnsiTheme="minorHAnsi" w:cstheme="minorHAnsi"/>
        </w:rPr>
        <w:t>Use polynomial identities to solve problems.</w:t>
      </w:r>
    </w:p>
    <w:p w14:paraId="441386CA" w14:textId="0F19F192" w:rsidR="007B2C2A" w:rsidRDefault="00AC40E2" w:rsidP="007B2C2A">
      <w:pPr>
        <w:pStyle w:val="ny-list-focusstandards"/>
      </w:pPr>
      <w:r>
        <w:rPr>
          <w:rStyle w:val="ny-bold-green"/>
        </w:rPr>
        <w:t>A-APR.</w:t>
      </w:r>
      <w:r w:rsidR="00D04050">
        <w:rPr>
          <w:rStyle w:val="ny-bold-green"/>
        </w:rPr>
        <w:t>C</w:t>
      </w:r>
      <w:r w:rsidR="008009A6">
        <w:rPr>
          <w:rStyle w:val="ny-bold-green"/>
        </w:rPr>
        <w:t>.</w:t>
      </w:r>
      <w:r>
        <w:rPr>
          <w:rStyle w:val="ny-bold-green"/>
        </w:rPr>
        <w:t>5</w:t>
      </w:r>
      <w:r w:rsidR="007B2C2A" w:rsidRPr="00B60889">
        <w:tab/>
      </w:r>
      <w:r w:rsidR="00165210">
        <w:t xml:space="preserve">(+) </w:t>
      </w:r>
      <w:r w:rsidR="00BD4B80">
        <w:rPr>
          <w:szCs w:val="20"/>
        </w:rPr>
        <w:t xml:space="preserve">Know and apply the Binomial Theorem for the expansion of </w:t>
      </w:r>
      <m:oMath>
        <m:sSup>
          <m:sSupPr>
            <m:ctrlPr>
              <w:rPr>
                <w:rFonts w:ascii="Cambria Math" w:hAnsi="Cambria Math"/>
                <w:i/>
                <w:szCs w:val="20"/>
              </w:rPr>
            </m:ctrlPr>
          </m:sSupPr>
          <m:e>
            <m:r>
              <w:rPr>
                <w:rFonts w:ascii="Cambria Math" w:hAnsi="Cambria Math"/>
                <w:szCs w:val="20"/>
              </w:rPr>
              <m:t>(x+y)</m:t>
            </m:r>
          </m:e>
          <m:sup>
            <m:r>
              <w:rPr>
                <w:rFonts w:ascii="Cambria Math" w:hAnsi="Cambria Math"/>
                <w:szCs w:val="20"/>
              </w:rPr>
              <m:t>n</m:t>
            </m:r>
          </m:sup>
        </m:sSup>
      </m:oMath>
      <w:r w:rsidR="00BD4B80">
        <w:rPr>
          <w:szCs w:val="20"/>
        </w:rPr>
        <w:t xml:space="preserve"> in powers of </w:t>
      </w:r>
      <m:oMath>
        <m:r>
          <w:rPr>
            <w:rFonts w:ascii="Cambria Math" w:hAnsi="Cambria Math"/>
            <w:szCs w:val="20"/>
          </w:rPr>
          <m:t>x</m:t>
        </m:r>
      </m:oMath>
      <w:r w:rsidR="00BD4B80">
        <w:rPr>
          <w:szCs w:val="20"/>
        </w:rPr>
        <w:t xml:space="preserve"> and </w:t>
      </w:r>
      <m:oMath>
        <m:r>
          <w:rPr>
            <w:rFonts w:ascii="Cambria Math" w:hAnsi="Cambria Math"/>
            <w:szCs w:val="20"/>
          </w:rPr>
          <m:t>y</m:t>
        </m:r>
      </m:oMath>
      <w:r w:rsidR="00BD4B80">
        <w:rPr>
          <w:szCs w:val="20"/>
        </w:rPr>
        <w:t xml:space="preserve"> for a positive integer </w:t>
      </w:r>
      <m:oMath>
        <m:r>
          <w:rPr>
            <w:rFonts w:ascii="Cambria Math" w:hAnsi="Cambria Math"/>
            <w:szCs w:val="20"/>
          </w:rPr>
          <m:t>n</m:t>
        </m:r>
      </m:oMath>
      <w:r w:rsidR="00BD4B80">
        <w:rPr>
          <w:szCs w:val="20"/>
        </w:rPr>
        <w:t xml:space="preserve">, where </w:t>
      </w:r>
      <m:oMath>
        <m:r>
          <w:rPr>
            <w:rFonts w:ascii="Cambria Math" w:hAnsi="Cambria Math"/>
            <w:szCs w:val="20"/>
          </w:rPr>
          <m:t>x</m:t>
        </m:r>
      </m:oMath>
      <w:r w:rsidR="00BD4B80">
        <w:rPr>
          <w:szCs w:val="20"/>
        </w:rPr>
        <w:t xml:space="preserve"> and </w:t>
      </w:r>
      <m:oMath>
        <m:r>
          <w:rPr>
            <w:rFonts w:ascii="Cambria Math" w:hAnsi="Cambria Math"/>
            <w:szCs w:val="20"/>
          </w:rPr>
          <m:t>y</m:t>
        </m:r>
      </m:oMath>
      <w:r w:rsidR="00BD4B80">
        <w:rPr>
          <w:szCs w:val="20"/>
        </w:rPr>
        <w:t xml:space="preserve"> are any numbers, with coefficients determined for example by Pascal’s Triangle</w:t>
      </w:r>
      <w:r w:rsidR="007B2C2A" w:rsidRPr="00B60889">
        <w:t>.</w:t>
      </w:r>
      <w:r w:rsidR="001774E2">
        <w:rPr>
          <w:rStyle w:val="FootnoteReference"/>
        </w:rPr>
        <w:footnoteReference w:id="2"/>
      </w:r>
    </w:p>
    <w:p w14:paraId="00CCDE2B" w14:textId="4AFD73AF" w:rsidR="00AC40E2" w:rsidRPr="00B60889" w:rsidRDefault="00AC40E2" w:rsidP="00AC40E2">
      <w:pPr>
        <w:pStyle w:val="ny-h4"/>
        <w:rPr>
          <w:rFonts w:asciiTheme="minorHAnsi" w:hAnsiTheme="minorHAnsi" w:cstheme="minorHAnsi"/>
        </w:rPr>
      </w:pPr>
      <w:r>
        <w:rPr>
          <w:rFonts w:asciiTheme="minorHAnsi" w:hAnsiTheme="minorHAnsi" w:cstheme="minorHAnsi"/>
        </w:rPr>
        <w:t>Rewrite rational expressions.</w:t>
      </w:r>
    </w:p>
    <w:p w14:paraId="4E73C88C" w14:textId="6A7210EF" w:rsidR="00AC40E2" w:rsidRPr="00B60889" w:rsidRDefault="00AC40E2" w:rsidP="00AC40E2">
      <w:pPr>
        <w:pStyle w:val="ny-list-focusstandards"/>
        <w:rPr>
          <w:b/>
        </w:rPr>
      </w:pPr>
      <w:r>
        <w:rPr>
          <w:rStyle w:val="ny-bold-green"/>
        </w:rPr>
        <w:t>A-APR.</w:t>
      </w:r>
      <w:r w:rsidR="00D04050">
        <w:rPr>
          <w:rStyle w:val="ny-bold-green"/>
        </w:rPr>
        <w:t>D</w:t>
      </w:r>
      <w:r w:rsidR="008009A6">
        <w:rPr>
          <w:rStyle w:val="ny-bold-green"/>
        </w:rPr>
        <w:t>.</w:t>
      </w:r>
      <w:r>
        <w:rPr>
          <w:rStyle w:val="ny-bold-green"/>
        </w:rPr>
        <w:t>7</w:t>
      </w:r>
      <w:r w:rsidRPr="00B60889">
        <w:tab/>
      </w:r>
      <w:r w:rsidR="00165210">
        <w:t xml:space="preserve">(+) </w:t>
      </w:r>
      <w:r w:rsidR="001D3B3C">
        <w:rPr>
          <w:szCs w:val="20"/>
        </w:rPr>
        <w:t>Understand that rational expressions form a system analogous to the rational numbers, close under addition, subtraction, multiplication, and division by a nonzero rational expression; add, subtract, multiply, and divide rational expressions</w:t>
      </w:r>
      <w:r w:rsidRPr="00B60889">
        <w:t>.</w:t>
      </w:r>
    </w:p>
    <w:p w14:paraId="46BA6381" w14:textId="74948A21" w:rsidR="00AC40E2" w:rsidRPr="00B60889" w:rsidRDefault="00AC40E2" w:rsidP="00AC40E2">
      <w:pPr>
        <w:pStyle w:val="ny-h4"/>
        <w:rPr>
          <w:rFonts w:asciiTheme="minorHAnsi" w:hAnsiTheme="minorHAnsi" w:cstheme="minorHAnsi"/>
        </w:rPr>
      </w:pPr>
      <w:r>
        <w:rPr>
          <w:rFonts w:asciiTheme="minorHAnsi" w:hAnsiTheme="minorHAnsi" w:cstheme="minorHAnsi"/>
        </w:rPr>
        <w:t>Analyze functions using different representations.</w:t>
      </w:r>
    </w:p>
    <w:p w14:paraId="6B55AE9C" w14:textId="6D8B9AFC" w:rsidR="001D3B3C" w:rsidRPr="00B60889" w:rsidRDefault="001D3B3C" w:rsidP="001D3B3C">
      <w:pPr>
        <w:pStyle w:val="ny-list-focusstandards"/>
        <w:rPr>
          <w:b/>
        </w:rPr>
      </w:pPr>
      <w:r>
        <w:rPr>
          <w:rStyle w:val="ny-bold-green"/>
        </w:rPr>
        <w:t>F-IF.</w:t>
      </w:r>
      <w:r w:rsidR="008009A6">
        <w:rPr>
          <w:rStyle w:val="ny-bold-green"/>
        </w:rPr>
        <w:t>C.</w:t>
      </w:r>
      <w:r>
        <w:rPr>
          <w:rStyle w:val="ny-bold-green"/>
        </w:rPr>
        <w:t>7</w:t>
      </w:r>
      <w:r w:rsidRPr="00B60889">
        <w:tab/>
      </w:r>
      <w:r>
        <w:rPr>
          <w:szCs w:val="20"/>
        </w:rPr>
        <w:t>Graph functions expressed symbolically and show key features of the graph</w:t>
      </w:r>
      <w:r w:rsidR="00DD332F">
        <w:rPr>
          <w:szCs w:val="20"/>
        </w:rPr>
        <w:t>,</w:t>
      </w:r>
      <w:r>
        <w:rPr>
          <w:szCs w:val="20"/>
        </w:rPr>
        <w:t xml:space="preserve"> by hand in simple cases and using technology for more complicated cases</w:t>
      </w:r>
      <w:r w:rsidRPr="00B60889">
        <w:t>.</w:t>
      </w:r>
      <w:r w:rsidR="00DD332F" w:rsidRPr="003B434E">
        <w:rPr>
          <w:rFonts w:ascii="SimSun" w:eastAsia="SimSun" w:hAnsi="SimSun" w:hint="eastAsia"/>
          <w:vertAlign w:val="superscript"/>
        </w:rPr>
        <w:t>★</w:t>
      </w:r>
    </w:p>
    <w:p w14:paraId="18722F56" w14:textId="6ADEC84B" w:rsidR="001D3B3C" w:rsidRPr="003B434E" w:rsidRDefault="00DD332F" w:rsidP="003B434E">
      <w:pPr>
        <w:pStyle w:val="ny-list-focusstandards-sub"/>
        <w:ind w:left="1958" w:hanging="403"/>
      </w:pPr>
      <w:r w:rsidRPr="001230C2">
        <w:t xml:space="preserve">(+) </w:t>
      </w:r>
      <w:r w:rsidR="001D3B3C" w:rsidRPr="00B25E87">
        <w:t xml:space="preserve">Graph rational functions, identifying zeros and asymptotes when suitable </w:t>
      </w:r>
      <w:r w:rsidR="001D3B3C" w:rsidRPr="003B434E">
        <w:t xml:space="preserve">factorizations are available, </w:t>
      </w:r>
      <w:r w:rsidR="00053135">
        <w:t xml:space="preserve">and </w:t>
      </w:r>
      <w:r w:rsidR="001D3B3C" w:rsidRPr="003B434E">
        <w:t>showing end behavior</w:t>
      </w:r>
    </w:p>
    <w:p w14:paraId="12550D26" w14:textId="1FC59EAC" w:rsidR="00AC40E2" w:rsidRPr="003B434E" w:rsidRDefault="00AC40E2" w:rsidP="001D3B3C">
      <w:pPr>
        <w:pStyle w:val="ny-list-focusstandards"/>
        <w:rPr>
          <w:b/>
          <w:i/>
        </w:rPr>
      </w:pPr>
      <w:r>
        <w:rPr>
          <w:rStyle w:val="ny-bold-green"/>
        </w:rPr>
        <w:t>F-IF.</w:t>
      </w:r>
      <w:r w:rsidR="008009A6">
        <w:rPr>
          <w:rStyle w:val="ny-bold-green"/>
        </w:rPr>
        <w:t>C.</w:t>
      </w:r>
      <w:r>
        <w:rPr>
          <w:rStyle w:val="ny-bold-green"/>
        </w:rPr>
        <w:t>9</w:t>
      </w:r>
      <w:r w:rsidRPr="00B60889">
        <w:tab/>
      </w:r>
      <w:r w:rsidR="001D3B3C">
        <w:rPr>
          <w:szCs w:val="20"/>
        </w:rPr>
        <w:t>Compare properties of two functions each represented in a different way (algebraically, graphically, numerically in tables, or by verbal descriptions)</w:t>
      </w:r>
      <w:r w:rsidRPr="00B60889">
        <w:t>.</w:t>
      </w:r>
      <w:r w:rsidR="00A307AA">
        <w:rPr>
          <w:i/>
        </w:rPr>
        <w:t xml:space="preserve">  For example, given a graph of one quadratic function and an algebraic expression for another, say which has the larger maximum.</w:t>
      </w:r>
      <w:r w:rsidR="001774E2">
        <w:rPr>
          <w:rStyle w:val="FootnoteReference"/>
          <w:i/>
        </w:rPr>
        <w:footnoteReference w:id="3"/>
      </w:r>
    </w:p>
    <w:p w14:paraId="62FACE63" w14:textId="57117F1A" w:rsidR="00AC40E2" w:rsidRPr="00B60889" w:rsidRDefault="00AC40E2" w:rsidP="00AC40E2">
      <w:pPr>
        <w:pStyle w:val="ny-h4"/>
        <w:rPr>
          <w:rFonts w:asciiTheme="minorHAnsi" w:hAnsiTheme="minorHAnsi" w:cstheme="minorHAnsi"/>
        </w:rPr>
      </w:pPr>
      <w:r>
        <w:rPr>
          <w:rFonts w:asciiTheme="minorHAnsi" w:hAnsiTheme="minorHAnsi" w:cstheme="minorHAnsi"/>
        </w:rPr>
        <w:t>Build a function that models a relationship between two quantities.</w:t>
      </w:r>
    </w:p>
    <w:p w14:paraId="3274651D" w14:textId="7B650053" w:rsidR="001D3B3C" w:rsidRDefault="00AC40E2" w:rsidP="00AC40E2">
      <w:pPr>
        <w:pStyle w:val="ny-list-focusstandards"/>
      </w:pPr>
      <w:r>
        <w:rPr>
          <w:rStyle w:val="ny-bold-green"/>
        </w:rPr>
        <w:t>F-BF.</w:t>
      </w:r>
      <w:r w:rsidR="008009A6">
        <w:rPr>
          <w:rStyle w:val="ny-bold-green"/>
        </w:rPr>
        <w:t>A.</w:t>
      </w:r>
      <w:r>
        <w:rPr>
          <w:rStyle w:val="ny-bold-green"/>
        </w:rPr>
        <w:t>1</w:t>
      </w:r>
      <w:r w:rsidRPr="00B60889">
        <w:tab/>
      </w:r>
      <w:r w:rsidR="001D3B3C">
        <w:rPr>
          <w:szCs w:val="20"/>
        </w:rPr>
        <w:t>Write a function that describes a relationship between two quantities</w:t>
      </w:r>
      <w:r w:rsidRPr="00B60889">
        <w:t>.</w:t>
      </w:r>
      <w:r w:rsidR="00A307AA" w:rsidRPr="003B434E">
        <w:rPr>
          <w:rFonts w:ascii="SimSun" w:eastAsia="SimSun" w:hAnsi="SimSun" w:hint="eastAsia"/>
          <w:vertAlign w:val="superscript"/>
        </w:rPr>
        <w:t>★</w:t>
      </w:r>
    </w:p>
    <w:p w14:paraId="62540101" w14:textId="6620787A" w:rsidR="001D3B3C" w:rsidRPr="00A307AA" w:rsidRDefault="00A307AA" w:rsidP="003B434E">
      <w:pPr>
        <w:pStyle w:val="ny-list-focusstandards-sub"/>
        <w:numPr>
          <w:ilvl w:val="0"/>
          <w:numId w:val="17"/>
        </w:numPr>
        <w:ind w:left="1958" w:hanging="403"/>
      </w:pPr>
      <w:r w:rsidRPr="000059B1">
        <w:rPr>
          <w:rStyle w:val="ny-bold-green"/>
          <w:b w:val="0"/>
          <w:color w:val="231F20"/>
        </w:rPr>
        <w:t xml:space="preserve">(+) </w:t>
      </w:r>
      <w:r w:rsidR="001D3B3C" w:rsidRPr="00A307AA">
        <w:t>Compose functions</w:t>
      </w:r>
      <w:r w:rsidR="001D3B3C" w:rsidRPr="003B434E">
        <w:rPr>
          <w:i/>
        </w:rPr>
        <w:t xml:space="preserve">.  For example, </w:t>
      </w:r>
      <m:oMath>
        <m:r>
          <w:rPr>
            <w:rFonts w:ascii="Cambria Math" w:hAnsi="Cambria Math"/>
          </w:rPr>
          <m:t>T(y)</m:t>
        </m:r>
      </m:oMath>
      <w:r w:rsidR="001D3B3C" w:rsidRPr="003B434E">
        <w:rPr>
          <w:i/>
        </w:rPr>
        <w:t xml:space="preserve"> is the temperature in the atmosphere as a</w:t>
      </w:r>
      <w:r w:rsidR="00DD332F" w:rsidRPr="003B434E">
        <w:rPr>
          <w:i/>
        </w:rPr>
        <w:t xml:space="preserve"> </w:t>
      </w:r>
      <w:r w:rsidR="001D3B3C" w:rsidRPr="003B434E">
        <w:rPr>
          <w:i/>
        </w:rPr>
        <w:t xml:space="preserve">function of height, and </w:t>
      </w:r>
      <m:oMath>
        <m:r>
          <w:rPr>
            <w:rFonts w:ascii="Cambria Math" w:hAnsi="Cambria Math"/>
          </w:rPr>
          <m:t>h(t)</m:t>
        </m:r>
      </m:oMath>
      <w:r w:rsidR="001D3B3C" w:rsidRPr="003B434E">
        <w:rPr>
          <w:i/>
        </w:rPr>
        <w:t xml:space="preserve"> is the height of a weather balloon as a function of time, then </w:t>
      </w:r>
      <m:oMath>
        <m:r>
          <w:rPr>
            <w:rFonts w:ascii="Cambria Math" w:hAnsi="Cambria Math"/>
          </w:rPr>
          <m:t>T(h</m:t>
        </m:r>
        <m:d>
          <m:dPr>
            <m:ctrlPr>
              <w:rPr>
                <w:rFonts w:ascii="Cambria Math" w:hAnsi="Cambria Math"/>
                <w:i/>
              </w:rPr>
            </m:ctrlPr>
          </m:dPr>
          <m:e>
            <m:r>
              <w:rPr>
                <w:rFonts w:ascii="Cambria Math" w:hAnsi="Cambria Math"/>
              </w:rPr>
              <m:t>t</m:t>
            </m:r>
          </m:e>
        </m:d>
        <m:r>
          <w:rPr>
            <w:rFonts w:ascii="Cambria Math" w:hAnsi="Cambria Math"/>
          </w:rPr>
          <m:t>)</m:t>
        </m:r>
      </m:oMath>
      <w:r w:rsidR="001D3B3C" w:rsidRPr="003B434E">
        <w:rPr>
          <w:i/>
        </w:rPr>
        <w:t xml:space="preserve"> is the temperature at the location of the weather balloon as a function of time.</w:t>
      </w:r>
    </w:p>
    <w:p w14:paraId="1E4F3929" w14:textId="77777777" w:rsidR="005438DD" w:rsidRDefault="005438DD" w:rsidP="00AC40E2">
      <w:pPr>
        <w:pStyle w:val="ny-list-focusstandards"/>
        <w:rPr>
          <w:szCs w:val="20"/>
        </w:rPr>
      </w:pPr>
    </w:p>
    <w:p w14:paraId="029002CF" w14:textId="77777777" w:rsidR="00FF6164" w:rsidRDefault="00FF6164" w:rsidP="00AC40E2">
      <w:pPr>
        <w:pStyle w:val="ny-list-focusstandards"/>
        <w:rPr>
          <w:szCs w:val="20"/>
        </w:rPr>
      </w:pPr>
    </w:p>
    <w:p w14:paraId="4ACFF83E" w14:textId="46A5F21B" w:rsidR="00E96480" w:rsidRPr="00B60889" w:rsidRDefault="00E96480" w:rsidP="00E96480">
      <w:pPr>
        <w:pStyle w:val="ny-h4"/>
        <w:rPr>
          <w:rFonts w:asciiTheme="minorHAnsi" w:hAnsiTheme="minorHAnsi" w:cstheme="minorHAnsi"/>
        </w:rPr>
      </w:pPr>
      <w:r>
        <w:rPr>
          <w:rFonts w:asciiTheme="minorHAnsi" w:hAnsiTheme="minorHAnsi" w:cstheme="minorHAnsi"/>
        </w:rPr>
        <w:lastRenderedPageBreak/>
        <w:t>Build new functions from existing functions.</w:t>
      </w:r>
    </w:p>
    <w:p w14:paraId="27734EB9" w14:textId="6CCA7A2B" w:rsidR="00E96480" w:rsidRDefault="00E96480" w:rsidP="00E96480">
      <w:pPr>
        <w:pStyle w:val="ny-list-focusstandards"/>
      </w:pPr>
      <w:r>
        <w:rPr>
          <w:rStyle w:val="ny-bold-green"/>
        </w:rPr>
        <w:t>F-BF.</w:t>
      </w:r>
      <w:r w:rsidR="008009A6">
        <w:rPr>
          <w:rStyle w:val="ny-bold-green"/>
        </w:rPr>
        <w:t>B.</w:t>
      </w:r>
      <w:r>
        <w:rPr>
          <w:rStyle w:val="ny-bold-green"/>
        </w:rPr>
        <w:t>4</w:t>
      </w:r>
      <w:r w:rsidRPr="00B60889">
        <w:tab/>
      </w:r>
      <w:r w:rsidR="001F6D36">
        <w:rPr>
          <w:szCs w:val="20"/>
        </w:rPr>
        <w:t>Find inverse functions</w:t>
      </w:r>
      <w:r w:rsidRPr="00B60889">
        <w:t>.</w:t>
      </w:r>
    </w:p>
    <w:p w14:paraId="1CCBD7B1" w14:textId="45A11BC3" w:rsidR="001F6D36" w:rsidRPr="00B44249" w:rsidRDefault="00B44249" w:rsidP="003B434E">
      <w:pPr>
        <w:pStyle w:val="ny-list-focusstandards-sub"/>
        <w:numPr>
          <w:ilvl w:val="0"/>
          <w:numId w:val="18"/>
        </w:numPr>
        <w:ind w:left="1958" w:hanging="403"/>
      </w:pPr>
      <w:r w:rsidRPr="00B44249">
        <w:t xml:space="preserve">(+) </w:t>
      </w:r>
      <w:r w:rsidR="001955D3" w:rsidRPr="00B44249">
        <w:t>Verify by composition that one function is the inverse of another.</w:t>
      </w:r>
    </w:p>
    <w:p w14:paraId="666D3AB8" w14:textId="018012B5" w:rsidR="001F6D36" w:rsidRPr="00B44249" w:rsidRDefault="00B44249" w:rsidP="003B434E">
      <w:pPr>
        <w:pStyle w:val="ny-list-focusstandards-sub"/>
        <w:ind w:left="1958" w:hanging="403"/>
      </w:pPr>
      <w:r w:rsidRPr="00B44249">
        <w:t xml:space="preserve">(+) </w:t>
      </w:r>
      <w:r w:rsidR="001955D3" w:rsidRPr="00B44249">
        <w:t>Read value of an inverse function from a graph or a table, given that the function has an inverse.</w:t>
      </w:r>
    </w:p>
    <w:p w14:paraId="608B9B0A" w14:textId="0FD0D871" w:rsidR="001955D3" w:rsidRPr="003B434E" w:rsidRDefault="00B44249" w:rsidP="003B434E">
      <w:pPr>
        <w:pStyle w:val="ny-list-focusstandards-sub"/>
        <w:ind w:left="1958" w:hanging="403"/>
      </w:pPr>
      <w:r w:rsidRPr="00B44249">
        <w:t xml:space="preserve">(+) </w:t>
      </w:r>
      <w:r w:rsidR="001955D3" w:rsidRPr="00B44249">
        <w:t>Produce an invertible function from a non-invertible function by restricting the domain.</w:t>
      </w:r>
    </w:p>
    <w:p w14:paraId="76F86924" w14:textId="2EBDB3F1" w:rsidR="00E96480" w:rsidRPr="00B60889" w:rsidRDefault="00E96480" w:rsidP="00E96480">
      <w:pPr>
        <w:pStyle w:val="ny-list-focusstandards"/>
        <w:rPr>
          <w:b/>
        </w:rPr>
      </w:pPr>
      <w:r>
        <w:rPr>
          <w:rStyle w:val="ny-bold-green"/>
        </w:rPr>
        <w:t>F-BF.</w:t>
      </w:r>
      <w:r w:rsidR="008009A6">
        <w:rPr>
          <w:rStyle w:val="ny-bold-green"/>
        </w:rPr>
        <w:t>B.</w:t>
      </w:r>
      <w:r>
        <w:rPr>
          <w:rStyle w:val="ny-bold-green"/>
        </w:rPr>
        <w:t>5</w:t>
      </w:r>
      <w:r w:rsidRPr="00B60889">
        <w:tab/>
      </w:r>
      <w:r w:rsidR="00A118CD">
        <w:t xml:space="preserve">(+) </w:t>
      </w:r>
      <w:r w:rsidR="001955D3">
        <w:rPr>
          <w:szCs w:val="20"/>
        </w:rPr>
        <w:t>Understand the inverse relationship between exponents and logarithms and use this relationship to solve problems involving logarithms and exponents</w:t>
      </w:r>
      <w:r w:rsidRPr="00B60889">
        <w:t>.</w:t>
      </w:r>
    </w:p>
    <w:p w14:paraId="710A9E89" w14:textId="3C11934E" w:rsidR="00AC40E2" w:rsidRPr="00B60889" w:rsidRDefault="00AC40E2" w:rsidP="00AC40E2">
      <w:pPr>
        <w:pStyle w:val="ny-h4"/>
        <w:rPr>
          <w:rFonts w:asciiTheme="minorHAnsi" w:hAnsiTheme="minorHAnsi" w:cstheme="minorHAnsi"/>
        </w:rPr>
      </w:pPr>
      <w:r>
        <w:rPr>
          <w:rFonts w:asciiTheme="minorHAnsi" w:hAnsiTheme="minorHAnsi" w:cstheme="minorHAnsi"/>
        </w:rPr>
        <w:t>Explain volume formulas and use them to solve problems.</w:t>
      </w:r>
    </w:p>
    <w:p w14:paraId="3F70E249" w14:textId="3EACE2D1" w:rsidR="00AC40E2" w:rsidRPr="00B60889" w:rsidRDefault="00AC40E2" w:rsidP="00AC40E2">
      <w:pPr>
        <w:pStyle w:val="ny-list-focusstandards"/>
        <w:rPr>
          <w:b/>
        </w:rPr>
      </w:pPr>
      <w:r>
        <w:rPr>
          <w:rStyle w:val="ny-bold-green"/>
        </w:rPr>
        <w:t>G-GMD.</w:t>
      </w:r>
      <w:r w:rsidR="008009A6">
        <w:rPr>
          <w:rStyle w:val="ny-bold-green"/>
        </w:rPr>
        <w:t>A.</w:t>
      </w:r>
      <w:r>
        <w:rPr>
          <w:rStyle w:val="ny-bold-green"/>
        </w:rPr>
        <w:t>2</w:t>
      </w:r>
      <w:r w:rsidRPr="00B60889">
        <w:tab/>
      </w:r>
      <w:r w:rsidR="00A118CD">
        <w:t xml:space="preserve">(+) </w:t>
      </w:r>
      <w:r w:rsidR="00BD4B80">
        <w:rPr>
          <w:szCs w:val="20"/>
        </w:rPr>
        <w:t xml:space="preserve">Give an informal argument using </w:t>
      </w:r>
      <w:proofErr w:type="spellStart"/>
      <w:r w:rsidR="00BD4B80">
        <w:rPr>
          <w:szCs w:val="20"/>
        </w:rPr>
        <w:t>Cavalieri’s</w:t>
      </w:r>
      <w:proofErr w:type="spellEnd"/>
      <w:r w:rsidR="00BD4B80">
        <w:rPr>
          <w:szCs w:val="20"/>
        </w:rPr>
        <w:t xml:space="preserve"> principle for the formulas for the volume of a sphere and other solid figures</w:t>
      </w:r>
      <w:r w:rsidRPr="00B60889">
        <w:t>.</w:t>
      </w:r>
    </w:p>
    <w:p w14:paraId="6839327C" w14:textId="41A99739" w:rsidR="00AC40E2" w:rsidRPr="00B60889" w:rsidRDefault="00AC40E2" w:rsidP="00AC40E2">
      <w:pPr>
        <w:pStyle w:val="ny-h4"/>
        <w:rPr>
          <w:rFonts w:asciiTheme="minorHAnsi" w:hAnsiTheme="minorHAnsi" w:cstheme="minorHAnsi"/>
        </w:rPr>
      </w:pPr>
      <w:r>
        <w:rPr>
          <w:rFonts w:asciiTheme="minorHAnsi" w:hAnsiTheme="minorHAnsi" w:cstheme="minorHAnsi"/>
        </w:rPr>
        <w:t>Translate between the geometric description and the equation for a conic section.</w:t>
      </w:r>
    </w:p>
    <w:p w14:paraId="7552C05F" w14:textId="09864398" w:rsidR="00AC40E2" w:rsidRPr="00B60889" w:rsidRDefault="00AC40E2" w:rsidP="00AC40E2">
      <w:pPr>
        <w:pStyle w:val="ny-list-focusstandards"/>
        <w:rPr>
          <w:b/>
        </w:rPr>
      </w:pPr>
      <w:r>
        <w:rPr>
          <w:rStyle w:val="ny-bold-green"/>
        </w:rPr>
        <w:t>G-GPE.</w:t>
      </w:r>
      <w:r w:rsidR="008009A6">
        <w:rPr>
          <w:rStyle w:val="ny-bold-green"/>
        </w:rPr>
        <w:t>A.</w:t>
      </w:r>
      <w:r>
        <w:rPr>
          <w:rStyle w:val="ny-bold-green"/>
        </w:rPr>
        <w:t>3</w:t>
      </w:r>
      <w:r w:rsidRPr="00B60889">
        <w:tab/>
      </w:r>
      <w:r w:rsidR="00A118CD">
        <w:t xml:space="preserve">(+) </w:t>
      </w:r>
      <w:r w:rsidR="00BD4B80">
        <w:rPr>
          <w:szCs w:val="20"/>
        </w:rPr>
        <w:t>Derive the equations of ellipses and hyperbolas given the foci, using the fact that th</w:t>
      </w:r>
      <w:r w:rsidR="00A173CD">
        <w:rPr>
          <w:szCs w:val="20"/>
        </w:rPr>
        <w:t>e</w:t>
      </w:r>
      <w:r w:rsidR="00BD4B80">
        <w:rPr>
          <w:szCs w:val="20"/>
        </w:rPr>
        <w:t xml:space="preserve"> sum or difference of distances from the foci is constant.</w:t>
      </w:r>
    </w:p>
    <w:p w14:paraId="441386D1" w14:textId="77777777" w:rsidR="007B2C2A" w:rsidRPr="00977831" w:rsidRDefault="007B2C2A" w:rsidP="00FF6164">
      <w:pPr>
        <w:pStyle w:val="ny-h2"/>
      </w:pPr>
    </w:p>
    <w:p w14:paraId="4D703E42" w14:textId="77777777" w:rsidR="002B36DE" w:rsidRDefault="002B36DE" w:rsidP="002B36DE">
      <w:pPr>
        <w:pStyle w:val="ny-h2"/>
      </w:pPr>
      <w:r>
        <w:t>Foundational Standards</w:t>
      </w:r>
    </w:p>
    <w:p w14:paraId="66113B92" w14:textId="439043D2" w:rsidR="002B36DE" w:rsidRPr="00B60889" w:rsidRDefault="002B36DE" w:rsidP="002B36DE">
      <w:pPr>
        <w:pStyle w:val="ny-h4"/>
      </w:pPr>
      <w:r w:rsidRPr="00865A40">
        <w:t>Reason quantitatively and use units to solve problems.</w:t>
      </w:r>
    </w:p>
    <w:p w14:paraId="3E2748D3" w14:textId="77777777" w:rsidR="002B36DE" w:rsidRDefault="002B36DE" w:rsidP="002B36DE">
      <w:pPr>
        <w:pStyle w:val="ny-list-focusstandards"/>
      </w:pPr>
      <w:r>
        <w:rPr>
          <w:rStyle w:val="ny-bold-green"/>
        </w:rPr>
        <w:t>N-Q.A.2</w:t>
      </w:r>
      <w:r>
        <w:tab/>
      </w:r>
      <w:r w:rsidRPr="00865A40">
        <w:t>Define appropriate quantities for the purpose of descriptive modeling.</w:t>
      </w:r>
      <w:r w:rsidRPr="00327C98">
        <w:rPr>
          <w:rFonts w:ascii="SimSun" w:eastAsia="SimSun" w:hAnsi="SimSun" w:cs="SimSun" w:hint="eastAsia"/>
          <w:vertAlign w:val="superscript"/>
        </w:rPr>
        <w:t>★</w:t>
      </w:r>
    </w:p>
    <w:p w14:paraId="04219901" w14:textId="77777777" w:rsidR="002B36DE" w:rsidRPr="00B60889" w:rsidRDefault="002B36DE" w:rsidP="002B36DE">
      <w:pPr>
        <w:pStyle w:val="ny-h4"/>
      </w:pPr>
      <w:r w:rsidRPr="00543925">
        <w:t>Perform arithmetic operations with complex numbers.</w:t>
      </w:r>
    </w:p>
    <w:p w14:paraId="17F76061" w14:textId="430F3C8E" w:rsidR="002B36DE" w:rsidRDefault="002B36DE" w:rsidP="002B36DE">
      <w:pPr>
        <w:pStyle w:val="ny-list-focusstandards"/>
      </w:pPr>
      <w:r>
        <w:rPr>
          <w:rStyle w:val="ny-bold-green"/>
        </w:rPr>
        <w:t>N-CN.A.1</w:t>
      </w:r>
      <w:r>
        <w:tab/>
        <w:t xml:space="preserve">Know there is a complex number </w:t>
      </w:r>
      <m:oMath>
        <m:r>
          <w:rPr>
            <w:rFonts w:ascii="Cambria Math" w:hAnsi="Cambria Math"/>
          </w:rPr>
          <m:t>i</m:t>
        </m:r>
      </m:oMath>
      <w:r>
        <w:t xml:space="preserve"> such that </w:t>
      </w:r>
      <m:oMath>
        <m:sSup>
          <m:sSupPr>
            <m:ctrlPr>
              <w:rPr>
                <w:rFonts w:ascii="Cambria Math" w:hAnsi="Cambria Math"/>
                <w:i/>
              </w:rPr>
            </m:ctrlPr>
          </m:sSupPr>
          <m:e>
            <m:r>
              <w:rPr>
                <w:rFonts w:ascii="Cambria Math" w:hAnsi="Cambria Math"/>
              </w:rPr>
              <m:t>i</m:t>
            </m:r>
          </m:e>
          <m:sup>
            <m:r>
              <w:rPr>
                <w:rFonts w:ascii="Cambria Math" w:hAnsi="Cambria Math"/>
                <w:vertAlign w:val="superscript"/>
              </w:rPr>
              <m:t>2</m:t>
            </m:r>
          </m:sup>
        </m:sSup>
        <m:r>
          <w:rPr>
            <w:rFonts w:ascii="Cambria Math" w:hAnsi="Cambria Math"/>
          </w:rPr>
          <m:t>=-1</m:t>
        </m:r>
      </m:oMath>
      <w:r>
        <w:t xml:space="preserve">, and every complex number has the form </w:t>
      </w:r>
      <m:oMath>
        <m:r>
          <w:rPr>
            <w:rFonts w:ascii="Cambria Math" w:hAnsi="Cambria Math"/>
          </w:rPr>
          <m:t>a+bi</m:t>
        </m:r>
      </m:oMath>
      <w:r>
        <w:t xml:space="preserve"> with </w:t>
      </w:r>
      <m:oMath>
        <m:r>
          <w:rPr>
            <w:rFonts w:ascii="Cambria Math" w:hAnsi="Cambria Math"/>
          </w:rPr>
          <m:t>a</m:t>
        </m:r>
      </m:oMath>
      <w:r>
        <w:t xml:space="preserve"> and </w:t>
      </w:r>
      <m:oMath>
        <m:r>
          <w:rPr>
            <w:rFonts w:ascii="Cambria Math" w:hAnsi="Cambria Math"/>
          </w:rPr>
          <m:t>b</m:t>
        </m:r>
      </m:oMath>
      <w:r>
        <w:t xml:space="preserve"> real.</w:t>
      </w:r>
    </w:p>
    <w:p w14:paraId="083938BE" w14:textId="301312A3" w:rsidR="002B36DE" w:rsidRDefault="002B36DE" w:rsidP="002B36DE">
      <w:pPr>
        <w:pStyle w:val="ny-list-focusstandards"/>
      </w:pPr>
      <w:r>
        <w:rPr>
          <w:rStyle w:val="ny-bold-green"/>
        </w:rPr>
        <w:t>N-CN.A.2</w:t>
      </w:r>
      <w:r>
        <w:tab/>
        <w:t xml:space="preserve">Use the relation </w:t>
      </w:r>
      <m:oMath>
        <m:sSup>
          <m:sSupPr>
            <m:ctrlPr>
              <w:rPr>
                <w:rFonts w:ascii="Cambria Math" w:hAnsi="Cambria Math"/>
                <w:i/>
              </w:rPr>
            </m:ctrlPr>
          </m:sSupPr>
          <m:e>
            <m:r>
              <w:rPr>
                <w:rFonts w:ascii="Cambria Math" w:hAnsi="Cambria Math"/>
              </w:rPr>
              <m:t>i</m:t>
            </m:r>
          </m:e>
          <m:sup>
            <m:r>
              <w:rPr>
                <w:rFonts w:ascii="Cambria Math" w:hAnsi="Cambria Math"/>
              </w:rPr>
              <m:t>2</m:t>
            </m:r>
          </m:sup>
        </m:sSup>
        <m:r>
          <w:rPr>
            <w:rFonts w:ascii="Cambria Math" w:hAnsi="Cambria Math"/>
          </w:rPr>
          <m:t>=-1</m:t>
        </m:r>
      </m:oMath>
      <w:r>
        <w:t xml:space="preserve"> and the commutative, associative, and distributive properties to add, subtract, and multiply complex numbers.</w:t>
      </w:r>
    </w:p>
    <w:p w14:paraId="164279CA" w14:textId="77777777" w:rsidR="002B36DE" w:rsidRDefault="002B36DE" w:rsidP="002B36DE">
      <w:pPr>
        <w:pStyle w:val="ny-h4"/>
      </w:pPr>
      <w:r w:rsidRPr="00543925">
        <w:t>Use complex numbers in polynomial identities and equations.</w:t>
      </w:r>
    </w:p>
    <w:p w14:paraId="0F46E6AB" w14:textId="77777777" w:rsidR="002B36DE" w:rsidRDefault="002B36DE" w:rsidP="002B36DE">
      <w:pPr>
        <w:pStyle w:val="ny-list-focusstandards"/>
      </w:pPr>
      <w:r>
        <w:rPr>
          <w:rStyle w:val="ny-bold-green"/>
        </w:rPr>
        <w:t>N-CN.C.7</w:t>
      </w:r>
      <w:r>
        <w:tab/>
        <w:t>Solve quadratic equations with real coefficients that have complex solutions.</w:t>
      </w:r>
    </w:p>
    <w:p w14:paraId="2E0BEF03" w14:textId="08105F45" w:rsidR="002B36DE" w:rsidRPr="00543925" w:rsidRDefault="002B36DE" w:rsidP="002B36DE">
      <w:pPr>
        <w:pStyle w:val="ny-list-focusstandards"/>
        <w:rPr>
          <w:i/>
        </w:rPr>
      </w:pPr>
      <w:r>
        <w:rPr>
          <w:rStyle w:val="ny-bold-green"/>
        </w:rPr>
        <w:t>N-CN.C.8</w:t>
      </w:r>
      <w:r>
        <w:tab/>
        <w:t xml:space="preserve">(+) Extend polynomial identities to the complex numbers.  </w:t>
      </w:r>
      <w:r w:rsidRPr="00543925">
        <w:rPr>
          <w:i/>
        </w:rPr>
        <w:t xml:space="preserve">For example, rewrite </w:t>
      </w:r>
      <m:oMath>
        <m:sSup>
          <m:sSupPr>
            <m:ctrlPr>
              <w:rPr>
                <w:rFonts w:ascii="Cambria Math" w:hAnsi="Cambria Math"/>
                <w:i/>
              </w:rPr>
            </m:ctrlPr>
          </m:sSupPr>
          <m:e>
            <m:r>
              <w:rPr>
                <w:rFonts w:ascii="Cambria Math" w:hAnsi="Cambria Math"/>
              </w:rPr>
              <m:t>x</m:t>
            </m:r>
          </m:e>
          <m:sup>
            <m:r>
              <w:rPr>
                <w:rFonts w:ascii="Cambria Math" w:hAnsi="Cambria Math"/>
                <w:vertAlign w:val="superscript"/>
              </w:rPr>
              <m:t>2</m:t>
            </m:r>
          </m:sup>
        </m:sSup>
        <m:r>
          <w:rPr>
            <w:rFonts w:ascii="Cambria Math" w:hAnsi="Cambria Math"/>
          </w:rPr>
          <m:t>+4</m:t>
        </m:r>
      </m:oMath>
      <w:r w:rsidRPr="00543925">
        <w:rPr>
          <w:i/>
        </w:rPr>
        <w:t xml:space="preserve"> as </w:t>
      </w:r>
      <w:r>
        <w:rPr>
          <w:i/>
        </w:rPr>
        <w:br/>
      </w:r>
      <m:oMath>
        <m:r>
          <w:rPr>
            <w:rFonts w:ascii="Cambria Math" w:hAnsi="Cambria Math"/>
          </w:rPr>
          <m:t>(x+2i)(x-2i)</m:t>
        </m:r>
      </m:oMath>
      <w:r w:rsidRPr="00543925">
        <w:rPr>
          <w:i/>
        </w:rPr>
        <w:t>.</w:t>
      </w:r>
    </w:p>
    <w:p w14:paraId="18FD0CEC" w14:textId="77777777" w:rsidR="00FF6164" w:rsidRDefault="00FF6164" w:rsidP="002B36DE">
      <w:pPr>
        <w:pStyle w:val="ny-h4"/>
      </w:pPr>
    </w:p>
    <w:p w14:paraId="1ADD051B" w14:textId="77777777" w:rsidR="002B36DE" w:rsidRPr="00E70B46" w:rsidRDefault="002B36DE" w:rsidP="002B36DE">
      <w:pPr>
        <w:pStyle w:val="ny-h4"/>
      </w:pPr>
      <w:r w:rsidRPr="00FE31C9">
        <w:lastRenderedPageBreak/>
        <w:t>Interpret the structure of expressions</w:t>
      </w:r>
      <w:r>
        <w:t>.</w:t>
      </w:r>
    </w:p>
    <w:p w14:paraId="2C19AD6F" w14:textId="77777777" w:rsidR="002B36DE" w:rsidRDefault="002B36DE" w:rsidP="002B36DE">
      <w:pPr>
        <w:pStyle w:val="ny-list-focusstandards"/>
        <w:rPr>
          <w:rFonts w:cs="Calibri"/>
        </w:rPr>
      </w:pPr>
      <w:r>
        <w:rPr>
          <w:rStyle w:val="ny-bold-green"/>
        </w:rPr>
        <w:t>A-SSE.A.1</w:t>
      </w:r>
      <w:r>
        <w:tab/>
        <w:t>Interpret expressions that represent a quantity in terms of its context.</w:t>
      </w:r>
      <w:r w:rsidRPr="00327C98">
        <w:rPr>
          <w:rFonts w:ascii="SimSun" w:eastAsia="SimSun" w:hAnsi="SimSun" w:cs="SimSun" w:hint="eastAsia"/>
          <w:vertAlign w:val="superscript"/>
        </w:rPr>
        <w:t>★</w:t>
      </w:r>
    </w:p>
    <w:p w14:paraId="701F3FE2" w14:textId="77777777" w:rsidR="002B36DE" w:rsidRDefault="002B36DE" w:rsidP="003B434E">
      <w:pPr>
        <w:pStyle w:val="ny-list-focusstandards-sub"/>
        <w:numPr>
          <w:ilvl w:val="0"/>
          <w:numId w:val="19"/>
        </w:numPr>
        <w:ind w:left="1958" w:hanging="403"/>
      </w:pPr>
      <w:r>
        <w:t>Interpret parts of an expression, such as terms, factors, and coefficients.</w:t>
      </w:r>
    </w:p>
    <w:p w14:paraId="79E2A2A8" w14:textId="334FDC37" w:rsidR="002B36DE" w:rsidRPr="00C120F5" w:rsidRDefault="002B36DE" w:rsidP="003B434E">
      <w:pPr>
        <w:pStyle w:val="ny-list-focusstandards-sub"/>
        <w:ind w:left="1958" w:hanging="403"/>
      </w:pPr>
      <w:r>
        <w:t xml:space="preserve">Interpret complicated expressions by viewing one or more of their parts as a single entity.  </w:t>
      </w:r>
      <w:r w:rsidRPr="00FE31C9">
        <w:rPr>
          <w:i/>
        </w:rPr>
        <w:t xml:space="preserve">For example, interpret </w:t>
      </w:r>
      <m:oMath>
        <m:r>
          <w:rPr>
            <w:rFonts w:ascii="Cambria Math" w:hAnsi="Cambria Math"/>
          </w:rPr>
          <m:t>P</m:t>
        </m:r>
        <m:sSup>
          <m:sSupPr>
            <m:ctrlPr>
              <w:rPr>
                <w:rFonts w:ascii="Cambria Math" w:hAnsi="Cambria Math"/>
                <w:i/>
              </w:rPr>
            </m:ctrlPr>
          </m:sSupPr>
          <m:e>
            <m:r>
              <w:rPr>
                <w:rFonts w:ascii="Cambria Math" w:hAnsi="Cambria Math"/>
              </w:rPr>
              <m:t>(1+r)</m:t>
            </m:r>
          </m:e>
          <m:sup>
            <m:r>
              <w:rPr>
                <w:rFonts w:ascii="Cambria Math" w:hAnsi="Cambria Math"/>
              </w:rPr>
              <m:t>n</m:t>
            </m:r>
          </m:sup>
        </m:sSup>
      </m:oMath>
      <w:r w:rsidRPr="00FE31C9">
        <w:rPr>
          <w:i/>
        </w:rPr>
        <w:t xml:space="preserve"> as the product of </w:t>
      </w:r>
      <m:oMath>
        <m:r>
          <w:rPr>
            <w:rFonts w:ascii="Cambria Math" w:hAnsi="Cambria Math"/>
          </w:rPr>
          <m:t>P</m:t>
        </m:r>
      </m:oMath>
      <w:r w:rsidRPr="00FE31C9">
        <w:rPr>
          <w:i/>
        </w:rPr>
        <w:t xml:space="preserve"> and a factor not depending on </w:t>
      </w:r>
      <m:oMath>
        <m:r>
          <w:rPr>
            <w:rFonts w:ascii="Cambria Math" w:hAnsi="Cambria Math"/>
          </w:rPr>
          <m:t>P</m:t>
        </m:r>
      </m:oMath>
      <w:r w:rsidRPr="00FE31C9">
        <w:rPr>
          <w:i/>
        </w:rPr>
        <w:t>.</w:t>
      </w:r>
    </w:p>
    <w:p w14:paraId="0686F40E" w14:textId="77777777" w:rsidR="002B36DE" w:rsidRPr="00FE31C9" w:rsidRDefault="002B36DE" w:rsidP="002B36DE">
      <w:pPr>
        <w:pStyle w:val="ny-h4"/>
        <w:rPr>
          <w:rStyle w:val="ny-bold-green"/>
          <w:b/>
          <w:bCs w:val="0"/>
          <w:spacing w:val="0"/>
          <w:sz w:val="22"/>
          <w:szCs w:val="22"/>
        </w:rPr>
      </w:pPr>
      <w:r w:rsidRPr="00FE31C9">
        <w:rPr>
          <w:rStyle w:val="ny-bold-green"/>
          <w:b/>
          <w:color w:val="231F20"/>
        </w:rPr>
        <w:t>Write expressions in equivalent forms to solve problems</w:t>
      </w:r>
      <w:r>
        <w:rPr>
          <w:rStyle w:val="ny-bold-green"/>
          <w:b/>
          <w:color w:val="231F20"/>
        </w:rPr>
        <w:t>.</w:t>
      </w:r>
    </w:p>
    <w:p w14:paraId="024D7BA8" w14:textId="772396AE" w:rsidR="002B36DE" w:rsidRDefault="002B36DE" w:rsidP="002B36DE">
      <w:pPr>
        <w:pStyle w:val="ny-list-focusstandards"/>
        <w:rPr>
          <w:rFonts w:cs="Calibri"/>
        </w:rPr>
      </w:pPr>
      <w:r>
        <w:rPr>
          <w:rStyle w:val="ny-bold-green"/>
        </w:rPr>
        <w:t>A-SSE.B.3</w:t>
      </w:r>
      <w:r>
        <w:tab/>
        <w:t>Choose and produce an equivalent form of an expression to reveal and explain properties of the quantity represented by the expression.</w:t>
      </w:r>
      <w:r w:rsidRPr="00327C98">
        <w:rPr>
          <w:rFonts w:ascii="SimSun" w:eastAsia="SimSun" w:hAnsi="SimSun" w:cs="SimSun" w:hint="eastAsia"/>
          <w:vertAlign w:val="superscript"/>
        </w:rPr>
        <w:t>★</w:t>
      </w:r>
      <w:r>
        <w:rPr>
          <w:rFonts w:cs="Calibri"/>
        </w:rPr>
        <w:t xml:space="preserve"> </w:t>
      </w:r>
    </w:p>
    <w:p w14:paraId="718D82D7" w14:textId="77777777" w:rsidR="002B36DE" w:rsidRDefault="002B36DE" w:rsidP="003B434E">
      <w:pPr>
        <w:pStyle w:val="ny-list-focusstandards-sub"/>
        <w:numPr>
          <w:ilvl w:val="0"/>
          <w:numId w:val="11"/>
        </w:numPr>
        <w:ind w:left="1958" w:hanging="403"/>
      </w:pPr>
      <w:r>
        <w:t xml:space="preserve">Factor a quadratic expression to reveal the zeros of the function it defines. </w:t>
      </w:r>
    </w:p>
    <w:p w14:paraId="5CE175C1" w14:textId="77777777" w:rsidR="002B36DE" w:rsidRDefault="002B36DE" w:rsidP="003B434E">
      <w:pPr>
        <w:pStyle w:val="ny-list-focusstandards-sub"/>
        <w:ind w:left="1958" w:hanging="403"/>
      </w:pPr>
      <w:r>
        <w:t xml:space="preserve">Complete the square in a quadratic expression to reveal the maximum or minimum value of the function it defines. </w:t>
      </w:r>
    </w:p>
    <w:p w14:paraId="506F636D" w14:textId="3D2EEB06" w:rsidR="002B36DE" w:rsidRPr="00FE31C9" w:rsidRDefault="002B36DE" w:rsidP="003B434E">
      <w:pPr>
        <w:pStyle w:val="ny-list-focusstandards-sub"/>
        <w:spacing w:line="240" w:lineRule="atLeast"/>
        <w:ind w:left="1958" w:hanging="403"/>
      </w:pPr>
      <w:r>
        <w:t xml:space="preserve">Use the properties of exponents to transform expressions for exponential functions.  </w:t>
      </w:r>
      <w:r w:rsidRPr="00E70B46">
        <w:rPr>
          <w:i/>
        </w:rPr>
        <w:t xml:space="preserve">For example, the expression </w:t>
      </w:r>
      <m:oMath>
        <m:sSup>
          <m:sSupPr>
            <m:ctrlPr>
              <w:rPr>
                <w:rFonts w:ascii="Cambria Math" w:hAnsi="Cambria Math"/>
                <w:i/>
              </w:rPr>
            </m:ctrlPr>
          </m:sSupPr>
          <m:e>
            <m:r>
              <w:rPr>
                <w:rFonts w:ascii="Cambria Math" w:hAnsi="Cambria Math"/>
              </w:rPr>
              <m:t>1.15</m:t>
            </m:r>
          </m:e>
          <m:sup>
            <m:r>
              <w:rPr>
                <w:rFonts w:ascii="Cambria Math" w:hAnsi="Cambria Math"/>
                <w:vertAlign w:val="superscript"/>
              </w:rPr>
              <m:t>t</m:t>
            </m:r>
          </m:sup>
        </m:sSup>
      </m:oMath>
      <w:r w:rsidRPr="00E70B46">
        <w:rPr>
          <w:i/>
        </w:rPr>
        <w:t xml:space="preserve"> can be rewritten as </w:t>
      </w: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1.15</m:t>
                    </m:r>
                  </m:e>
                  <m:sup>
                    <m:f>
                      <m:fPr>
                        <m:type m:val="lin"/>
                        <m:ctrlPr>
                          <w:rPr>
                            <w:rFonts w:ascii="Cambria Math" w:hAnsi="Cambria Math"/>
                            <w:i/>
                          </w:rPr>
                        </m:ctrlPr>
                      </m:fPr>
                      <m:num>
                        <m:r>
                          <w:rPr>
                            <w:rFonts w:ascii="Cambria Math" w:hAnsi="Cambria Math"/>
                          </w:rPr>
                          <m:t>1</m:t>
                        </m:r>
                      </m:num>
                      <m:den>
                        <m:r>
                          <w:rPr>
                            <w:rFonts w:ascii="Cambria Math" w:hAnsi="Cambria Math"/>
                          </w:rPr>
                          <m:t>12</m:t>
                        </m:r>
                      </m:den>
                    </m:f>
                  </m:sup>
                </m:sSup>
              </m:e>
            </m:d>
            <m:ctrlPr>
              <w:rPr>
                <w:rFonts w:ascii="Cambria Math" w:hAnsi="Cambria Math"/>
                <w:i/>
                <w:vertAlign w:val="superscript"/>
              </w:rPr>
            </m:ctrlPr>
          </m:e>
          <m:sup>
            <m:r>
              <w:rPr>
                <w:rFonts w:ascii="Cambria Math" w:hAnsi="Cambria Math"/>
                <w:vertAlign w:val="superscript"/>
              </w:rPr>
              <m:t>12t</m:t>
            </m:r>
          </m:sup>
        </m:sSup>
        <m:r>
          <w:rPr>
            <w:rFonts w:ascii="Cambria Math" w:hAnsi="Cambria Math" w:cs="Times New Roman"/>
          </w:rPr>
          <m:t>≈</m:t>
        </m:r>
        <m:sSup>
          <m:sSupPr>
            <m:ctrlPr>
              <w:rPr>
                <w:rFonts w:ascii="Cambria Math" w:hAnsi="Cambria Math"/>
                <w:i/>
                <w:vertAlign w:val="superscript"/>
              </w:rPr>
            </m:ctrlPr>
          </m:sSupPr>
          <m:e>
            <m:r>
              <w:rPr>
                <w:rFonts w:ascii="Cambria Math" w:hAnsi="Cambria Math"/>
                <w:vertAlign w:val="superscript"/>
              </w:rPr>
              <m:t>1.012</m:t>
            </m:r>
          </m:e>
          <m:sup>
            <m:r>
              <w:rPr>
                <w:rFonts w:ascii="Cambria Math" w:hAnsi="Cambria Math"/>
                <w:vertAlign w:val="superscript"/>
              </w:rPr>
              <m:t>12t</m:t>
            </m:r>
          </m:sup>
        </m:sSup>
      </m:oMath>
      <w:r w:rsidRPr="00E70B46">
        <w:rPr>
          <w:i/>
        </w:rPr>
        <w:t xml:space="preserve"> to reveal the approximate equivalent monthly interest rate if the annual rate is </w:t>
      </w:r>
      <m:oMath>
        <m:r>
          <w:rPr>
            <w:rFonts w:ascii="Cambria Math" w:hAnsi="Cambria Math"/>
          </w:rPr>
          <m:t>15%</m:t>
        </m:r>
      </m:oMath>
      <w:r w:rsidRPr="00E70B46">
        <w:rPr>
          <w:i/>
        </w:rPr>
        <w:t>.</w:t>
      </w:r>
    </w:p>
    <w:p w14:paraId="5C461F2B" w14:textId="45A6A0AE" w:rsidR="002B36DE" w:rsidRDefault="002B36DE" w:rsidP="002B36DE">
      <w:pPr>
        <w:pStyle w:val="ny-h4"/>
      </w:pPr>
      <w:r w:rsidRPr="00FE31C9">
        <w:t>Create equations that describe numbers or relationships</w:t>
      </w:r>
      <w:r>
        <w:t>.</w:t>
      </w:r>
      <w:r w:rsidR="00A7781F" w:rsidRPr="003B434E">
        <w:rPr>
          <w:rFonts w:ascii="SimSun" w:eastAsia="SimSun" w:hAnsi="SimSun" w:hint="eastAsia"/>
          <w:vertAlign w:val="superscript"/>
        </w:rPr>
        <w:t>★</w:t>
      </w:r>
    </w:p>
    <w:p w14:paraId="092694E8" w14:textId="77777777" w:rsidR="002B36DE" w:rsidRPr="00EC3B20" w:rsidRDefault="002B36DE" w:rsidP="002B36DE">
      <w:pPr>
        <w:pStyle w:val="ny-list-focusstandards"/>
        <w:rPr>
          <w:i/>
        </w:rPr>
      </w:pPr>
      <w:r>
        <w:rPr>
          <w:rStyle w:val="ny-bold-green"/>
        </w:rPr>
        <w:t>A-CED.A.1</w:t>
      </w:r>
      <w:r>
        <w:tab/>
        <w:t xml:space="preserve">Create equations and inequalities in one variable and use them to solve problems. </w:t>
      </w:r>
      <w:r w:rsidRPr="00EC3B20">
        <w:rPr>
          <w:i/>
        </w:rPr>
        <w:t xml:space="preserve"> Include equations arising from linear and quadratic functions, and simple rational and exponential functions.</w:t>
      </w:r>
    </w:p>
    <w:p w14:paraId="282B4B6B" w14:textId="77777777" w:rsidR="002B36DE" w:rsidRDefault="002B36DE" w:rsidP="002B36DE">
      <w:pPr>
        <w:pStyle w:val="ny-list-focusstandards"/>
        <w:rPr>
          <w:i/>
        </w:rPr>
      </w:pPr>
      <w:r>
        <w:rPr>
          <w:rStyle w:val="ny-bold-green"/>
        </w:rPr>
        <w:t>A-CED.A.2</w:t>
      </w:r>
      <w:r>
        <w:tab/>
        <w:t>Create equations in two or more variables to represent relationships between quantities; graph equations on coordinate axes with labels and scales.</w:t>
      </w:r>
    </w:p>
    <w:p w14:paraId="1FF9181F" w14:textId="77777777" w:rsidR="002B36DE" w:rsidRDefault="002B36DE" w:rsidP="002B36DE">
      <w:pPr>
        <w:pStyle w:val="ny-list-focusstandards"/>
      </w:pPr>
      <w:r>
        <w:rPr>
          <w:rStyle w:val="ny-bold-green"/>
        </w:rPr>
        <w:t>A-CED.A.3</w:t>
      </w:r>
      <w:r>
        <w:tab/>
        <w:t xml:space="preserve">Represent constraints by equations or inequalities, and by systems of equations and/or inequalities, and interpret solutions as viable or nonviable options in a modeling context.  </w:t>
      </w:r>
      <w:r w:rsidRPr="00EC3B20">
        <w:rPr>
          <w:i/>
        </w:rPr>
        <w:t>For example, represent inequalities describing nutritional and cost constraints on combinations of different foods.</w:t>
      </w:r>
    </w:p>
    <w:p w14:paraId="321F2558" w14:textId="4E4A085D" w:rsidR="002B36DE" w:rsidRDefault="002B36DE" w:rsidP="002B36DE">
      <w:pPr>
        <w:pStyle w:val="ny-list-focusstandards"/>
      </w:pPr>
      <w:r>
        <w:rPr>
          <w:rStyle w:val="ny-bold-green"/>
        </w:rPr>
        <w:t>A-CED.A.4</w:t>
      </w:r>
      <w:r>
        <w:tab/>
        <w:t xml:space="preserve">Rearrange formulas to highlight a quantity of interest, using the same reasoning as in solving equations.  </w:t>
      </w:r>
      <w:r w:rsidRPr="00EC3B20">
        <w:rPr>
          <w:i/>
        </w:rPr>
        <w:t xml:space="preserve">For example, rearrange Ohm’s law </w:t>
      </w:r>
      <m:oMath>
        <m:r>
          <w:rPr>
            <w:rFonts w:ascii="Cambria Math" w:hAnsi="Cambria Math"/>
          </w:rPr>
          <m:t>V=IR</m:t>
        </m:r>
      </m:oMath>
      <w:r w:rsidRPr="00EC3B20">
        <w:rPr>
          <w:i/>
        </w:rPr>
        <w:t xml:space="preserve"> to highlight resistance </w:t>
      </w:r>
      <m:oMath>
        <m:r>
          <w:rPr>
            <w:rFonts w:ascii="Cambria Math" w:hAnsi="Cambria Math"/>
          </w:rPr>
          <m:t>R</m:t>
        </m:r>
      </m:oMath>
      <w:r w:rsidRPr="00EC3B20">
        <w:rPr>
          <w:i/>
        </w:rPr>
        <w:t>.</w:t>
      </w:r>
    </w:p>
    <w:p w14:paraId="6FE870C4" w14:textId="77777777" w:rsidR="002B36DE" w:rsidRDefault="002B36DE" w:rsidP="002B36DE">
      <w:pPr>
        <w:pStyle w:val="ny-h4"/>
      </w:pPr>
      <w:r>
        <w:t>Understand solving equations as a process of reasoning and explain the reasoning.</w:t>
      </w:r>
    </w:p>
    <w:p w14:paraId="433AFA33" w14:textId="77777777" w:rsidR="002B36DE" w:rsidRDefault="002B36DE" w:rsidP="002B36DE">
      <w:pPr>
        <w:pStyle w:val="ny-list-focusstandards"/>
      </w:pPr>
      <w:r>
        <w:rPr>
          <w:rStyle w:val="ny-bold-green"/>
        </w:rPr>
        <w:t>A-REI.A.1</w:t>
      </w:r>
      <w:r>
        <w:tab/>
        <w:t>Explain each step in solving a simple equation as following from the equality of numbers asserted at the previous step, starting from the assumption that the original equation has a solution.  Construct a viable argument to justify a solution method.</w:t>
      </w:r>
    </w:p>
    <w:p w14:paraId="489D5F0D" w14:textId="77777777" w:rsidR="002B36DE" w:rsidRPr="00EC3B20" w:rsidRDefault="002B36DE" w:rsidP="002B36DE">
      <w:pPr>
        <w:pStyle w:val="ny-h4"/>
      </w:pPr>
      <w:r w:rsidRPr="00EC3B20">
        <w:t>Solve equations and inequalities in one variable</w:t>
      </w:r>
      <w:r>
        <w:t>.</w:t>
      </w:r>
    </w:p>
    <w:p w14:paraId="58545E79" w14:textId="77777777" w:rsidR="002B36DE" w:rsidRDefault="002B36DE" w:rsidP="002B36DE">
      <w:pPr>
        <w:pStyle w:val="ny-list-focusstandards"/>
      </w:pPr>
      <w:r>
        <w:rPr>
          <w:rStyle w:val="ny-bold-green"/>
        </w:rPr>
        <w:t>A-REI.B.3</w:t>
      </w:r>
      <w:r>
        <w:tab/>
        <w:t>Solve linear equations and inequalities in one variable, including equations with coefficients represented by letters.</w:t>
      </w:r>
    </w:p>
    <w:p w14:paraId="78F0B65E" w14:textId="45913972" w:rsidR="000F1CDF" w:rsidRDefault="000F1CDF" w:rsidP="000F1CDF">
      <w:pPr>
        <w:pStyle w:val="ny-h4"/>
      </w:pPr>
      <w:r>
        <w:lastRenderedPageBreak/>
        <w:t>Solve systems of equations.</w:t>
      </w:r>
    </w:p>
    <w:p w14:paraId="37B91F40" w14:textId="77777777" w:rsidR="002B36DE" w:rsidRDefault="002B36DE" w:rsidP="002B36DE">
      <w:pPr>
        <w:pStyle w:val="ny-list-focusstandards"/>
      </w:pPr>
      <w:r>
        <w:rPr>
          <w:rStyle w:val="ny-bold-green"/>
        </w:rPr>
        <w:t>A-REI.C.6</w:t>
      </w:r>
      <w:r>
        <w:tab/>
        <w:t>Solve systems of linear equations exactly and approximately (e.g., with graphs), focusing on pairs of linear equations in two variables.</w:t>
      </w:r>
    </w:p>
    <w:p w14:paraId="53F0A52D" w14:textId="77777777" w:rsidR="002B36DE" w:rsidRDefault="002B36DE" w:rsidP="002B36DE">
      <w:pPr>
        <w:pStyle w:val="ny-h4"/>
      </w:pPr>
      <w:r w:rsidRPr="00865A40">
        <w:t>Experiment with transformations in the plane.</w:t>
      </w:r>
    </w:p>
    <w:p w14:paraId="51FDA1C3" w14:textId="77777777" w:rsidR="002B36DE" w:rsidRDefault="002B36DE" w:rsidP="002B36DE">
      <w:pPr>
        <w:pStyle w:val="ny-list-focusstandards"/>
      </w:pPr>
      <w:r>
        <w:rPr>
          <w:rStyle w:val="ny-bold-green"/>
        </w:rPr>
        <w:t>G-CO.A.2</w:t>
      </w:r>
      <w:r>
        <w:tab/>
      </w:r>
      <w:r w:rsidRPr="00865A40">
        <w:t xml:space="preserve">Represent transformations in the plane using, e.g., transparencies and geometry software; describe transformations as functions that take points in the plane as inputs and give other points as outputs. </w:t>
      </w:r>
      <w:r>
        <w:t xml:space="preserve"> </w:t>
      </w:r>
      <w:r w:rsidRPr="00865A40">
        <w:t>Compare transformations that preserve distance and angle to those that do not (e.g., translation versus horizontal stretch).</w:t>
      </w:r>
    </w:p>
    <w:p w14:paraId="0A339DB2" w14:textId="77777777" w:rsidR="002B36DE" w:rsidRDefault="002B36DE" w:rsidP="002B36DE">
      <w:pPr>
        <w:pStyle w:val="ny-list-focusstandards"/>
      </w:pPr>
      <w:r>
        <w:rPr>
          <w:rStyle w:val="ny-bold-green"/>
        </w:rPr>
        <w:t>G-CO.A.4</w:t>
      </w:r>
      <w:r>
        <w:tab/>
      </w:r>
      <w:r w:rsidRPr="00142FF0">
        <w:t>Develop definitions of rotations, reflections, and translations in terms of angles, circles, perpendicular lines, parallel lines, and line segments.</w:t>
      </w:r>
    </w:p>
    <w:p w14:paraId="79355FB2" w14:textId="77777777" w:rsidR="002B36DE" w:rsidRDefault="002B36DE" w:rsidP="002B36DE">
      <w:pPr>
        <w:pStyle w:val="ny-list-focusstandards"/>
      </w:pPr>
      <w:r>
        <w:rPr>
          <w:rStyle w:val="ny-bold-green"/>
        </w:rPr>
        <w:t>G-CO.A.5</w:t>
      </w:r>
      <w:r>
        <w:tab/>
      </w:r>
      <w:r w:rsidRPr="00142FF0">
        <w:t>Given a geometric figure and a rotation, reflection, or translation, draw the transformed figure using, e.g., graph paper, tracin</w:t>
      </w:r>
      <w:r>
        <w:t xml:space="preserve">g paper, or geometry software.  </w:t>
      </w:r>
      <w:r w:rsidRPr="00142FF0">
        <w:t>Specify a sequence of transformations that will carry a given figure onto another.</w:t>
      </w:r>
    </w:p>
    <w:p w14:paraId="0FA52C0C" w14:textId="77777777" w:rsidR="002B36DE" w:rsidRDefault="002B36DE" w:rsidP="002B36DE">
      <w:pPr>
        <w:pStyle w:val="ny-h4"/>
      </w:pPr>
      <w:r w:rsidRPr="00543925">
        <w:t>Extend the domain of trigonometric functions using the unit circle</w:t>
      </w:r>
      <w:r>
        <w:t>.</w:t>
      </w:r>
    </w:p>
    <w:p w14:paraId="4E978FEA" w14:textId="77777777" w:rsidR="002B36DE" w:rsidRDefault="002B36DE" w:rsidP="002B36DE">
      <w:pPr>
        <w:pStyle w:val="ny-list-focusstandards"/>
      </w:pPr>
      <w:r>
        <w:rPr>
          <w:rStyle w:val="ny-bold-green"/>
        </w:rPr>
        <w:t>F-TF.A.1</w:t>
      </w:r>
      <w:r>
        <w:tab/>
        <w:t>Understand radian measure of an angle as the length of the arc on the unit circle subtended by the angle.</w:t>
      </w:r>
    </w:p>
    <w:p w14:paraId="2778EFC2" w14:textId="77777777" w:rsidR="002B36DE" w:rsidRDefault="002B36DE" w:rsidP="002B36DE">
      <w:pPr>
        <w:pStyle w:val="ny-list-focusstandards"/>
        <w:rPr>
          <w:i/>
        </w:rPr>
      </w:pPr>
      <w:r>
        <w:rPr>
          <w:rStyle w:val="ny-bold-green"/>
        </w:rPr>
        <w:t>F-TF.A.2</w:t>
      </w:r>
      <w:r>
        <w:tab/>
        <w:t>Explain how the unit circle in the coordinate plane enables the extension of trigonometric functions to all real numbers, interpreted as radian measures of angles traversed counterclockwise around the unit circle.</w:t>
      </w:r>
    </w:p>
    <w:p w14:paraId="6592A098" w14:textId="5F06AD2E" w:rsidR="002B36DE" w:rsidRDefault="002B36DE" w:rsidP="002B36DE">
      <w:pPr>
        <w:pStyle w:val="ny-list-focusstandards"/>
      </w:pPr>
      <w:r>
        <w:rPr>
          <w:rStyle w:val="ny-bold-green"/>
        </w:rPr>
        <w:t>F-TF.A.3</w:t>
      </w:r>
      <w:r>
        <w:tab/>
        <w:t xml:space="preserve">(+) Use special triangles to determine geometrically the values of sine, cosine, tangent for </w:t>
      </w:r>
      <m:oMath>
        <m:r>
          <w:rPr>
            <w:rFonts w:ascii="Cambria Math" w:hAnsi="Cambria Math"/>
          </w:rPr>
          <m:t>π/3</m:t>
        </m:r>
      </m:oMath>
      <w:r>
        <w:t xml:space="preserve">, </w:t>
      </w:r>
      <m:oMath>
        <m:r>
          <w:rPr>
            <w:rFonts w:ascii="Cambria Math" w:hAnsi="Cambria Math"/>
          </w:rPr>
          <m:t>π/4</m:t>
        </m:r>
      </m:oMath>
      <w:r>
        <w:t xml:space="preserve"> and </w:t>
      </w:r>
      <m:oMath>
        <m:r>
          <w:rPr>
            <w:rFonts w:ascii="Cambria Math" w:hAnsi="Cambria Math"/>
          </w:rPr>
          <m:t>π/6</m:t>
        </m:r>
      </m:oMath>
      <w:r>
        <w:t>, and use the unit circle to express the values of sine, cos</w:t>
      </w:r>
      <w:proofErr w:type="spellStart"/>
      <w:r>
        <w:t>ine</w:t>
      </w:r>
      <w:proofErr w:type="spellEnd"/>
      <w:r>
        <w:t xml:space="preserve">, and tangent for </w:t>
      </w:r>
      <m:oMath>
        <m:r>
          <w:rPr>
            <w:rFonts w:ascii="Cambria Math" w:hAnsi="Cambria Math"/>
          </w:rPr>
          <m:t>π–x</m:t>
        </m:r>
      </m:oMath>
      <w:r>
        <w:t xml:space="preserve">, </w:t>
      </w:r>
      <m:oMath>
        <m:r>
          <w:rPr>
            <w:rFonts w:ascii="Cambria Math" w:hAnsi="Cambria Math"/>
          </w:rPr>
          <m:t>π+x</m:t>
        </m:r>
      </m:oMath>
      <w:r>
        <w:t xml:space="preserve">, and </w:t>
      </w:r>
      <m:oMath>
        <m:r>
          <w:rPr>
            <w:rFonts w:ascii="Cambria Math" w:hAnsi="Cambria Math"/>
          </w:rPr>
          <m:t>2π–x</m:t>
        </m:r>
      </m:oMath>
      <w:r>
        <w:t xml:space="preserve"> in terms of their values for </w:t>
      </w:r>
      <m:oMath>
        <m:r>
          <w:rPr>
            <w:rFonts w:ascii="Cambria Math" w:hAnsi="Cambria Math"/>
          </w:rPr>
          <m:t>x</m:t>
        </m:r>
      </m:oMath>
      <w:r>
        <w:t xml:space="preserve">, where </w:t>
      </w:r>
      <m:oMath>
        <m:r>
          <w:rPr>
            <w:rFonts w:ascii="Cambria Math" w:hAnsi="Cambria Math"/>
          </w:rPr>
          <m:t>x</m:t>
        </m:r>
      </m:oMath>
      <w:r>
        <w:t xml:space="preserve"> is any real number.</w:t>
      </w:r>
    </w:p>
    <w:p w14:paraId="4527CD1F" w14:textId="77777777" w:rsidR="002B36DE" w:rsidRPr="00543925" w:rsidRDefault="002B36DE" w:rsidP="002B36DE">
      <w:pPr>
        <w:pStyle w:val="ny-h4"/>
      </w:pPr>
      <w:r w:rsidRPr="00FE31C9">
        <w:t>Prove and apply trigonometric identities</w:t>
      </w:r>
      <w:r>
        <w:t>.</w:t>
      </w:r>
    </w:p>
    <w:p w14:paraId="22F4F94D" w14:textId="4DAA0FA0" w:rsidR="002B36DE" w:rsidRDefault="002B36DE" w:rsidP="002B36DE">
      <w:pPr>
        <w:pStyle w:val="ny-list-focusstandards"/>
      </w:pPr>
      <w:r>
        <w:rPr>
          <w:rStyle w:val="ny-bold-green"/>
        </w:rPr>
        <w:t>F-TF.C.8</w:t>
      </w:r>
      <w:r>
        <w:tab/>
        <w:t xml:space="preserve">Prove the Pythagorean identity </w:t>
      </w:r>
      <m:oMath>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fName>
          <m:e>
            <m:d>
              <m:dPr>
                <m:ctrlPr>
                  <w:rPr>
                    <w:rFonts w:ascii="Cambria Math" w:hAnsi="Cambria Math"/>
                  </w:rPr>
                </m:ctrlPr>
              </m:dPr>
              <m:e>
                <m:r>
                  <m:rPr>
                    <m:sty m:val="p"/>
                  </m:rPr>
                  <w:rPr>
                    <w:rFonts w:ascii="Cambria Math" w:hAnsi="Cambria Math"/>
                  </w:rPr>
                  <m:t>θ</m:t>
                </m:r>
              </m:e>
            </m:d>
          </m:e>
        </m:func>
        <m:r>
          <w:rPr>
            <w:rFonts w:ascii="Cambria Math" w:hAnsi="Cambria Math"/>
          </w:rPr>
          <m:t>+</m:t>
        </m:r>
        <m:func>
          <m:funcPr>
            <m:ctrlPr>
              <w:rPr>
                <w:rFonts w:ascii="Cambria Math" w:hAnsi="Cambria Math"/>
                <w:vertAlign w:val="superscript"/>
              </w:rPr>
            </m:ctrlPr>
          </m:funcPr>
          <m:fName>
            <m:sSup>
              <m:sSupPr>
                <m:ctrlPr>
                  <w:rPr>
                    <w:rFonts w:ascii="Cambria Math" w:hAnsi="Cambria Math"/>
                    <w:vertAlign w:val="superscript"/>
                  </w:rPr>
                </m:ctrlPr>
              </m:sSupPr>
              <m:e>
                <m:r>
                  <m:rPr>
                    <m:sty m:val="p"/>
                  </m:rPr>
                  <w:rPr>
                    <w:rFonts w:ascii="Cambria Math" w:hAnsi="Cambria Math"/>
                  </w:rPr>
                  <m:t>cos</m:t>
                </m:r>
                <m:ctrlPr>
                  <w:rPr>
                    <w:rFonts w:ascii="Cambria Math" w:hAnsi="Cambria Math"/>
                  </w:rPr>
                </m:ctrlPr>
              </m:e>
              <m:sup>
                <m:r>
                  <m:rPr>
                    <m:sty m:val="p"/>
                  </m:rPr>
                  <w:rPr>
                    <w:rFonts w:ascii="Cambria Math" w:hAnsi="Cambria Math"/>
                    <w:vertAlign w:val="superscript"/>
                  </w:rPr>
                  <m:t>2</m:t>
                </m:r>
                <m:ctrlPr>
                  <w:rPr>
                    <w:rFonts w:ascii="Cambria Math" w:hAnsi="Cambria Math"/>
                  </w:rPr>
                </m:ctrlPr>
              </m:sup>
            </m:sSup>
            <m:ctrlPr>
              <w:rPr>
                <w:rFonts w:ascii="Cambria Math" w:hAnsi="Cambria Math"/>
              </w:rPr>
            </m:ctrlPr>
          </m:fName>
          <m:e>
            <m:r>
              <m:rPr>
                <m:sty m:val="p"/>
              </m:rPr>
              <w:rPr>
                <w:rFonts w:ascii="Cambria Math" w:hAnsi="Cambria Math"/>
              </w:rPr>
              <m:t>(θ)</m:t>
            </m:r>
            <m:ctrlPr>
              <w:rPr>
                <w:rFonts w:ascii="Cambria Math" w:hAnsi="Cambria Math"/>
              </w:rPr>
            </m:ctrlPr>
          </m:e>
        </m:func>
        <m:r>
          <w:rPr>
            <w:rFonts w:ascii="Cambria Math" w:hAnsi="Cambria Math"/>
          </w:rPr>
          <m:t>=1</m:t>
        </m:r>
      </m:oMath>
      <w:r w:rsidRPr="00081458">
        <w:t xml:space="preserve"> and use it to find </w:t>
      </w:r>
      <m:oMath>
        <m:r>
          <m:rPr>
            <m:sty m:val="p"/>
          </m:rPr>
          <w:rPr>
            <w:rFonts w:ascii="Cambria Math" w:hAnsi="Cambria Math"/>
          </w:rPr>
          <m:t>sin</m:t>
        </m:r>
        <m:r>
          <w:rPr>
            <w:rFonts w:ascii="Cambria Math" w:hAnsi="Cambria Math"/>
          </w:rPr>
          <m:t>(</m:t>
        </m:r>
        <m:r>
          <m:rPr>
            <m:sty m:val="p"/>
          </m:rPr>
          <w:rPr>
            <w:rFonts w:ascii="Cambria Math" w:hAnsi="Cambria Math"/>
          </w:rPr>
          <m:t>θ</m:t>
        </m:r>
        <m:r>
          <w:rPr>
            <w:rFonts w:ascii="Cambria Math" w:hAnsi="Cambria Math"/>
          </w:rPr>
          <m:t>)</m:t>
        </m:r>
      </m:oMath>
      <w:r w:rsidRPr="00081458">
        <w:t xml:space="preserve">, </w:t>
      </w:r>
      <m:oMath>
        <m:r>
          <m:rPr>
            <m:sty m:val="p"/>
          </m:rPr>
          <w:rPr>
            <w:rFonts w:ascii="Cambria Math" w:hAnsi="Cambria Math"/>
          </w:rPr>
          <m:t>cos</m:t>
        </m:r>
        <m:r>
          <w:rPr>
            <w:rFonts w:ascii="Cambria Math" w:hAnsi="Cambria Math"/>
          </w:rPr>
          <m:t>(</m:t>
        </m:r>
        <m:r>
          <m:rPr>
            <m:sty m:val="p"/>
          </m:rPr>
          <w:rPr>
            <w:rFonts w:ascii="Cambria Math" w:hAnsi="Cambria Math"/>
          </w:rPr>
          <m:t>θ</m:t>
        </m:r>
        <m:r>
          <w:rPr>
            <w:rFonts w:ascii="Cambria Math" w:hAnsi="Cambria Math"/>
          </w:rPr>
          <m:t>)</m:t>
        </m:r>
      </m:oMath>
      <w:r w:rsidRPr="00081458">
        <w:t xml:space="preserve">, or </w:t>
      </w:r>
      <m:oMath>
        <m:r>
          <m:rPr>
            <m:sty m:val="p"/>
          </m:rPr>
          <w:rPr>
            <w:rFonts w:ascii="Cambria Math" w:hAnsi="Cambria Math"/>
          </w:rPr>
          <m:t>tan</m:t>
        </m:r>
        <m:r>
          <w:rPr>
            <w:rFonts w:ascii="Cambria Math" w:hAnsi="Cambria Math"/>
          </w:rPr>
          <m:t>(</m:t>
        </m:r>
        <m:r>
          <m:rPr>
            <m:sty m:val="p"/>
          </m:rPr>
          <w:rPr>
            <w:rFonts w:ascii="Cambria Math" w:hAnsi="Cambria Math"/>
          </w:rPr>
          <m:t>θ</m:t>
        </m:r>
        <m:r>
          <w:rPr>
            <w:rFonts w:ascii="Cambria Math" w:hAnsi="Cambria Math"/>
          </w:rPr>
          <m:t xml:space="preserve">) </m:t>
        </m:r>
      </m:oMath>
      <w:r w:rsidRPr="00081458">
        <w:t xml:space="preserve">given </w:t>
      </w:r>
      <m:oMath>
        <m:r>
          <m:rPr>
            <m:sty m:val="p"/>
          </m:rPr>
          <w:rPr>
            <w:rFonts w:ascii="Cambria Math" w:hAnsi="Cambria Math"/>
          </w:rPr>
          <m:t>sin</m:t>
        </m:r>
        <m:r>
          <w:rPr>
            <w:rFonts w:ascii="Cambria Math" w:hAnsi="Cambria Math"/>
          </w:rPr>
          <m:t>(</m:t>
        </m:r>
        <m:r>
          <m:rPr>
            <m:sty m:val="p"/>
          </m:rPr>
          <w:rPr>
            <w:rFonts w:ascii="Cambria Math" w:hAnsi="Cambria Math"/>
          </w:rPr>
          <m:t>θ</m:t>
        </m:r>
        <m:r>
          <w:rPr>
            <w:rFonts w:ascii="Cambria Math" w:hAnsi="Cambria Math"/>
          </w:rPr>
          <m:t>)</m:t>
        </m:r>
      </m:oMath>
      <w:r w:rsidRPr="00081458">
        <w:t xml:space="preserve">, </w:t>
      </w:r>
      <m:oMath>
        <m:r>
          <m:rPr>
            <m:sty m:val="p"/>
          </m:rPr>
          <w:rPr>
            <w:rFonts w:ascii="Cambria Math" w:hAnsi="Cambria Math"/>
          </w:rPr>
          <m:t>cos(θ)</m:t>
        </m:r>
      </m:oMath>
      <w:r w:rsidRPr="00081458">
        <w:t xml:space="preserve">, or </w:t>
      </w:r>
      <m:oMath>
        <m:r>
          <m:rPr>
            <m:sty m:val="p"/>
          </m:rPr>
          <w:rPr>
            <w:rFonts w:ascii="Cambria Math" w:hAnsi="Cambria Math"/>
          </w:rPr>
          <m:t>tan(θ)</m:t>
        </m:r>
      </m:oMath>
      <w:r w:rsidRPr="00081458">
        <w:t xml:space="preserve"> and</w:t>
      </w:r>
      <w:r>
        <w:t xml:space="preserve"> the quadrant of the angle.</w:t>
      </w:r>
    </w:p>
    <w:p w14:paraId="2B0CCD0D" w14:textId="77777777" w:rsidR="002B36DE" w:rsidRDefault="002B36DE" w:rsidP="00797610">
      <w:pPr>
        <w:pStyle w:val="ny-h2"/>
      </w:pPr>
    </w:p>
    <w:p w14:paraId="441386DA" w14:textId="5A5666F8" w:rsidR="007B2C2A" w:rsidRPr="00BB2B0B" w:rsidRDefault="007B2C2A" w:rsidP="00797610">
      <w:pPr>
        <w:pStyle w:val="ny-h2"/>
      </w:pPr>
      <w:r>
        <w:t xml:space="preserve">Focus </w:t>
      </w:r>
      <w:r w:rsidRPr="00BB2B0B">
        <w:t>Standards</w:t>
      </w:r>
      <w:r>
        <w:t xml:space="preserve"> for Mathematical Practice</w:t>
      </w:r>
    </w:p>
    <w:p w14:paraId="76E7A31D" w14:textId="63FEBA64" w:rsidR="00CF7FA2" w:rsidRDefault="00CF7FA2" w:rsidP="002B36DE">
      <w:pPr>
        <w:pStyle w:val="ny-list-focusstandards"/>
      </w:pPr>
      <w:r>
        <w:rPr>
          <w:rStyle w:val="ny-bold-green"/>
        </w:rPr>
        <w:t>MP.3</w:t>
      </w:r>
      <w:r w:rsidRPr="00B60889">
        <w:tab/>
      </w:r>
      <w:r>
        <w:rPr>
          <w:b/>
        </w:rPr>
        <w:t>Construct viable arguments and critique the reasoning of others</w:t>
      </w:r>
      <w:r w:rsidRPr="00082491">
        <w:rPr>
          <w:b/>
        </w:rPr>
        <w:t xml:space="preserve">.  </w:t>
      </w:r>
      <w:r>
        <w:t xml:space="preserve">Students construct arguments and critique the reasoning of others when making conjectures about the roots of polynomials </w:t>
      </w:r>
      <w:r w:rsidR="00442546">
        <w:t xml:space="preserve">(a polynomial of degree </w:t>
      </w:r>
      <m:oMath>
        <m:r>
          <w:rPr>
            <w:rFonts w:ascii="Cambria Math" w:hAnsi="Cambria Math"/>
          </w:rPr>
          <m:t>3</m:t>
        </m:r>
      </m:oMath>
      <w:r w:rsidR="00442546">
        <w:t xml:space="preserve"> will have </w:t>
      </w:r>
      <w:r w:rsidR="00AA5C3B">
        <w:t>three</w:t>
      </w:r>
      <w:r w:rsidR="00442546">
        <w:t xml:space="preserve"> roots) </w:t>
      </w:r>
      <w:r>
        <w:t xml:space="preserve">and solving problems by applying algebraic properties.  </w:t>
      </w:r>
      <w:r w:rsidR="00442546">
        <w:t>Students determine the domain and range of rational functions and reason what effect these restrictions will have on the graph of the rational function.</w:t>
      </w:r>
      <w:r w:rsidR="00CE6165">
        <w:t xml:space="preserve">  Students use reasoning to argue that restricting the domain of a function </w:t>
      </w:r>
      <w:r w:rsidR="0052707A">
        <w:t>will allow for the construction of an inverse function.</w:t>
      </w:r>
    </w:p>
    <w:p w14:paraId="58BE2743" w14:textId="77777777" w:rsidR="00FF6164" w:rsidRDefault="00FF6164" w:rsidP="002B36DE">
      <w:pPr>
        <w:pStyle w:val="ny-list-focusstandards"/>
        <w:rPr>
          <w:rStyle w:val="ny-bold-green"/>
        </w:rPr>
      </w:pPr>
    </w:p>
    <w:p w14:paraId="38935C4F" w14:textId="3E4167A5" w:rsidR="002B36DE" w:rsidRDefault="002B36DE" w:rsidP="002B36DE">
      <w:pPr>
        <w:pStyle w:val="ny-list-focusstandards"/>
      </w:pPr>
      <w:r>
        <w:rPr>
          <w:rStyle w:val="ny-bold-green"/>
        </w:rPr>
        <w:lastRenderedPageBreak/>
        <w:t>MP.</w:t>
      </w:r>
      <w:r w:rsidR="00A173CD">
        <w:rPr>
          <w:rStyle w:val="ny-bold-green"/>
        </w:rPr>
        <w:t>7</w:t>
      </w:r>
      <w:r w:rsidRPr="00B60889">
        <w:tab/>
      </w:r>
      <w:r w:rsidR="00A173CD">
        <w:rPr>
          <w:b/>
        </w:rPr>
        <w:t>Look for and make use of structure</w:t>
      </w:r>
      <w:r w:rsidRPr="00082491">
        <w:rPr>
          <w:b/>
        </w:rPr>
        <w:t xml:space="preserve">.  </w:t>
      </w:r>
      <w:r w:rsidR="00A173CD">
        <w:t xml:space="preserve">Students use polynomial identities to determine roots of polynomials and square roots of complex numbers. </w:t>
      </w:r>
      <w:r w:rsidR="00442546">
        <w:t xml:space="preserve"> They </w:t>
      </w:r>
      <w:r w:rsidR="0052707A">
        <w:t>relate the structure of rational expressions to the graphs of rational function</w:t>
      </w:r>
      <w:r w:rsidR="005029E2">
        <w:t>s by</w:t>
      </w:r>
      <w:r w:rsidR="0052707A">
        <w:t xml:space="preserve"> studying transformations of these graphs</w:t>
      </w:r>
      <w:r>
        <w:t>.</w:t>
      </w:r>
      <w:r w:rsidR="00A173CD">
        <w:t xml:space="preserve">  Students determine the relationship between functions and their inverses.</w:t>
      </w:r>
    </w:p>
    <w:p w14:paraId="118DCEAC" w14:textId="703D4382" w:rsidR="00CB06B2" w:rsidRDefault="00A173CD" w:rsidP="00EC12A1">
      <w:pPr>
        <w:pStyle w:val="ny-list-focusstandards"/>
      </w:pPr>
      <w:r>
        <w:rPr>
          <w:rStyle w:val="ny-bold-green"/>
        </w:rPr>
        <w:t>MP.8</w:t>
      </w:r>
      <w:r w:rsidRPr="00B60889">
        <w:tab/>
      </w:r>
      <w:r>
        <w:rPr>
          <w:b/>
        </w:rPr>
        <w:t>Look for and express regularity in repeated reasoning</w:t>
      </w:r>
      <w:r w:rsidRPr="00082491">
        <w:rPr>
          <w:b/>
        </w:rPr>
        <w:t xml:space="preserve">.  </w:t>
      </w:r>
      <w:r>
        <w:t>Students use pr</w:t>
      </w:r>
      <w:r w:rsidR="00AA5C3B">
        <w:t>ior</w:t>
      </w:r>
      <w:r>
        <w:t xml:space="preserve"> knowledge of the </w:t>
      </w:r>
      <w:r w:rsidR="005029E2">
        <w:t>f</w:t>
      </w:r>
      <w:r>
        <w:t xml:space="preserve">undamental </w:t>
      </w:r>
      <w:r w:rsidR="005029E2">
        <w:t>t</w:t>
      </w:r>
      <w:r>
        <w:t xml:space="preserve">heorem of </w:t>
      </w:r>
      <w:r w:rsidR="005029E2">
        <w:t>a</w:t>
      </w:r>
      <w:r>
        <w:t xml:space="preserve">lgebra to justify the number of roots of unity.  </w:t>
      </w:r>
      <w:r w:rsidR="0052707A">
        <w:t xml:space="preserve">Students develop understanding of the </w:t>
      </w:r>
      <w:r w:rsidR="005029E2">
        <w:t>b</w:t>
      </w:r>
      <w:r w:rsidR="0052707A">
        <w:t xml:space="preserve">inomial </w:t>
      </w:r>
      <w:r w:rsidR="005029E2">
        <w:t>t</w:t>
      </w:r>
      <w:r w:rsidR="0052707A">
        <w:t>heorem through repeated binomial expansions and connecting their observations to patterns in Pascal’s Triangle.  In performing and reasoning about several computations with fractional expressions, students extend the properties of rational numbers to rational expressions.</w:t>
      </w:r>
    </w:p>
    <w:p w14:paraId="00C930BA" w14:textId="77777777" w:rsidR="005438DD" w:rsidRDefault="005438DD" w:rsidP="00FF6164">
      <w:pPr>
        <w:pStyle w:val="ny-h2"/>
      </w:pPr>
    </w:p>
    <w:p w14:paraId="44138725" w14:textId="02855CFD" w:rsidR="00797ECC" w:rsidRPr="006C5A78" w:rsidRDefault="00797ECC" w:rsidP="00797ECC">
      <w:pPr>
        <w:pStyle w:val="ny-h2"/>
      </w:pPr>
      <w:r w:rsidRPr="006C5A78">
        <w:t>Terminology</w:t>
      </w:r>
    </w:p>
    <w:p w14:paraId="44138726" w14:textId="77777777" w:rsidR="00797ECC" w:rsidRPr="00B60889" w:rsidRDefault="00797ECC" w:rsidP="00797ECC">
      <w:pPr>
        <w:pStyle w:val="ny-h4"/>
        <w:rPr>
          <w:rFonts w:asciiTheme="minorHAnsi" w:hAnsiTheme="minorHAnsi" w:cstheme="minorHAnsi"/>
        </w:rPr>
      </w:pPr>
      <w:r w:rsidRPr="00AC01E9">
        <w:t>New or Recently Introduced Terms</w:t>
      </w:r>
      <w:r>
        <w:t xml:space="preserve"> </w:t>
      </w:r>
    </w:p>
    <w:p w14:paraId="44138727" w14:textId="36D4AEDE" w:rsidR="00797ECC" w:rsidRDefault="00C024A4" w:rsidP="00797ECC">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Pr>
          <w:b/>
        </w:rPr>
        <w:t xml:space="preserve">Ellipse </w:t>
      </w:r>
      <w:r>
        <w:t>(</w:t>
      </w:r>
      <w:r w:rsidR="00C85B18">
        <w:t xml:space="preserve">An </w:t>
      </w:r>
      <w:r w:rsidR="00C85B18">
        <w:rPr>
          <w:i/>
        </w:rPr>
        <w:t>ellips</w:t>
      </w:r>
      <w:r w:rsidR="00C85B18" w:rsidRPr="00B66F57">
        <w:rPr>
          <w:i/>
        </w:rPr>
        <w:t xml:space="preserve">e </w:t>
      </w:r>
      <w:r w:rsidR="00153BF1" w:rsidRPr="00153BF1">
        <w:t>is the set of all points in a plane such that the sum of the distances from two point</w:t>
      </w:r>
      <w:r w:rsidR="005029E2">
        <w:t>s</w:t>
      </w:r>
      <w:r w:rsidR="00153BF1" w:rsidRPr="00153BF1">
        <w:t xml:space="preserve"> (foci) to any point on the line is constant</w:t>
      </w:r>
      <w:r w:rsidR="00153BF1">
        <w:rPr>
          <w:i/>
        </w:rPr>
        <w:t xml:space="preserve">.  </w:t>
      </w:r>
      <w:r w:rsidR="00153BF1" w:rsidRPr="00153BF1">
        <w:t xml:space="preserve">Given </w:t>
      </w:r>
      <m:oMath>
        <m:r>
          <w:rPr>
            <w:rFonts w:ascii="Cambria Math" w:hAnsi="Cambria Math"/>
          </w:rPr>
          <m:t>k</m:t>
        </m:r>
      </m:oMath>
      <w:r w:rsidR="00153BF1" w:rsidRPr="00153BF1">
        <w:t xml:space="preserve">, foci </w:t>
      </w:r>
      <m:oMath>
        <m:r>
          <w:rPr>
            <w:rFonts w:ascii="Cambria Math" w:hAnsi="Cambria Math"/>
          </w:rPr>
          <m:t>A</m:t>
        </m:r>
      </m:oMath>
      <w:r w:rsidR="00153BF1" w:rsidRPr="00153BF1">
        <w:t xml:space="preserve"> and </w:t>
      </w:r>
      <m:oMath>
        <m:r>
          <w:rPr>
            <w:rFonts w:ascii="Cambria Math" w:hAnsi="Cambria Math"/>
          </w:rPr>
          <m:t>B</m:t>
        </m:r>
      </m:oMath>
      <w:r w:rsidR="00153BF1" w:rsidRPr="00153BF1">
        <w:t xml:space="preserve">, and any point </w:t>
      </w:r>
      <m:oMath>
        <m:r>
          <w:rPr>
            <w:rFonts w:ascii="Cambria Math" w:hAnsi="Cambria Math"/>
          </w:rPr>
          <m:t>P</m:t>
        </m:r>
      </m:oMath>
      <w:r w:rsidR="00153BF1" w:rsidRPr="00153BF1">
        <w:t xml:space="preserve"> on the ellipse</w:t>
      </w:r>
      <w:r w:rsidR="00C85B18">
        <w:t>,</w:t>
      </w:r>
      <w:r w:rsidR="005029E2">
        <w:br/>
      </w:r>
      <w:r w:rsidR="00C85B18">
        <w:t xml:space="preserve"> </w:t>
      </w:r>
      <m:oMath>
        <m:r>
          <w:rPr>
            <w:rFonts w:ascii="Cambria Math" w:hAnsi="Cambria Math"/>
          </w:rPr>
          <m:t>PA+PB=k</m:t>
        </m:r>
      </m:oMath>
      <w:r w:rsidR="00C85B18">
        <w:rPr>
          <w:rFonts w:eastAsia="Myriad Pro" w:cstheme="minorHAnsi"/>
          <w:color w:val="231F20"/>
        </w:rPr>
        <w:t>.</w:t>
      </w:r>
      <w:r>
        <w:rPr>
          <w:rFonts w:eastAsia="Myriad Pro" w:cstheme="minorHAnsi"/>
          <w:color w:val="231F20"/>
        </w:rPr>
        <w:t>)</w:t>
      </w:r>
    </w:p>
    <w:p w14:paraId="5CFB4A49" w14:textId="1DDF6D2E" w:rsidR="009D0276" w:rsidRDefault="009D0276" w:rsidP="003B434E">
      <w:pPr>
        <w:tabs>
          <w:tab w:val="num" w:pos="800"/>
        </w:tabs>
        <w:spacing w:before="60" w:after="60" w:line="240" w:lineRule="atLeast"/>
        <w:ind w:left="806"/>
        <w:rPr>
          <w:rFonts w:eastAsia="Myriad Pro" w:cstheme="minorHAnsi"/>
          <w:color w:val="231F20"/>
        </w:rPr>
      </w:pPr>
      <w:r w:rsidRPr="009D0276">
        <w:t xml:space="preserve">Standard </w:t>
      </w:r>
      <w:r w:rsidR="00B47657">
        <w:t>e</w:t>
      </w:r>
      <w:r w:rsidRPr="009D0276">
        <w:t xml:space="preserve">quation for an </w:t>
      </w:r>
      <w:r w:rsidR="00B47657">
        <w:t>e</w:t>
      </w:r>
      <w:r w:rsidRPr="009D0276">
        <w:t>llipse</w:t>
      </w:r>
      <w:r w:rsidRPr="009D0276">
        <w:rPr>
          <w:rFonts w:eastAsia="Myriad Pro" w:cstheme="minorHAnsi"/>
          <w:color w:val="231F20"/>
        </w:rPr>
        <w:t xml:space="preserve">: </w:t>
      </w:r>
      <w:r>
        <w:rPr>
          <w:rFonts w:eastAsia="Myriad Pro" w:cstheme="minorHAnsi"/>
          <w:color w:val="231F20"/>
        </w:rPr>
        <w:t xml:space="preserve"> </w:t>
      </w:r>
      <m:oMath>
        <m:f>
          <m:fPr>
            <m:ctrlPr>
              <w:rPr>
                <w:rFonts w:ascii="Cambria Math" w:hAnsi="Cambria Math"/>
                <w:i/>
                <w:sz w:val="21"/>
              </w:rPr>
            </m:ctrlPr>
          </m:fPr>
          <m:num>
            <m:sSup>
              <m:sSupPr>
                <m:ctrlPr>
                  <w:rPr>
                    <w:rFonts w:ascii="Cambria Math" w:hAnsi="Cambria Math"/>
                    <w:i/>
                    <w:sz w:val="21"/>
                  </w:rPr>
                </m:ctrlPr>
              </m:sSupPr>
              <m:e>
                <m:r>
                  <w:rPr>
                    <w:rFonts w:ascii="Cambria Math" w:hAnsi="Cambria Math"/>
                    <w:sz w:val="21"/>
                  </w:rPr>
                  <m:t>x</m:t>
                </m:r>
              </m:e>
              <m:sup>
                <m:r>
                  <w:rPr>
                    <w:rFonts w:ascii="Cambria Math" w:hAnsi="Cambria Math"/>
                    <w:sz w:val="21"/>
                  </w:rPr>
                  <m:t>2</m:t>
                </m:r>
              </m:sup>
            </m:sSup>
          </m:num>
          <m:den>
            <m:sSup>
              <m:sSupPr>
                <m:ctrlPr>
                  <w:rPr>
                    <w:rFonts w:ascii="Cambria Math" w:hAnsi="Cambria Math"/>
                    <w:i/>
                    <w:sz w:val="21"/>
                  </w:rPr>
                </m:ctrlPr>
              </m:sSupPr>
              <m:e>
                <m:r>
                  <w:rPr>
                    <w:rFonts w:ascii="Cambria Math" w:hAnsi="Cambria Math"/>
                    <w:sz w:val="21"/>
                  </w:rPr>
                  <m:t>a</m:t>
                </m:r>
              </m:e>
              <m:sup>
                <m:r>
                  <w:rPr>
                    <w:rFonts w:ascii="Cambria Math" w:hAnsi="Cambria Math"/>
                    <w:sz w:val="21"/>
                  </w:rPr>
                  <m:t>2</m:t>
                </m:r>
              </m:sup>
            </m:sSup>
          </m:den>
        </m:f>
        <m:r>
          <w:rPr>
            <w:rFonts w:ascii="Cambria Math" w:hAnsi="Cambria Math"/>
          </w:rPr>
          <m:t>+</m:t>
        </m:r>
        <m:f>
          <m:fPr>
            <m:ctrlPr>
              <w:rPr>
                <w:rFonts w:ascii="Cambria Math" w:hAnsi="Cambria Math"/>
                <w:i/>
                <w:sz w:val="21"/>
              </w:rPr>
            </m:ctrlPr>
          </m:fPr>
          <m:num>
            <m:sSup>
              <m:sSupPr>
                <m:ctrlPr>
                  <w:rPr>
                    <w:rFonts w:ascii="Cambria Math" w:hAnsi="Cambria Math"/>
                    <w:i/>
                    <w:sz w:val="21"/>
                  </w:rPr>
                </m:ctrlPr>
              </m:sSupPr>
              <m:e>
                <m:r>
                  <w:rPr>
                    <w:rFonts w:ascii="Cambria Math" w:hAnsi="Cambria Math"/>
                    <w:sz w:val="21"/>
                  </w:rPr>
                  <m:t>y</m:t>
                </m:r>
              </m:e>
              <m:sup>
                <m:r>
                  <w:rPr>
                    <w:rFonts w:ascii="Cambria Math" w:hAnsi="Cambria Math"/>
                    <w:sz w:val="21"/>
                  </w:rPr>
                  <m:t>2</m:t>
                </m:r>
              </m:sup>
            </m:sSup>
          </m:num>
          <m:den>
            <m:sSup>
              <m:sSupPr>
                <m:ctrlPr>
                  <w:rPr>
                    <w:rFonts w:ascii="Cambria Math" w:hAnsi="Cambria Math"/>
                    <w:i/>
                    <w:sz w:val="21"/>
                  </w:rPr>
                </m:ctrlPr>
              </m:sSupPr>
              <m:e>
                <m:r>
                  <w:rPr>
                    <w:rFonts w:ascii="Cambria Math" w:hAnsi="Cambria Math"/>
                    <w:sz w:val="21"/>
                  </w:rPr>
                  <m:t>b</m:t>
                </m:r>
              </m:e>
              <m:sup>
                <m:r>
                  <w:rPr>
                    <w:rFonts w:ascii="Cambria Math" w:hAnsi="Cambria Math"/>
                    <w:sz w:val="21"/>
                  </w:rPr>
                  <m:t>2</m:t>
                </m:r>
              </m:sup>
            </m:sSup>
          </m:den>
        </m:f>
        <m:r>
          <w:rPr>
            <w:rFonts w:ascii="Cambria Math" w:hAnsi="Cambria Math"/>
          </w:rPr>
          <m:t>=1</m:t>
        </m:r>
      </m:oMath>
    </w:p>
    <w:p w14:paraId="6AC9D7DB" w14:textId="124F75A6" w:rsidR="00C85B18" w:rsidRPr="00A40DA4" w:rsidRDefault="00C85B18" w:rsidP="00C85B18">
      <w:pPr>
        <w:tabs>
          <w:tab w:val="num" w:pos="800"/>
        </w:tabs>
        <w:spacing w:before="60" w:after="60" w:line="260" w:lineRule="exact"/>
        <w:ind w:left="800"/>
        <w:rPr>
          <w:rFonts w:eastAsia="Myriad Pro" w:cstheme="minorHAnsi"/>
          <w:color w:val="231F20"/>
        </w:rPr>
      </w:pPr>
      <w:r>
        <w:t xml:space="preserve">An ellipse whose foci points are the same point, i.e., </w:t>
      </w:r>
      <m:oMath>
        <m:r>
          <w:rPr>
            <w:rFonts w:ascii="Cambria Math" w:hAnsi="Cambria Math"/>
          </w:rPr>
          <m:t>A=B</m:t>
        </m:r>
      </m:oMath>
      <w:r>
        <w:t>, is a circle</w:t>
      </w:r>
      <w:r w:rsidR="004534BE">
        <w:t>.</w:t>
      </w:r>
    </w:p>
    <w:p w14:paraId="079875F8" w14:textId="1F6C3157" w:rsidR="005438DD" w:rsidRPr="00C85B18" w:rsidRDefault="005438DD" w:rsidP="005438DD">
      <w:pPr>
        <w:numPr>
          <w:ilvl w:val="0"/>
          <w:numId w:val="7"/>
        </w:numPr>
        <w:tabs>
          <w:tab w:val="clear" w:pos="200"/>
          <w:tab w:val="num" w:pos="800"/>
        </w:tabs>
        <w:spacing w:before="60" w:after="60" w:line="260" w:lineRule="exact"/>
        <w:ind w:left="800" w:hanging="400"/>
        <w:rPr>
          <w:rFonts w:eastAsia="Myriad Pro" w:cstheme="minorHAnsi"/>
          <w:color w:val="231F20"/>
        </w:rPr>
      </w:pPr>
      <w:r>
        <w:rPr>
          <w:rFonts w:eastAsia="Myriad Pro" w:cstheme="minorHAnsi"/>
          <w:b/>
          <w:color w:val="231F20"/>
        </w:rPr>
        <w:t>Horizontal Asymptote</w:t>
      </w:r>
      <w:r>
        <w:rPr>
          <w:rFonts w:eastAsia="Myriad Pro" w:cstheme="minorHAnsi"/>
          <w:color w:val="231F20"/>
        </w:rPr>
        <w:t xml:space="preserve"> (Let </w:t>
      </w:r>
      <m:oMath>
        <m:r>
          <w:rPr>
            <w:rFonts w:ascii="Cambria Math" w:eastAsia="Myriad Pro" w:hAnsi="Cambria Math" w:cstheme="minorHAnsi"/>
            <w:color w:val="231F20"/>
          </w:rPr>
          <m:t>L</m:t>
        </m:r>
      </m:oMath>
      <w:r>
        <w:rPr>
          <w:rFonts w:eastAsia="Myriad Pro" w:cstheme="minorHAnsi"/>
          <w:color w:val="231F20"/>
        </w:rPr>
        <w:t xml:space="preserve"> be a real number.  The line given by the equation </w:t>
      </w:r>
      <m:oMath>
        <m:r>
          <w:rPr>
            <w:rFonts w:ascii="Cambria Math" w:eastAsia="Myriad Pro" w:hAnsi="Cambria Math" w:cstheme="minorHAnsi"/>
            <w:color w:val="231F20"/>
          </w:rPr>
          <m:t>y = L</m:t>
        </m:r>
      </m:oMath>
      <w:r>
        <w:rPr>
          <w:rFonts w:eastAsia="Myriad Pro" w:cstheme="minorHAnsi"/>
          <w:color w:val="231F20"/>
        </w:rPr>
        <w:t xml:space="preserve"> is a </w:t>
      </w:r>
      <w:r w:rsidRPr="00BD157B">
        <w:rPr>
          <w:rFonts w:eastAsia="Myriad Pro" w:cstheme="minorHAnsi"/>
          <w:i/>
          <w:color w:val="231F20"/>
        </w:rPr>
        <w:t>horizontal</w:t>
      </w:r>
      <w:r>
        <w:rPr>
          <w:rFonts w:eastAsia="Myriad Pro" w:cstheme="minorHAnsi"/>
          <w:color w:val="231F20"/>
        </w:rPr>
        <w:t xml:space="preserve"> </w:t>
      </w:r>
      <w:r w:rsidRPr="00BD157B">
        <w:rPr>
          <w:rFonts w:eastAsia="Myriad Pro" w:cstheme="minorHAnsi"/>
          <w:i/>
          <w:color w:val="231F20"/>
        </w:rPr>
        <w:t>asymptote</w:t>
      </w:r>
      <w:r>
        <w:rPr>
          <w:rFonts w:eastAsia="Myriad Pro" w:cstheme="minorHAnsi"/>
          <w:color w:val="231F20"/>
        </w:rPr>
        <w:t xml:space="preserve"> of the graph of </w:t>
      </w:r>
      <m:oMath>
        <m:r>
          <w:rPr>
            <w:rFonts w:ascii="Cambria Math" w:eastAsia="Myriad Pro" w:hAnsi="Cambria Math" w:cstheme="minorHAnsi"/>
            <w:color w:val="231F20"/>
          </w:rPr>
          <m:t>y = f(x)</m:t>
        </m:r>
      </m:oMath>
      <w:r>
        <w:rPr>
          <w:rFonts w:eastAsia="Myriad Pro" w:cstheme="minorHAnsi"/>
          <w:color w:val="231F20"/>
        </w:rPr>
        <w:t xml:space="preserve"> if at least one of the following statements is true</w:t>
      </w:r>
      <w:r w:rsidR="004534BE">
        <w:rPr>
          <w:rFonts w:eastAsia="Myriad Pro" w:cstheme="minorHAnsi"/>
          <w:color w:val="231F20"/>
        </w:rPr>
        <w:t>.</w:t>
      </w:r>
    </w:p>
    <w:p w14:paraId="7EF25A85" w14:textId="77777777" w:rsidR="005438DD" w:rsidRDefault="005438DD" w:rsidP="005438DD">
      <w:pPr>
        <w:pStyle w:val="ListParagraph"/>
        <w:widowControl/>
        <w:numPr>
          <w:ilvl w:val="1"/>
          <w:numId w:val="7"/>
        </w:numPr>
        <w:spacing w:after="0" w:line="240" w:lineRule="auto"/>
      </w:pPr>
      <w:r>
        <w:t xml:space="preserve">As </w:t>
      </w:r>
      <m:oMath>
        <m:r>
          <w:rPr>
            <w:rFonts w:ascii="Cambria Math" w:hAnsi="Cambria Math"/>
          </w:rPr>
          <m:t xml:space="preserve">x </m:t>
        </m:r>
      </m:oMath>
      <w:r>
        <w:t xml:space="preserve">approaches infinity, </w:t>
      </w:r>
      <m:oMath>
        <m:r>
          <w:rPr>
            <w:rFonts w:ascii="Cambria Math" w:hAnsi="Cambria Math"/>
          </w:rPr>
          <m:t>f(x)</m:t>
        </m:r>
      </m:oMath>
      <w:r>
        <w:t xml:space="preserve"> approaches </w:t>
      </w:r>
      <m:oMath>
        <m:r>
          <w:rPr>
            <w:rFonts w:ascii="Cambria Math" w:hAnsi="Cambria Math"/>
          </w:rPr>
          <m:t>L</m:t>
        </m:r>
      </m:oMath>
      <w:r>
        <w:t>.</w:t>
      </w:r>
    </w:p>
    <w:p w14:paraId="32879FB2" w14:textId="77777777" w:rsidR="005438DD" w:rsidRDefault="005438DD" w:rsidP="005438DD">
      <w:pPr>
        <w:pStyle w:val="ListParagraph"/>
        <w:widowControl/>
        <w:numPr>
          <w:ilvl w:val="1"/>
          <w:numId w:val="7"/>
        </w:numPr>
        <w:spacing w:after="0" w:line="240" w:lineRule="auto"/>
      </w:pPr>
      <w:r>
        <w:t xml:space="preserve">As </w:t>
      </w:r>
      <m:oMath>
        <m:r>
          <w:rPr>
            <w:rFonts w:ascii="Cambria Math" w:hAnsi="Cambria Math"/>
          </w:rPr>
          <m:t xml:space="preserve">x </m:t>
        </m:r>
      </m:oMath>
      <w:r>
        <w:t xml:space="preserve">approaches negative infinity, </w:t>
      </w:r>
      <m:oMath>
        <m:r>
          <w:rPr>
            <w:rFonts w:ascii="Cambria Math" w:hAnsi="Cambria Math"/>
          </w:rPr>
          <m:t>f(x)</m:t>
        </m:r>
      </m:oMath>
      <w:r>
        <w:t xml:space="preserve"> approaches </w:t>
      </w:r>
      <m:oMath>
        <m:r>
          <w:rPr>
            <w:rFonts w:ascii="Cambria Math" w:hAnsi="Cambria Math"/>
          </w:rPr>
          <m:t>L</m:t>
        </m:r>
      </m:oMath>
      <w:r>
        <w:t>.)</w:t>
      </w:r>
    </w:p>
    <w:p w14:paraId="7795FC8D" w14:textId="66B76BFB" w:rsidR="00C85B18" w:rsidRPr="009D0276" w:rsidRDefault="00C024A4" w:rsidP="00C85B18">
      <w:pPr>
        <w:numPr>
          <w:ilvl w:val="0"/>
          <w:numId w:val="7"/>
        </w:numPr>
        <w:tabs>
          <w:tab w:val="clear" w:pos="200"/>
          <w:tab w:val="num" w:pos="800"/>
        </w:tabs>
        <w:spacing w:before="60" w:after="60" w:line="260" w:lineRule="exact"/>
        <w:ind w:left="800" w:hanging="400"/>
        <w:rPr>
          <w:rFonts w:eastAsia="Myriad Pro" w:cstheme="minorHAnsi"/>
          <w:color w:val="231F20"/>
        </w:rPr>
      </w:pPr>
      <w:r>
        <w:rPr>
          <w:b/>
        </w:rPr>
        <w:t xml:space="preserve">Hyperbola </w:t>
      </w:r>
      <w:r>
        <w:t>(</w:t>
      </w:r>
      <w:r w:rsidR="00C85B18">
        <w:t xml:space="preserve">A </w:t>
      </w:r>
      <w:r w:rsidR="00C85B18">
        <w:rPr>
          <w:i/>
        </w:rPr>
        <w:t>hyperbola</w:t>
      </w:r>
      <w:r w:rsidR="00C85B18" w:rsidRPr="00B66F57">
        <w:rPr>
          <w:i/>
        </w:rPr>
        <w:t xml:space="preserve"> </w:t>
      </w:r>
      <w:r w:rsidR="00153BF1" w:rsidRPr="00153BF1">
        <w:t>is the set of point</w:t>
      </w:r>
      <w:r w:rsidR="004534BE">
        <w:t>s</w:t>
      </w:r>
      <w:r w:rsidR="00153BF1" w:rsidRPr="00153BF1">
        <w:t xml:space="preserve"> in a plane whose distances to two fixed points </w:t>
      </w:r>
      <m:oMath>
        <m:r>
          <w:rPr>
            <w:rFonts w:ascii="Cambria Math" w:hAnsi="Cambria Math"/>
          </w:rPr>
          <m:t>A</m:t>
        </m:r>
      </m:oMath>
      <w:r w:rsidR="00153BF1" w:rsidRPr="00153BF1">
        <w:t xml:space="preserve"> and </w:t>
      </w:r>
      <m:oMath>
        <m:r>
          <w:rPr>
            <w:rFonts w:ascii="Cambria Math" w:hAnsi="Cambria Math"/>
          </w:rPr>
          <m:t>B</m:t>
        </m:r>
      </m:oMath>
      <w:r w:rsidR="00153BF1" w:rsidRPr="00153BF1">
        <w:t xml:space="preserve">, called the foci, have a constant difference.  Given </w:t>
      </w:r>
      <m:oMath>
        <m:r>
          <w:rPr>
            <w:rFonts w:ascii="Cambria Math" w:hAnsi="Cambria Math"/>
          </w:rPr>
          <m:t>P</m:t>
        </m:r>
      </m:oMath>
      <w:r w:rsidR="00153BF1" w:rsidRPr="00153BF1">
        <w:t xml:space="preserve"> and a positive constant</w:t>
      </w:r>
      <w:r w:rsidR="00153BF1">
        <w:rPr>
          <w:i/>
        </w:rPr>
        <w:t xml:space="preserve">, </w:t>
      </w:r>
      <m:oMath>
        <m:r>
          <w:rPr>
            <w:rFonts w:ascii="Cambria Math" w:hAnsi="Cambria Math"/>
          </w:rPr>
          <m:t>k</m:t>
        </m:r>
      </m:oMath>
      <w:r w:rsidR="00153BF1">
        <w:rPr>
          <w:i/>
        </w:rPr>
        <w:t xml:space="preserve">, </w:t>
      </w:r>
      <m:oMath>
        <m:d>
          <m:dPr>
            <m:begChr m:val="|"/>
            <m:endChr m:val="|"/>
            <m:ctrlPr>
              <w:rPr>
                <w:rFonts w:ascii="Cambria Math" w:hAnsi="Cambria Math"/>
                <w:i/>
              </w:rPr>
            </m:ctrlPr>
          </m:dPr>
          <m:e>
            <m:r>
              <w:rPr>
                <w:rFonts w:ascii="Cambria Math" w:hAnsi="Cambria Math"/>
              </w:rPr>
              <m:t>PA-PB</m:t>
            </m:r>
          </m:e>
        </m:d>
        <m:r>
          <w:rPr>
            <w:rFonts w:ascii="Cambria Math" w:hAnsi="Cambria Math"/>
          </w:rPr>
          <m:t>=k</m:t>
        </m:r>
      </m:oMath>
      <w:r w:rsidR="00153BF1">
        <w:rPr>
          <w:rFonts w:eastAsiaTheme="minorEastAsia"/>
          <w:i/>
        </w:rPr>
        <w:t>.</w:t>
      </w:r>
      <w:r>
        <w:rPr>
          <w:rFonts w:eastAsiaTheme="minorEastAsia"/>
        </w:rPr>
        <w:t>)</w:t>
      </w:r>
    </w:p>
    <w:p w14:paraId="0D378B64" w14:textId="61746F57" w:rsidR="009D0276" w:rsidRDefault="009D0276" w:rsidP="003B434E">
      <w:pPr>
        <w:spacing w:before="60" w:after="60" w:line="240" w:lineRule="atLeast"/>
        <w:ind w:left="806"/>
        <w:rPr>
          <w:rFonts w:eastAsia="Myriad Pro" w:cstheme="minorHAnsi"/>
          <w:color w:val="231F20"/>
        </w:rPr>
      </w:pPr>
      <w:r w:rsidRPr="009D0276">
        <w:t xml:space="preserve">Standard </w:t>
      </w:r>
      <w:r w:rsidR="00B47657">
        <w:t>e</w:t>
      </w:r>
      <w:r w:rsidRPr="009D0276">
        <w:t xml:space="preserve">quation for a </w:t>
      </w:r>
      <w:r w:rsidR="00B47657">
        <w:t>h</w:t>
      </w:r>
      <w:r w:rsidRPr="009D0276">
        <w:t>yperbola</w:t>
      </w:r>
      <w:r w:rsidRPr="009D0276">
        <w:rPr>
          <w:rFonts w:eastAsia="Myriad Pro" w:cstheme="minorHAnsi"/>
          <w:color w:val="231F20"/>
        </w:rPr>
        <w:t>:</w:t>
      </w:r>
      <w:r>
        <w:rPr>
          <w:rFonts w:eastAsia="Myriad Pro" w:cstheme="minorHAnsi"/>
          <w:color w:val="231F20"/>
        </w:rPr>
        <w:t xml:space="preserve">  </w:t>
      </w:r>
      <m:oMath>
        <m:f>
          <m:fPr>
            <m:ctrlPr>
              <w:rPr>
                <w:rFonts w:ascii="Cambria Math" w:hAnsi="Cambria Math"/>
                <w:i/>
                <w:sz w:val="21"/>
              </w:rPr>
            </m:ctrlPr>
          </m:fPr>
          <m:num>
            <m:sSup>
              <m:sSupPr>
                <m:ctrlPr>
                  <w:rPr>
                    <w:rFonts w:ascii="Cambria Math" w:hAnsi="Cambria Math"/>
                    <w:i/>
                    <w:sz w:val="21"/>
                  </w:rPr>
                </m:ctrlPr>
              </m:sSupPr>
              <m:e>
                <m:r>
                  <w:rPr>
                    <w:rFonts w:ascii="Cambria Math" w:hAnsi="Cambria Math"/>
                    <w:sz w:val="21"/>
                  </w:rPr>
                  <m:t>x</m:t>
                </m:r>
              </m:e>
              <m:sup>
                <m:r>
                  <w:rPr>
                    <w:rFonts w:ascii="Cambria Math" w:hAnsi="Cambria Math"/>
                    <w:sz w:val="21"/>
                  </w:rPr>
                  <m:t>2</m:t>
                </m:r>
              </m:sup>
            </m:sSup>
          </m:num>
          <m:den>
            <m:sSup>
              <m:sSupPr>
                <m:ctrlPr>
                  <w:rPr>
                    <w:rFonts w:ascii="Cambria Math" w:hAnsi="Cambria Math"/>
                    <w:i/>
                    <w:sz w:val="21"/>
                  </w:rPr>
                </m:ctrlPr>
              </m:sSupPr>
              <m:e>
                <m:r>
                  <w:rPr>
                    <w:rFonts w:ascii="Cambria Math" w:hAnsi="Cambria Math"/>
                    <w:sz w:val="21"/>
                  </w:rPr>
                  <m:t>a</m:t>
                </m:r>
              </m:e>
              <m:sup>
                <m:r>
                  <w:rPr>
                    <w:rFonts w:ascii="Cambria Math" w:hAnsi="Cambria Math"/>
                    <w:sz w:val="21"/>
                  </w:rPr>
                  <m:t>2</m:t>
                </m:r>
              </m:sup>
            </m:sSup>
          </m:den>
        </m:f>
        <m:r>
          <w:rPr>
            <w:rFonts w:ascii="Cambria Math" w:hAnsi="Cambria Math"/>
          </w:rPr>
          <m:t>-</m:t>
        </m:r>
        <m:f>
          <m:fPr>
            <m:ctrlPr>
              <w:rPr>
                <w:rFonts w:ascii="Cambria Math" w:hAnsi="Cambria Math"/>
                <w:i/>
                <w:sz w:val="21"/>
              </w:rPr>
            </m:ctrlPr>
          </m:fPr>
          <m:num>
            <m:sSup>
              <m:sSupPr>
                <m:ctrlPr>
                  <w:rPr>
                    <w:rFonts w:ascii="Cambria Math" w:hAnsi="Cambria Math"/>
                    <w:i/>
                    <w:sz w:val="21"/>
                  </w:rPr>
                </m:ctrlPr>
              </m:sSupPr>
              <m:e>
                <m:r>
                  <w:rPr>
                    <w:rFonts w:ascii="Cambria Math" w:hAnsi="Cambria Math"/>
                    <w:sz w:val="21"/>
                  </w:rPr>
                  <m:t>y</m:t>
                </m:r>
              </m:e>
              <m:sup>
                <m:r>
                  <w:rPr>
                    <w:rFonts w:ascii="Cambria Math" w:hAnsi="Cambria Math"/>
                    <w:sz w:val="21"/>
                  </w:rPr>
                  <m:t>2</m:t>
                </m:r>
              </m:sup>
            </m:sSup>
          </m:num>
          <m:den>
            <m:sSup>
              <m:sSupPr>
                <m:ctrlPr>
                  <w:rPr>
                    <w:rFonts w:ascii="Cambria Math" w:hAnsi="Cambria Math"/>
                    <w:i/>
                    <w:sz w:val="21"/>
                  </w:rPr>
                </m:ctrlPr>
              </m:sSupPr>
              <m:e>
                <m:r>
                  <w:rPr>
                    <w:rFonts w:ascii="Cambria Math" w:hAnsi="Cambria Math"/>
                    <w:sz w:val="21"/>
                  </w:rPr>
                  <m:t>b</m:t>
                </m:r>
              </m:e>
              <m:sup>
                <m:r>
                  <w:rPr>
                    <w:rFonts w:ascii="Cambria Math" w:hAnsi="Cambria Math"/>
                    <w:sz w:val="21"/>
                  </w:rPr>
                  <m:t>2</m:t>
                </m:r>
              </m:sup>
            </m:sSup>
          </m:den>
        </m:f>
        <m:r>
          <w:rPr>
            <w:rFonts w:ascii="Cambria Math" w:hAnsi="Cambria Math"/>
          </w:rPr>
          <m:t>=1</m:t>
        </m:r>
      </m:oMath>
      <w:r w:rsidRPr="004A02EA">
        <w:rPr>
          <w:i/>
        </w:rPr>
        <w:t xml:space="preserve"> </w:t>
      </w:r>
      <w:r w:rsidRPr="00BD157B">
        <w:t>or</w:t>
      </w:r>
      <w:r w:rsidRPr="004A02EA">
        <w:rPr>
          <w:i/>
        </w:rPr>
        <w:t xml:space="preserve"> </w:t>
      </w:r>
      <m:oMath>
        <m:f>
          <m:fPr>
            <m:ctrlPr>
              <w:rPr>
                <w:rFonts w:ascii="Cambria Math" w:hAnsi="Cambria Math"/>
                <w:i/>
                <w:sz w:val="21"/>
              </w:rPr>
            </m:ctrlPr>
          </m:fPr>
          <m:num>
            <m:sSup>
              <m:sSupPr>
                <m:ctrlPr>
                  <w:rPr>
                    <w:rFonts w:ascii="Cambria Math" w:hAnsi="Cambria Math"/>
                    <w:i/>
                    <w:sz w:val="21"/>
                  </w:rPr>
                </m:ctrlPr>
              </m:sSupPr>
              <m:e>
                <m:r>
                  <w:rPr>
                    <w:rFonts w:ascii="Cambria Math" w:hAnsi="Cambria Math"/>
                    <w:sz w:val="21"/>
                  </w:rPr>
                  <m:t>y</m:t>
                </m:r>
              </m:e>
              <m:sup>
                <m:r>
                  <w:rPr>
                    <w:rFonts w:ascii="Cambria Math" w:hAnsi="Cambria Math"/>
                    <w:sz w:val="21"/>
                  </w:rPr>
                  <m:t>2</m:t>
                </m:r>
              </m:sup>
            </m:sSup>
          </m:num>
          <m:den>
            <m:sSup>
              <m:sSupPr>
                <m:ctrlPr>
                  <w:rPr>
                    <w:rFonts w:ascii="Cambria Math" w:hAnsi="Cambria Math"/>
                    <w:i/>
                    <w:sz w:val="21"/>
                  </w:rPr>
                </m:ctrlPr>
              </m:sSupPr>
              <m:e>
                <m:r>
                  <w:rPr>
                    <w:rFonts w:ascii="Cambria Math" w:hAnsi="Cambria Math"/>
                    <w:sz w:val="21"/>
                  </w:rPr>
                  <m:t>a</m:t>
                </m:r>
              </m:e>
              <m:sup>
                <m:r>
                  <w:rPr>
                    <w:rFonts w:ascii="Cambria Math" w:hAnsi="Cambria Math"/>
                    <w:sz w:val="21"/>
                  </w:rPr>
                  <m:t>2</m:t>
                </m:r>
              </m:sup>
            </m:sSup>
          </m:den>
        </m:f>
        <m:r>
          <w:rPr>
            <w:rFonts w:ascii="Cambria Math" w:hAnsi="Cambria Math"/>
          </w:rPr>
          <m:t>-</m:t>
        </m:r>
        <m:f>
          <m:fPr>
            <m:ctrlPr>
              <w:rPr>
                <w:rFonts w:ascii="Cambria Math" w:hAnsi="Cambria Math"/>
                <w:i/>
                <w:sz w:val="21"/>
              </w:rPr>
            </m:ctrlPr>
          </m:fPr>
          <m:num>
            <m:sSup>
              <m:sSupPr>
                <m:ctrlPr>
                  <w:rPr>
                    <w:rFonts w:ascii="Cambria Math" w:hAnsi="Cambria Math"/>
                    <w:i/>
                    <w:sz w:val="21"/>
                  </w:rPr>
                </m:ctrlPr>
              </m:sSupPr>
              <m:e>
                <m:r>
                  <w:rPr>
                    <w:rFonts w:ascii="Cambria Math" w:hAnsi="Cambria Math"/>
                    <w:sz w:val="21"/>
                  </w:rPr>
                  <m:t>x</m:t>
                </m:r>
              </m:e>
              <m:sup>
                <m:r>
                  <w:rPr>
                    <w:rFonts w:ascii="Cambria Math" w:hAnsi="Cambria Math"/>
                    <w:sz w:val="21"/>
                  </w:rPr>
                  <m:t>2</m:t>
                </m:r>
              </m:sup>
            </m:sSup>
          </m:num>
          <m:den>
            <m:sSup>
              <m:sSupPr>
                <m:ctrlPr>
                  <w:rPr>
                    <w:rFonts w:ascii="Cambria Math" w:hAnsi="Cambria Math"/>
                    <w:i/>
                    <w:sz w:val="21"/>
                  </w:rPr>
                </m:ctrlPr>
              </m:sSupPr>
              <m:e>
                <m:r>
                  <w:rPr>
                    <w:rFonts w:ascii="Cambria Math" w:hAnsi="Cambria Math"/>
                    <w:sz w:val="21"/>
                  </w:rPr>
                  <m:t>b</m:t>
                </m:r>
              </m:e>
              <m:sup>
                <m:r>
                  <w:rPr>
                    <w:rFonts w:ascii="Cambria Math" w:hAnsi="Cambria Math"/>
                    <w:sz w:val="21"/>
                  </w:rPr>
                  <m:t>2</m:t>
                </m:r>
              </m:sup>
            </m:sSup>
          </m:den>
        </m:f>
        <m:r>
          <w:rPr>
            <w:rFonts w:ascii="Cambria Math" w:hAnsi="Cambria Math"/>
          </w:rPr>
          <m:t>=1</m:t>
        </m:r>
      </m:oMath>
    </w:p>
    <w:p w14:paraId="2EF340CD" w14:textId="4AE051F1" w:rsidR="00C85B18" w:rsidRPr="009D0276" w:rsidRDefault="00C3178F" w:rsidP="00C85B18">
      <w:pPr>
        <w:numPr>
          <w:ilvl w:val="0"/>
          <w:numId w:val="7"/>
        </w:numPr>
        <w:tabs>
          <w:tab w:val="clear" w:pos="200"/>
          <w:tab w:val="num" w:pos="800"/>
        </w:tabs>
        <w:spacing w:before="60" w:after="60" w:line="260" w:lineRule="exact"/>
        <w:ind w:left="800" w:hanging="400"/>
        <w:rPr>
          <w:rFonts w:eastAsia="Myriad Pro" w:cstheme="minorHAnsi"/>
          <w:color w:val="231F20"/>
        </w:rPr>
      </w:pPr>
      <w:r w:rsidRPr="00C85B18">
        <w:rPr>
          <w:b/>
        </w:rPr>
        <w:t>V</w:t>
      </w:r>
      <w:r>
        <w:rPr>
          <w:b/>
        </w:rPr>
        <w:t>ertical</w:t>
      </w:r>
      <w:r w:rsidRPr="00C85B18">
        <w:rPr>
          <w:b/>
        </w:rPr>
        <w:t xml:space="preserve"> </w:t>
      </w:r>
      <w:r>
        <w:rPr>
          <w:b/>
        </w:rPr>
        <w:t xml:space="preserve">Asymptote </w:t>
      </w:r>
      <w:r>
        <w:t>(</w:t>
      </w:r>
      <w:r w:rsidR="00C85B18">
        <w:t xml:space="preserve">Let </w:t>
      </w:r>
      <m:oMath>
        <m:r>
          <w:rPr>
            <w:rFonts w:ascii="Cambria Math" w:hAnsi="Cambria Math"/>
          </w:rPr>
          <m:t>a</m:t>
        </m:r>
      </m:oMath>
      <w:r w:rsidR="00C85B18">
        <w:t xml:space="preserve"> be a real number.  The line given by the equation </w:t>
      </w:r>
      <m:oMath>
        <m:r>
          <w:rPr>
            <w:rFonts w:ascii="Cambria Math" w:hAnsi="Cambria Math"/>
          </w:rPr>
          <m:t>x=a</m:t>
        </m:r>
      </m:oMath>
      <w:r w:rsidR="00C85B18">
        <w:t xml:space="preserve"> is a </w:t>
      </w:r>
      <w:r w:rsidR="00C85B18" w:rsidRPr="00C85B18">
        <w:rPr>
          <w:i/>
        </w:rPr>
        <w:t>vertical asymptote</w:t>
      </w:r>
      <w:r w:rsidR="00C85B18">
        <w:t xml:space="preserve"> of the graph of </w:t>
      </w:r>
      <m:oMath>
        <m:r>
          <w:rPr>
            <w:rFonts w:ascii="Cambria Math" w:hAnsi="Cambria Math"/>
          </w:rPr>
          <m:t>y=f(x)</m:t>
        </m:r>
      </m:oMath>
      <w:r w:rsidR="00C85B18">
        <w:t xml:space="preserve"> if at least one of the following statements is true</w:t>
      </w:r>
      <w:r w:rsidR="004534BE">
        <w:t>.</w:t>
      </w:r>
    </w:p>
    <w:p w14:paraId="6DFF3FD6" w14:textId="77777777" w:rsidR="009D0276" w:rsidRDefault="009D0276" w:rsidP="009D0276">
      <w:pPr>
        <w:pStyle w:val="ListParagraph"/>
        <w:widowControl/>
        <w:numPr>
          <w:ilvl w:val="1"/>
          <w:numId w:val="7"/>
        </w:numPr>
        <w:spacing w:after="0" w:line="240" w:lineRule="auto"/>
      </w:pPr>
      <w:r>
        <w:t xml:space="preserve">As </w:t>
      </w:r>
      <m:oMath>
        <m:r>
          <w:rPr>
            <w:rFonts w:ascii="Cambria Math" w:hAnsi="Cambria Math"/>
          </w:rPr>
          <m:t xml:space="preserve">x </m:t>
        </m:r>
      </m:oMath>
      <w:r>
        <w:t xml:space="preserve">approaches </w:t>
      </w:r>
      <m:oMath>
        <m:r>
          <w:rPr>
            <w:rFonts w:ascii="Cambria Math" w:hAnsi="Cambria Math"/>
          </w:rPr>
          <m:t>a</m:t>
        </m:r>
      </m:oMath>
      <w:r>
        <w:t xml:space="preserve">, </w:t>
      </w:r>
      <m:oMath>
        <m:r>
          <w:rPr>
            <w:rFonts w:ascii="Cambria Math" w:hAnsi="Cambria Math"/>
          </w:rPr>
          <m:t>f(x)</m:t>
        </m:r>
      </m:oMath>
      <w:r>
        <w:t xml:space="preserve"> approaches infinity.</w:t>
      </w:r>
    </w:p>
    <w:p w14:paraId="575DCB32" w14:textId="7742DD5C" w:rsidR="009D0276" w:rsidRPr="009D0276" w:rsidRDefault="009D0276" w:rsidP="009D0276">
      <w:pPr>
        <w:numPr>
          <w:ilvl w:val="1"/>
          <w:numId w:val="7"/>
        </w:numPr>
        <w:spacing w:before="60" w:after="60" w:line="260" w:lineRule="exact"/>
        <w:rPr>
          <w:rFonts w:eastAsia="Myriad Pro" w:cstheme="minorHAnsi"/>
          <w:color w:val="231F20"/>
        </w:rPr>
      </w:pPr>
      <w:r>
        <w:t xml:space="preserve">As </w:t>
      </w:r>
      <m:oMath>
        <m:r>
          <w:rPr>
            <w:rFonts w:ascii="Cambria Math" w:hAnsi="Cambria Math"/>
          </w:rPr>
          <m:t xml:space="preserve">x </m:t>
        </m:r>
      </m:oMath>
      <w:r>
        <w:t xml:space="preserve">approaches </w:t>
      </w:r>
      <m:oMath>
        <m:r>
          <w:rPr>
            <w:rFonts w:ascii="Cambria Math" w:hAnsi="Cambria Math"/>
          </w:rPr>
          <m:t>a</m:t>
        </m:r>
      </m:oMath>
      <w:r>
        <w:t xml:space="preserve">, </w:t>
      </w:r>
      <m:oMath>
        <m:r>
          <w:rPr>
            <w:rFonts w:ascii="Cambria Math" w:hAnsi="Cambria Math"/>
          </w:rPr>
          <m:t>f(x)</m:t>
        </m:r>
      </m:oMath>
      <w:r>
        <w:t xml:space="preserve"> approaches negative infinity.</w:t>
      </w:r>
      <w:r w:rsidR="00C3178F">
        <w:t>)</w:t>
      </w:r>
    </w:p>
    <w:p w14:paraId="233711D8" w14:textId="77777777" w:rsidR="00452354" w:rsidRDefault="00452354" w:rsidP="00797ECC">
      <w:pPr>
        <w:pStyle w:val="ny-h4"/>
      </w:pPr>
    </w:p>
    <w:p w14:paraId="12B44BD6" w14:textId="77777777" w:rsidR="00452354" w:rsidRDefault="00452354" w:rsidP="00797ECC">
      <w:pPr>
        <w:pStyle w:val="ny-h4"/>
      </w:pPr>
    </w:p>
    <w:p w14:paraId="29CE0558" w14:textId="77777777" w:rsidR="00452354" w:rsidRDefault="00452354" w:rsidP="00797ECC">
      <w:pPr>
        <w:pStyle w:val="ny-h4"/>
      </w:pPr>
    </w:p>
    <w:p w14:paraId="5FAFC813" w14:textId="77777777" w:rsidR="00452354" w:rsidRDefault="00452354" w:rsidP="00797ECC">
      <w:pPr>
        <w:pStyle w:val="ny-h4"/>
      </w:pPr>
    </w:p>
    <w:p w14:paraId="4413872A" w14:textId="77777777" w:rsidR="00797ECC" w:rsidRPr="00B60889" w:rsidRDefault="00797ECC" w:rsidP="00797ECC">
      <w:pPr>
        <w:pStyle w:val="ny-h4"/>
        <w:rPr>
          <w:rFonts w:asciiTheme="minorHAnsi" w:hAnsiTheme="minorHAnsi" w:cstheme="minorHAnsi"/>
        </w:rPr>
      </w:pPr>
      <w:r w:rsidRPr="00AC01E9">
        <w:lastRenderedPageBreak/>
        <w:t>Familiar</w:t>
      </w:r>
      <w:r>
        <w:rPr>
          <w:rFonts w:asciiTheme="minorHAnsi" w:hAnsiTheme="minorHAnsi" w:cstheme="minorHAnsi"/>
        </w:rPr>
        <w:t xml:space="preserve"> Terms and Symbols</w:t>
      </w:r>
      <w:r>
        <w:rPr>
          <w:rStyle w:val="FootnoteReference"/>
        </w:rPr>
        <w:footnoteReference w:id="4"/>
      </w:r>
      <w:r w:rsidRPr="00B60889">
        <w:rPr>
          <w:rFonts w:asciiTheme="minorHAnsi" w:hAnsiTheme="minorHAnsi" w:cstheme="minorHAnsi"/>
        </w:rPr>
        <w:t xml:space="preserve"> </w:t>
      </w:r>
    </w:p>
    <w:p w14:paraId="587F03E1" w14:textId="1BC4A4E9" w:rsidR="00A74289" w:rsidRDefault="00A74289" w:rsidP="002D11E4">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Complex Numbers</w:t>
      </w:r>
    </w:p>
    <w:p w14:paraId="48251153" w14:textId="51168B39" w:rsidR="00A74289" w:rsidRDefault="00A74289" w:rsidP="002D11E4">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Domain</w:t>
      </w:r>
    </w:p>
    <w:p w14:paraId="6E6A954E" w14:textId="09EECBB3" w:rsidR="00A74289" w:rsidRDefault="00A74289" w:rsidP="002D11E4">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Exponential Function</w:t>
      </w:r>
    </w:p>
    <w:p w14:paraId="41885101" w14:textId="4F8BF9D7" w:rsidR="002D11E4" w:rsidRDefault="00A74289" w:rsidP="002D11E4">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Inverse Functions</w:t>
      </w:r>
    </w:p>
    <w:p w14:paraId="4413872C" w14:textId="22172EC9" w:rsidR="00797ECC" w:rsidRDefault="00A74289" w:rsidP="00A74289">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Logarithmic Function</w:t>
      </w:r>
    </w:p>
    <w:p w14:paraId="61F72DC6" w14:textId="62A3E86F" w:rsidR="00A74289" w:rsidRDefault="00A74289" w:rsidP="00A74289">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Polar Form</w:t>
      </w:r>
    </w:p>
    <w:p w14:paraId="5E99BE6D" w14:textId="4B2B5595" w:rsidR="00A74289" w:rsidRDefault="00A74289" w:rsidP="00A74289">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Sphere</w:t>
      </w:r>
    </w:p>
    <w:p w14:paraId="290936F8" w14:textId="354F1D5F" w:rsidR="00A74289" w:rsidRDefault="00A74289" w:rsidP="00A74289">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Transformation</w:t>
      </w:r>
    </w:p>
    <w:p w14:paraId="618E909F" w14:textId="372697C9" w:rsidR="00A74289" w:rsidRDefault="00A74289" w:rsidP="00A74289">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Volume</w:t>
      </w:r>
    </w:p>
    <w:p w14:paraId="034E12A0" w14:textId="77777777" w:rsidR="00FF6164" w:rsidRPr="00A74289" w:rsidRDefault="00FF6164" w:rsidP="00FF6164"/>
    <w:p w14:paraId="4413872D" w14:textId="5C4B3543" w:rsidR="00797ECC" w:rsidRPr="008374F3" w:rsidRDefault="00797ECC" w:rsidP="00797610">
      <w:pPr>
        <w:pStyle w:val="ny-h2"/>
      </w:pPr>
      <w:r>
        <w:t>Suggested Tools and Representations</w:t>
      </w:r>
    </w:p>
    <w:p w14:paraId="5AFE2EE0" w14:textId="77777777" w:rsidR="002B36DE" w:rsidRDefault="002B36DE" w:rsidP="002B36DE">
      <w:pPr>
        <w:numPr>
          <w:ilvl w:val="0"/>
          <w:numId w:val="7"/>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Graphing Calculator</w:t>
      </w:r>
    </w:p>
    <w:p w14:paraId="64592495" w14:textId="77777777" w:rsidR="002B36DE" w:rsidRDefault="002B36DE" w:rsidP="002B36DE">
      <w:pPr>
        <w:numPr>
          <w:ilvl w:val="0"/>
          <w:numId w:val="7"/>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Wolfram Alpha Software</w:t>
      </w:r>
    </w:p>
    <w:p w14:paraId="4ADD66D5" w14:textId="77777777" w:rsidR="002B36DE" w:rsidRPr="00A059B4" w:rsidRDefault="002B36DE" w:rsidP="002B36DE">
      <w:pPr>
        <w:pStyle w:val="ny-list-bullets"/>
      </w:pPr>
      <w:r>
        <w:t>Geometer’s Sketchpad Software</w:t>
      </w:r>
    </w:p>
    <w:p w14:paraId="769CF2CC" w14:textId="7C9FDBB6" w:rsidR="002B36DE" w:rsidRDefault="002B36DE" w:rsidP="002B36DE">
      <w:pPr>
        <w:pStyle w:val="ny-list-bullets"/>
      </w:pPr>
      <w:proofErr w:type="spellStart"/>
      <w:r>
        <w:t>Geogebra</w:t>
      </w:r>
      <w:proofErr w:type="spellEnd"/>
      <w:r>
        <w:t xml:space="preserve"> Software</w:t>
      </w:r>
    </w:p>
    <w:p w14:paraId="3D63EAED" w14:textId="77777777" w:rsidR="005438DD" w:rsidRPr="00AF0654" w:rsidRDefault="005438DD" w:rsidP="00FF6164"/>
    <w:p w14:paraId="44138737" w14:textId="77777777" w:rsidR="00797ECC" w:rsidRDefault="00797ECC" w:rsidP="00797ECC">
      <w:pPr>
        <w:pStyle w:val="ny-h2"/>
      </w:pPr>
      <w:r w:rsidRPr="008374F3">
        <w:t>Assessment Summary</w:t>
      </w:r>
    </w:p>
    <w:tbl>
      <w:tblPr>
        <w:tblStyle w:val="TableGrid"/>
        <w:tblW w:w="9864" w:type="dxa"/>
        <w:tblInd w:w="198"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shd w:val="clear" w:color="auto" w:fill="94A468"/>
        <w:tblLayout w:type="fixed"/>
        <w:tblLook w:val="04A0" w:firstRow="1" w:lastRow="0" w:firstColumn="1" w:lastColumn="0" w:noHBand="0" w:noVBand="1"/>
      </w:tblPr>
      <w:tblGrid>
        <w:gridCol w:w="1958"/>
        <w:gridCol w:w="1570"/>
        <w:gridCol w:w="3931"/>
        <w:gridCol w:w="2405"/>
      </w:tblGrid>
      <w:tr w:rsidR="00CB06B2" w14:paraId="236D1AE3" w14:textId="77777777" w:rsidTr="00311AB8">
        <w:tc>
          <w:tcPr>
            <w:tcW w:w="1958" w:type="dxa"/>
            <w:tcBorders>
              <w:bottom w:val="single" w:sz="4" w:space="0" w:color="4F6228"/>
            </w:tcBorders>
            <w:shd w:val="clear" w:color="auto" w:fill="94A468"/>
            <w:vAlign w:val="center"/>
          </w:tcPr>
          <w:p w14:paraId="64C9DB09" w14:textId="03D87085" w:rsidR="00CB06B2" w:rsidRDefault="00CB06B2" w:rsidP="00311AB8">
            <w:pPr>
              <w:pStyle w:val="ny-table-text"/>
              <w:spacing w:before="80" w:after="80"/>
            </w:pPr>
            <w:r w:rsidRPr="00B60889">
              <w:rPr>
                <w:rFonts w:cstheme="minorHAnsi"/>
                <w:b/>
                <w:color w:val="FFFFFF" w:themeColor="background1"/>
                <w:sz w:val="24"/>
                <w:szCs w:val="24"/>
              </w:rPr>
              <w:t>Assessment Type</w:t>
            </w:r>
          </w:p>
        </w:tc>
        <w:tc>
          <w:tcPr>
            <w:tcW w:w="1570" w:type="dxa"/>
            <w:tcBorders>
              <w:bottom w:val="single" w:sz="4" w:space="0" w:color="4F6228"/>
            </w:tcBorders>
            <w:shd w:val="clear" w:color="auto" w:fill="94A468"/>
            <w:vAlign w:val="center"/>
          </w:tcPr>
          <w:p w14:paraId="2EE4DB83" w14:textId="21614821" w:rsidR="00CB06B2" w:rsidRDefault="00CB06B2" w:rsidP="00311AB8">
            <w:pPr>
              <w:pStyle w:val="ny-table-text"/>
              <w:spacing w:before="80" w:after="80"/>
            </w:pPr>
            <w:r w:rsidRPr="00B60889">
              <w:rPr>
                <w:rFonts w:cstheme="minorHAnsi"/>
                <w:b/>
                <w:color w:val="FFFFFF" w:themeColor="background1"/>
                <w:sz w:val="24"/>
                <w:szCs w:val="24"/>
              </w:rPr>
              <w:t>Administered</w:t>
            </w:r>
          </w:p>
        </w:tc>
        <w:tc>
          <w:tcPr>
            <w:tcW w:w="3931" w:type="dxa"/>
            <w:tcBorders>
              <w:bottom w:val="single" w:sz="4" w:space="0" w:color="4F6228"/>
            </w:tcBorders>
            <w:shd w:val="clear" w:color="auto" w:fill="94A468"/>
            <w:vAlign w:val="center"/>
          </w:tcPr>
          <w:p w14:paraId="1CC5F201" w14:textId="2C18DB1A" w:rsidR="00CB06B2" w:rsidRDefault="00CB06B2" w:rsidP="00311AB8">
            <w:pPr>
              <w:pStyle w:val="ny-table-text"/>
              <w:spacing w:before="80" w:after="80"/>
            </w:pPr>
            <w:r w:rsidRPr="00B60889">
              <w:rPr>
                <w:rFonts w:cstheme="minorHAnsi"/>
                <w:b/>
                <w:color w:val="FFFFFF" w:themeColor="background1"/>
                <w:sz w:val="24"/>
                <w:szCs w:val="24"/>
              </w:rPr>
              <w:t>Format</w:t>
            </w:r>
          </w:p>
        </w:tc>
        <w:tc>
          <w:tcPr>
            <w:tcW w:w="2405" w:type="dxa"/>
            <w:tcBorders>
              <w:bottom w:val="single" w:sz="4" w:space="0" w:color="4F6228"/>
            </w:tcBorders>
            <w:shd w:val="clear" w:color="auto" w:fill="94A468"/>
            <w:vAlign w:val="center"/>
          </w:tcPr>
          <w:p w14:paraId="70E1D9CA" w14:textId="509A485D" w:rsidR="00CB06B2" w:rsidRDefault="00CB06B2" w:rsidP="00311AB8">
            <w:pPr>
              <w:pStyle w:val="ny-table-text"/>
              <w:spacing w:before="80" w:after="80"/>
            </w:pPr>
            <w:r w:rsidRPr="00B60889">
              <w:rPr>
                <w:rFonts w:cstheme="minorHAnsi"/>
                <w:b/>
                <w:color w:val="FFFFFF" w:themeColor="background1"/>
                <w:sz w:val="24"/>
                <w:szCs w:val="24"/>
              </w:rPr>
              <w:t>Standards Addressed</w:t>
            </w:r>
          </w:p>
        </w:tc>
      </w:tr>
      <w:tr w:rsidR="00E45F37" w14:paraId="5D0EDF69" w14:textId="77777777" w:rsidTr="00311AB8">
        <w:tc>
          <w:tcPr>
            <w:tcW w:w="1958" w:type="dxa"/>
            <w:shd w:val="clear" w:color="auto" w:fill="auto"/>
            <w:vAlign w:val="center"/>
          </w:tcPr>
          <w:p w14:paraId="3858C4DC" w14:textId="146BF34D" w:rsidR="00E45F37" w:rsidRDefault="00E45F37" w:rsidP="00311AB8">
            <w:pPr>
              <w:pStyle w:val="ny-table-text"/>
              <w:spacing w:before="120" w:after="120"/>
            </w:pPr>
            <w:r w:rsidRPr="00CB06B2">
              <w:t>Mid</w:t>
            </w:r>
            <w:r>
              <w:t xml:space="preserve">-Module Assessment </w:t>
            </w:r>
            <w:r w:rsidRPr="00FE11DE">
              <w:t>Task</w:t>
            </w:r>
          </w:p>
        </w:tc>
        <w:tc>
          <w:tcPr>
            <w:tcW w:w="1570" w:type="dxa"/>
            <w:shd w:val="clear" w:color="auto" w:fill="auto"/>
            <w:vAlign w:val="center"/>
          </w:tcPr>
          <w:p w14:paraId="40850B4E" w14:textId="7765B0FA" w:rsidR="00E45F37" w:rsidRDefault="00E45F37" w:rsidP="00311AB8">
            <w:pPr>
              <w:pStyle w:val="ny-table-text"/>
              <w:spacing w:before="120" w:after="120"/>
            </w:pPr>
            <w:r w:rsidRPr="00FE11DE">
              <w:t xml:space="preserve">After Topic </w:t>
            </w:r>
            <w:r w:rsidR="002B36DE">
              <w:t>A</w:t>
            </w:r>
          </w:p>
        </w:tc>
        <w:tc>
          <w:tcPr>
            <w:tcW w:w="3931" w:type="dxa"/>
            <w:shd w:val="clear" w:color="auto" w:fill="auto"/>
            <w:vAlign w:val="center"/>
          </w:tcPr>
          <w:p w14:paraId="4B0F91F1" w14:textId="13B2E67F" w:rsidR="00E45F37" w:rsidRDefault="00E45F37" w:rsidP="00311AB8">
            <w:pPr>
              <w:pStyle w:val="ny-table-text"/>
              <w:spacing w:before="120" w:after="120"/>
            </w:pPr>
            <w:r>
              <w:t>Constructed response with rubric</w:t>
            </w:r>
          </w:p>
        </w:tc>
        <w:tc>
          <w:tcPr>
            <w:tcW w:w="2405" w:type="dxa"/>
            <w:shd w:val="clear" w:color="auto" w:fill="auto"/>
            <w:vAlign w:val="center"/>
          </w:tcPr>
          <w:p w14:paraId="2F5EA5E4" w14:textId="50FCBA92" w:rsidR="00E45F37" w:rsidRDefault="002B36DE" w:rsidP="00311AB8">
            <w:pPr>
              <w:pStyle w:val="ny-table-text"/>
              <w:spacing w:before="120" w:after="120"/>
            </w:pPr>
            <w:r>
              <w:t>N-CN.</w:t>
            </w:r>
            <w:r w:rsidR="00D04050">
              <w:t>C.</w:t>
            </w:r>
            <w:r>
              <w:t>8, N-CN.</w:t>
            </w:r>
            <w:r w:rsidR="00D04050">
              <w:t>C.</w:t>
            </w:r>
            <w:r>
              <w:t xml:space="preserve">9, </w:t>
            </w:r>
            <w:r w:rsidR="00D04050">
              <w:br/>
            </w:r>
            <w:r>
              <w:t>A-APR.</w:t>
            </w:r>
            <w:r w:rsidR="00D04050">
              <w:t>C.</w:t>
            </w:r>
            <w:r>
              <w:t>5, G-GMD.</w:t>
            </w:r>
            <w:r w:rsidR="00D04050">
              <w:t>A.</w:t>
            </w:r>
            <w:r>
              <w:t>2, G-GPE.</w:t>
            </w:r>
            <w:r w:rsidR="00D04050">
              <w:t>A.</w:t>
            </w:r>
            <w:r>
              <w:t>3</w:t>
            </w:r>
          </w:p>
        </w:tc>
      </w:tr>
      <w:tr w:rsidR="00E45F37" w14:paraId="19119CDF" w14:textId="77777777" w:rsidTr="00311AB8">
        <w:tc>
          <w:tcPr>
            <w:tcW w:w="1958" w:type="dxa"/>
            <w:shd w:val="clear" w:color="auto" w:fill="auto"/>
            <w:vAlign w:val="center"/>
          </w:tcPr>
          <w:p w14:paraId="2BAD3DB9" w14:textId="51B771F0" w:rsidR="00E45F37" w:rsidRDefault="00E45F37" w:rsidP="00311AB8">
            <w:pPr>
              <w:pStyle w:val="ny-table-text"/>
              <w:spacing w:before="120" w:after="120"/>
            </w:pPr>
            <w:r>
              <w:t xml:space="preserve">End-of-Module Assessment </w:t>
            </w:r>
            <w:r w:rsidRPr="00FE11DE">
              <w:t>Task</w:t>
            </w:r>
          </w:p>
        </w:tc>
        <w:tc>
          <w:tcPr>
            <w:tcW w:w="1570" w:type="dxa"/>
            <w:shd w:val="clear" w:color="auto" w:fill="auto"/>
            <w:vAlign w:val="center"/>
          </w:tcPr>
          <w:p w14:paraId="3025B215" w14:textId="17B81243" w:rsidR="00E45F37" w:rsidRDefault="00E45F37" w:rsidP="00311AB8">
            <w:pPr>
              <w:pStyle w:val="ny-table-text"/>
              <w:spacing w:before="120" w:after="120"/>
            </w:pPr>
            <w:r w:rsidRPr="00FE11DE">
              <w:t xml:space="preserve">After Topic </w:t>
            </w:r>
            <w:r w:rsidR="002B36DE">
              <w:t>C</w:t>
            </w:r>
          </w:p>
        </w:tc>
        <w:tc>
          <w:tcPr>
            <w:tcW w:w="3931" w:type="dxa"/>
            <w:shd w:val="clear" w:color="auto" w:fill="auto"/>
            <w:vAlign w:val="center"/>
          </w:tcPr>
          <w:p w14:paraId="312D9B3C" w14:textId="227DD61F" w:rsidR="00E45F37" w:rsidRDefault="00E45F37" w:rsidP="00311AB8">
            <w:pPr>
              <w:pStyle w:val="ny-table-text"/>
              <w:spacing w:before="120" w:after="120"/>
            </w:pPr>
            <w:r w:rsidRPr="00FE11DE">
              <w:t>Constructed response with rubric</w:t>
            </w:r>
          </w:p>
        </w:tc>
        <w:tc>
          <w:tcPr>
            <w:tcW w:w="2405" w:type="dxa"/>
            <w:shd w:val="clear" w:color="auto" w:fill="auto"/>
            <w:vAlign w:val="center"/>
          </w:tcPr>
          <w:p w14:paraId="3DA90AD7" w14:textId="423202C6" w:rsidR="00E45F37" w:rsidRDefault="002B36DE" w:rsidP="00311AB8">
            <w:pPr>
              <w:pStyle w:val="ny-table-text"/>
              <w:spacing w:before="120" w:after="120"/>
            </w:pPr>
            <w:r>
              <w:t>A-APR.</w:t>
            </w:r>
            <w:r w:rsidR="00D04050">
              <w:t>C.</w:t>
            </w:r>
            <w:r>
              <w:t>7, F-IF.</w:t>
            </w:r>
            <w:r w:rsidR="00D04050">
              <w:t>C.</w:t>
            </w:r>
            <w:r>
              <w:t>7</w:t>
            </w:r>
            <w:r w:rsidR="009D0276">
              <w:t>d</w:t>
            </w:r>
            <w:r>
              <w:t xml:space="preserve">, </w:t>
            </w:r>
            <w:r w:rsidR="00D04050">
              <w:br/>
            </w:r>
            <w:r>
              <w:t>F-IF.</w:t>
            </w:r>
            <w:r w:rsidR="00D04050">
              <w:t>C.</w:t>
            </w:r>
            <w:r>
              <w:t>9, F-BF.</w:t>
            </w:r>
            <w:r w:rsidR="00D04050">
              <w:t>A.</w:t>
            </w:r>
            <w:r>
              <w:t>1</w:t>
            </w:r>
            <w:r w:rsidR="008477DD">
              <w:t>c</w:t>
            </w:r>
            <w:r>
              <w:t xml:space="preserve">, </w:t>
            </w:r>
            <w:r w:rsidR="00D04050">
              <w:br/>
            </w:r>
            <w:r>
              <w:t>F-BF.</w:t>
            </w:r>
            <w:r w:rsidR="00D04050">
              <w:t>B.</w:t>
            </w:r>
            <w:r>
              <w:t>4</w:t>
            </w:r>
            <w:r w:rsidR="009D0276">
              <w:t>b</w:t>
            </w:r>
            <w:r>
              <w:t>,</w:t>
            </w:r>
            <w:r w:rsidR="00D04050">
              <w:t xml:space="preserve"> </w:t>
            </w:r>
            <w:r w:rsidR="009D0276">
              <w:t>F-BF.</w:t>
            </w:r>
            <w:r w:rsidR="00D04050">
              <w:t>B.</w:t>
            </w:r>
            <w:r w:rsidR="009D0276">
              <w:t xml:space="preserve">4c, </w:t>
            </w:r>
            <w:r w:rsidR="00D04050">
              <w:br/>
            </w:r>
            <w:r w:rsidR="009D0276">
              <w:t>F-BF.</w:t>
            </w:r>
            <w:r w:rsidR="00D04050">
              <w:t>B.</w:t>
            </w:r>
            <w:r w:rsidR="009D0276">
              <w:t xml:space="preserve">4d, </w:t>
            </w:r>
            <w:r>
              <w:t xml:space="preserve"> F-BF.</w:t>
            </w:r>
            <w:r w:rsidR="00D04050">
              <w:t>B.</w:t>
            </w:r>
            <w:r>
              <w:t>5</w:t>
            </w:r>
          </w:p>
        </w:tc>
      </w:tr>
    </w:tbl>
    <w:p w14:paraId="7D8B92E9" w14:textId="77777777" w:rsidR="00CB06B2" w:rsidRDefault="00CB06B2" w:rsidP="00CB06B2">
      <w:pPr>
        <w:pStyle w:val="ny-table-text"/>
      </w:pPr>
    </w:p>
    <w:p w14:paraId="44138747" w14:textId="77777777" w:rsidR="00797ECC" w:rsidRDefault="00797ECC" w:rsidP="00797ECC">
      <w:pPr>
        <w:rPr>
          <w:rFonts w:eastAsia="Myriad Pro" w:cstheme="minorHAnsi"/>
          <w:b/>
          <w:bCs/>
          <w:color w:val="00789C"/>
          <w:spacing w:val="-11"/>
          <w:sz w:val="34"/>
          <w:szCs w:val="34"/>
        </w:rPr>
      </w:pPr>
    </w:p>
    <w:p w14:paraId="44138748" w14:textId="77777777" w:rsidR="007B2C2A" w:rsidRPr="007B2C2A" w:rsidRDefault="007B2C2A" w:rsidP="007B2C2A">
      <w:pPr>
        <w:tabs>
          <w:tab w:val="left" w:pos="9070"/>
        </w:tabs>
      </w:pPr>
    </w:p>
    <w:sectPr w:rsidR="007B2C2A" w:rsidRPr="007B2C2A" w:rsidSect="00BD3CE6">
      <w:headerReference w:type="default" r:id="rId16"/>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C69C1" w14:textId="77777777" w:rsidR="0000171A" w:rsidRDefault="0000171A">
      <w:pPr>
        <w:spacing w:after="0" w:line="240" w:lineRule="auto"/>
      </w:pPr>
      <w:r>
        <w:separator/>
      </w:r>
    </w:p>
  </w:endnote>
  <w:endnote w:type="continuationSeparator" w:id="0">
    <w:p w14:paraId="3C1AB222" w14:textId="77777777" w:rsidR="0000171A" w:rsidRDefault="00001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2" w14:textId="04373A4C" w:rsidR="005029E2" w:rsidRPr="003E4777" w:rsidRDefault="005029E2" w:rsidP="003E4777">
    <w:pPr>
      <w:pStyle w:val="Footer"/>
    </w:pPr>
    <w:r>
      <w:rPr>
        <w:noProof/>
      </w:rPr>
      <mc:AlternateContent>
        <mc:Choice Requires="wps">
          <w:drawing>
            <wp:anchor distT="0" distB="0" distL="114300" distR="114300" simplePos="0" relativeHeight="251934720" behindDoc="0" locked="0" layoutInCell="1" allowOverlap="1" wp14:anchorId="0468BCB2" wp14:editId="411B9A3B">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5E5173C" w14:textId="394B9F41" w:rsidR="005029E2" w:rsidRDefault="005029E2" w:rsidP="003E477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Rational and Exponential Functions</w:t>
                          </w:r>
                        </w:p>
                        <w:p w14:paraId="70B94F55" w14:textId="130CE3A7" w:rsidR="005029E2" w:rsidRPr="002273E5" w:rsidRDefault="005029E2" w:rsidP="003E477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43DC7">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p w14:paraId="1025575C" w14:textId="77777777" w:rsidR="005029E2" w:rsidRPr="002273E5" w:rsidRDefault="005029E2" w:rsidP="003E4777">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0468BCB2" id="_x0000_t202" coordsize="21600,21600" o:spt="202" path="m,l,21600r21600,l21600,xe">
              <v:stroke joinstyle="miter"/>
              <v:path gradientshapeok="t" o:connecttype="rect"/>
            </v:shapetype>
            <v:shape id="Text Box 10" o:spid="_x0000_s1032" type="#_x0000_t202" style="position:absolute;margin-left:93.1pt;margin-top:31.25pt;width:293.4pt;height:24.9pt;z-index:251934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DkR&#10;Ei32AgAAHAYAAA4AAAAAAAAAAAAAAAAALgIAAGRycy9lMm9Eb2MueG1sUEsBAi0AFAAGAAgAAAAh&#10;AFhDqJXeAAAACgEAAA8AAAAAAAAAAAAAAAAAUAUAAGRycy9kb3ducmV2LnhtbFBLBQYAAAAABAAE&#10;APMAAABbBgAAAAA=&#10;" filled="f" stroked="f">
              <v:textbox inset="0,0,0,0">
                <w:txbxContent>
                  <w:p w14:paraId="75E5173C" w14:textId="394B9F41" w:rsidR="005029E2" w:rsidRDefault="005029E2" w:rsidP="003E477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Rational and Exponential Functions</w:t>
                    </w:r>
                  </w:p>
                  <w:p w14:paraId="70B94F55" w14:textId="130CE3A7" w:rsidR="005029E2" w:rsidRPr="002273E5" w:rsidRDefault="005029E2" w:rsidP="003E477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43DC7">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p w14:paraId="1025575C" w14:textId="77777777" w:rsidR="005029E2" w:rsidRPr="002273E5" w:rsidRDefault="005029E2" w:rsidP="003E4777">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932672" behindDoc="0" locked="0" layoutInCell="1" allowOverlap="1" wp14:anchorId="5AF8B1A8" wp14:editId="11C46D46">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4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BEB5711" id="Group 23" o:spid="_x0000_s1026" style="position:absolute;margin-left:86.45pt;margin-top:30.4pt;width:6.55pt;height:21.35pt;z-index:251932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CZy0nj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xE3MIA&#10;AADbAAAADwAAAGRycy9kb3ducmV2LnhtbESP32rCMBTG7wXfIRxhN6Kpm7i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fETc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941888" behindDoc="1" locked="0" layoutInCell="1" allowOverlap="1" wp14:anchorId="37A0D7D8" wp14:editId="308542E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939840" behindDoc="0" locked="0" layoutInCell="1" allowOverlap="1" wp14:anchorId="03644BB3" wp14:editId="39B8B2D9">
              <wp:simplePos x="0" y="0"/>
              <wp:positionH relativeFrom="column">
                <wp:posOffset>3745865</wp:posOffset>
              </wp:positionH>
              <wp:positionV relativeFrom="paragraph">
                <wp:posOffset>757555</wp:posOffset>
              </wp:positionV>
              <wp:extent cx="3472180" cy="182880"/>
              <wp:effectExtent l="0" t="0" r="13970" b="7620"/>
              <wp:wrapNone/>
              <wp:docPr id="4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5120F" w14:textId="77777777" w:rsidR="005029E2" w:rsidRPr="00B81D46" w:rsidRDefault="005029E2" w:rsidP="003E477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644BB3" id="Text Box 154" o:spid="_x0000_s1033" type="#_x0000_t202" style="position:absolute;margin-left:294.95pt;margin-top:59.65pt;width:273.4pt;height:14.4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xGDKVbMCAAC1&#10;BQAADgAAAAAAAAAAAAAAAAAuAgAAZHJzL2Uyb0RvYy54bWxQSwECLQAUAAYACAAAACEACU4A+eEA&#10;AAAMAQAADwAAAAAAAAAAAAAAAAANBQAAZHJzL2Rvd25yZXYueG1sUEsFBgAAAAAEAAQA8wAAABsG&#10;AAAAAA==&#10;" filled="f" stroked="f">
              <v:textbox inset="0,0,0,0">
                <w:txbxContent>
                  <w:p w14:paraId="0395120F" w14:textId="77777777" w:rsidR="005029E2" w:rsidRPr="00B81D46" w:rsidRDefault="005029E2" w:rsidP="003E477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940864" behindDoc="1" locked="0" layoutInCell="1" allowOverlap="1" wp14:anchorId="7DB1F7BC" wp14:editId="2F79DD6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62" name="Picture 62"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35744" behindDoc="0" locked="0" layoutInCell="1" allowOverlap="1" wp14:anchorId="712EDCA1" wp14:editId="2DD2F923">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26E51" w14:textId="77777777" w:rsidR="005029E2" w:rsidRPr="003E4777" w:rsidRDefault="005029E2" w:rsidP="003E4777">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43DC7">
                            <w:rPr>
                              <w:rFonts w:ascii="Calibri" w:eastAsia="Myriad Pro Black" w:hAnsi="Calibri" w:cs="Myriad Pro Black"/>
                              <w:b/>
                              <w:bCs/>
                              <w:noProof/>
                              <w:color w:val="617656"/>
                              <w:position w:val="1"/>
                            </w:rPr>
                            <w:t>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712EDCA1" id="Text Box 49" o:spid="_x0000_s1034" type="#_x0000_t202" style="position:absolute;margin-left:519.9pt;margin-top:37.65pt;width:19.8pt;height:13.4pt;z-index:25193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pHosg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OWkeiyAgAAsQUA&#10;AA4AAAAAAAAAAAAAAAAALgIAAGRycy9lMm9Eb2MueG1sUEsBAi0AFAAGAAgAAAAhACuQAujgAAAA&#10;DAEAAA8AAAAAAAAAAAAAAAAADAUAAGRycy9kb3ducmV2LnhtbFBLBQYAAAAABAAEAPMAAAAZBgAA&#10;AAA=&#10;" filled="f" stroked="f">
              <v:textbox inset="0,0,0,0">
                <w:txbxContent>
                  <w:p w14:paraId="08E26E51" w14:textId="77777777" w:rsidR="005029E2" w:rsidRPr="003E4777" w:rsidRDefault="005029E2" w:rsidP="003E4777">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43DC7">
                      <w:rPr>
                        <w:rFonts w:ascii="Calibri" w:eastAsia="Myriad Pro Black" w:hAnsi="Calibri" w:cs="Myriad Pro Black"/>
                        <w:b/>
                        <w:bCs/>
                        <w:noProof/>
                        <w:color w:val="617656"/>
                        <w:position w:val="1"/>
                      </w:rPr>
                      <w:t>9</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938816" behindDoc="0" locked="0" layoutInCell="1" allowOverlap="1" wp14:anchorId="11AC75BB" wp14:editId="202D3B6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08AECC1" id="Group 25" o:spid="_x0000_s1026" style="position:absolute;margin-left:515.7pt;margin-top:51.1pt;width:28.8pt;height:7.05pt;z-index:251938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ACvhEs&#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RK9MMA&#10;AADbAAAADwAAAGRycy9kb3ducmV2LnhtbESP0WrCQBRE34X+w3ILvulG0TZEVylF0TxU0PoBl+w1&#10;CWbvht01pn/fFQQfh5k5wyzXvWlER87XlhVMxgkI4sLqmksF59/tKAXhA7LGxjIp+CMP69XbYImZ&#10;tnc+UncKpYgQ9hkqqEJoMyl9UZFBP7YtcfQu1hkMUbpSaof3CDeNnCbJhzRYc1yosKXviorr6WYU&#10;5GX6Y+aH/LbZpbI7aP/Js9wpNXzvvxYgAvXhFX6291rBfAKP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RK9MMAAADbAAAADwAAAAAAAAAAAAAAAACYAgAAZHJzL2Rv&#10;d25yZXYueG1sUEsFBgAAAAAEAAQA9QAAAIgDA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933696" behindDoc="0" locked="0" layoutInCell="1" allowOverlap="1" wp14:anchorId="024BFE24" wp14:editId="38614EE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A21656C" id="Group 12" o:spid="_x0000_s1026" style="position:absolute;margin-left:-.15pt;margin-top:20.35pt;width:492.4pt;height:.1pt;z-index:251933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WWZgMAAOU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GCoFZZ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D1MUA&#10;AADbAAAADwAAAGRycy9kb3ducmV2LnhtbESPT4vCMBTE74LfIbwFb5qqrEjXKCIIHtyCf8Dr2+bZ&#10;dG1eShNt3U+/WVjwOMzMb5jFqrOVeFDjS8cKxqMEBHHudMmFgvNpO5yD8AFZY+WYFDzJw2rZ7y0w&#10;1a7lAz2OoRARwj5FBSaEOpXS54Ys+pGriaN3dY3FEGVTSN1gG+G2kpMkmUmLJccFgzVtDOW3490q&#10;+Nl9XubZ1znbZ9/P22zcmmu1Pig1eOvWHyACdeEV/m/vtIL3K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8PU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936768" behindDoc="0" locked="0" layoutInCell="1" allowOverlap="1" wp14:anchorId="081C7A4B" wp14:editId="478C4438">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EDAFC" w14:textId="7704AEE4" w:rsidR="005029E2" w:rsidRPr="002273E5" w:rsidRDefault="005029E2" w:rsidP="003E477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00FF6164">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81C7A4B" id="Text Box 59" o:spid="_x0000_s1035" type="#_x0000_t202" style="position:absolute;margin-left:-1.15pt;margin-top:63.5pt;width:165.6pt;height:7.95pt;z-index:251936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1d4sA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w8dXeLACAACyBQAADgAA&#10;AAAAAAAAAAAAAAAuAgAAZHJzL2Uyb0RvYy54bWxQSwECLQAUAAYACAAAACEA8gxw6d4AAAAKAQAA&#10;DwAAAAAAAAAAAAAAAAAKBQAAZHJzL2Rvd25yZXYueG1sUEsFBgAAAAAEAAQA8wAAABUGAAAAAA==&#10;" filled="f" stroked="f">
              <v:textbox inset="0,0,0,0">
                <w:txbxContent>
                  <w:p w14:paraId="71AEDAFC" w14:textId="7704AEE4" w:rsidR="005029E2" w:rsidRPr="002273E5" w:rsidRDefault="005029E2" w:rsidP="003E477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00FF6164">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937792" behindDoc="0" locked="0" layoutInCell="1" allowOverlap="1" wp14:anchorId="6B22024A" wp14:editId="12BECAF2">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6" w14:textId="7D342CA6" w:rsidR="005029E2" w:rsidRPr="003E4777" w:rsidRDefault="005029E2" w:rsidP="003E4777">
    <w:pPr>
      <w:pStyle w:val="Footer"/>
    </w:pPr>
    <w:r>
      <w:rPr>
        <w:noProof/>
      </w:rPr>
      <mc:AlternateContent>
        <mc:Choice Requires="wps">
          <w:drawing>
            <wp:anchor distT="0" distB="0" distL="114300" distR="114300" simplePos="0" relativeHeight="251923456" behindDoc="0" locked="0" layoutInCell="1" allowOverlap="1" wp14:anchorId="30D535CA" wp14:editId="4E03CE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390C45B" w14:textId="26131CE0" w:rsidR="005029E2" w:rsidRDefault="005029E2" w:rsidP="003E477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Rational and Exponential Functions</w:t>
                          </w:r>
                        </w:p>
                        <w:p w14:paraId="03C99541" w14:textId="5C1F2248" w:rsidR="005029E2" w:rsidRPr="002273E5" w:rsidRDefault="005029E2" w:rsidP="003E477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43DC7">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p w14:paraId="676F88F2" w14:textId="77777777" w:rsidR="005029E2" w:rsidRPr="002273E5" w:rsidRDefault="005029E2" w:rsidP="003E4777">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30D535CA" id="_x0000_t202" coordsize="21600,21600" o:spt="202" path="m,l,21600r21600,l21600,xe">
              <v:stroke joinstyle="miter"/>
              <v:path gradientshapeok="t" o:connecttype="rect"/>
            </v:shapetype>
            <v:shape id="_x0000_s1044" type="#_x0000_t202" style="position:absolute;margin-left:93.1pt;margin-top:31.25pt;width:293.4pt;height:24.9pt;z-index:25192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Fg4&#10;rAL2AgAAHAYAAA4AAAAAAAAAAAAAAAAALgIAAGRycy9lMm9Eb2MueG1sUEsBAi0AFAAGAAgAAAAh&#10;AFhDqJXeAAAACgEAAA8AAAAAAAAAAAAAAAAAUAUAAGRycy9kb3ducmV2LnhtbFBLBQYAAAAABAAE&#10;APMAAABbBgAAAAA=&#10;" filled="f" stroked="f">
              <v:textbox inset="0,0,0,0">
                <w:txbxContent>
                  <w:p w14:paraId="2390C45B" w14:textId="26131CE0" w:rsidR="005029E2" w:rsidRDefault="005029E2" w:rsidP="003E477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Rational and Exponential Functions</w:t>
                    </w:r>
                  </w:p>
                  <w:p w14:paraId="03C99541" w14:textId="5C1F2248" w:rsidR="005029E2" w:rsidRPr="002273E5" w:rsidRDefault="005029E2" w:rsidP="003E477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43DC7">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p w14:paraId="676F88F2" w14:textId="77777777" w:rsidR="005029E2" w:rsidRPr="002273E5" w:rsidRDefault="005029E2" w:rsidP="003E4777">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921408" behindDoc="0" locked="0" layoutInCell="1" allowOverlap="1" wp14:anchorId="277A4391" wp14:editId="031D1853">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207AB54" id="Group 23" o:spid="_x0000_s1026" style="position:absolute;margin-left:86.45pt;margin-top:30.4pt;width:6.55pt;height:21.35pt;z-index:25192140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930624" behindDoc="1" locked="0" layoutInCell="1" allowOverlap="1" wp14:anchorId="55779725" wp14:editId="0E3AC83A">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928576" behindDoc="0" locked="0" layoutInCell="1" allowOverlap="1" wp14:anchorId="3C190553" wp14:editId="26EE2662">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59DCE" w14:textId="77777777" w:rsidR="005029E2" w:rsidRPr="00B81D46" w:rsidRDefault="005029E2" w:rsidP="003E477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190553" id="_x0000_s1045" type="#_x0000_t202" style="position:absolute;margin-left:294.95pt;margin-top:59.65pt;width:273.4pt;height:14.4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ltA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c2fBWzRtZ&#10;PYKElQSFgRhh9IHRSPUdowHGSI71tx1RDKP2vYBnYGfOZKjJ2EwGERSu5pgahdG4WJlxOu16xbcN&#10;YI9PTcgbeCw1dzp+yuP4xGA4ODrHQWanz/naeT2N2+Uv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P+aZ2W0AgAA&#10;tgUAAA4AAAAAAAAAAAAAAAAALgIAAGRycy9lMm9Eb2MueG1sUEsBAi0AFAAGAAgAAAAhAAlOAPnh&#10;AAAADAEAAA8AAAAAAAAAAAAAAAAADgUAAGRycy9kb3ducmV2LnhtbFBLBQYAAAAABAAEAPMAAAAc&#10;BgAAAAA=&#10;" filled="f" stroked="f">
              <v:textbox inset="0,0,0,0">
                <w:txbxContent>
                  <w:p w14:paraId="3CE59DCE" w14:textId="77777777" w:rsidR="005029E2" w:rsidRPr="00B81D46" w:rsidRDefault="005029E2" w:rsidP="003E477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929600" behindDoc="1" locked="0" layoutInCell="1" allowOverlap="1" wp14:anchorId="1943404A" wp14:editId="440623A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24480" behindDoc="0" locked="0" layoutInCell="1" allowOverlap="1" wp14:anchorId="3A93D162" wp14:editId="53D46A27">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3C545" w14:textId="77777777" w:rsidR="005029E2" w:rsidRPr="003E4777" w:rsidRDefault="005029E2" w:rsidP="003E4777">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43DC7">
                            <w:rPr>
                              <w:rFonts w:ascii="Calibri" w:eastAsia="Myriad Pro Black" w:hAnsi="Calibri" w:cs="Myriad Pro Black"/>
                              <w:b/>
                              <w:bCs/>
                              <w:noProof/>
                              <w:color w:val="617656"/>
                              <w:position w:val="1"/>
                            </w:rPr>
                            <w:t>1</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3A93D162" id="Text Box 13" o:spid="_x0000_s1046" type="#_x0000_t202" style="position:absolute;margin-left:519.9pt;margin-top:37.65pt;width:19.8pt;height:13.4pt;z-index:25192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fgYsgIAALI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Ift+BiyAgAAsgUA&#10;AA4AAAAAAAAAAAAAAAAALgIAAGRycy9lMm9Eb2MueG1sUEsBAi0AFAAGAAgAAAAhACuQAujgAAAA&#10;DAEAAA8AAAAAAAAAAAAAAAAADAUAAGRycy9kb3ducmV2LnhtbFBLBQYAAAAABAAEAPMAAAAZBgAA&#10;AAA=&#10;" filled="f" stroked="f">
              <v:textbox inset="0,0,0,0">
                <w:txbxContent>
                  <w:p w14:paraId="4FE3C545" w14:textId="77777777" w:rsidR="005029E2" w:rsidRPr="003E4777" w:rsidRDefault="005029E2" w:rsidP="003E4777">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43DC7">
                      <w:rPr>
                        <w:rFonts w:ascii="Calibri" w:eastAsia="Myriad Pro Black" w:hAnsi="Calibri" w:cs="Myriad Pro Black"/>
                        <w:b/>
                        <w:bCs/>
                        <w:noProof/>
                        <w:color w:val="617656"/>
                        <w:position w:val="1"/>
                      </w:rPr>
                      <w:t>1</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927552" behindDoc="0" locked="0" layoutInCell="1" allowOverlap="1" wp14:anchorId="16F933EF" wp14:editId="154E306F">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FAEDB7C" id="Group 25" o:spid="_x0000_s1026" style="position:absolute;margin-left:515.7pt;margin-top:51.1pt;width:28.8pt;height:7.05pt;z-index:2519275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922432" behindDoc="0" locked="0" layoutInCell="1" allowOverlap="1" wp14:anchorId="441B728E" wp14:editId="6C067F6F">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88EF481" id="Group 12" o:spid="_x0000_s1026" style="position:absolute;margin-left:-.15pt;margin-top:20.35pt;width:492.4pt;height:.1pt;z-index:25192243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j/4zuWUD&#10;AADj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h0sMA&#10;AADaAAAADwAAAGRycy9kb3ducmV2LnhtbESPQYvCMBSE74L/ITzBm6YuKFKNIoLgYbegK3h9Ns+m&#10;2ryUJmurv94sLOxxmJlvmOW6s5V4UONLxwom4wQEce50yYWC0/duNAfhA7LGyjEpeJKH9arfW2Kq&#10;XcsHehxDISKEfYoKTAh1KqXPDVn0Y1cTR+/qGoshyqaQusE2wm0lP5JkJi2WHBcM1rQ1lN+PP1bB&#10;a/91nmeXU/aZ3Z732aQ112pzUGo46DYLEIG68B/+a++1gin8Xok3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ah0s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925504" behindDoc="0" locked="0" layoutInCell="1" allowOverlap="1" wp14:anchorId="5053BAF6" wp14:editId="37384FF3">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3D54F" w14:textId="3505BE08" w:rsidR="005029E2" w:rsidRPr="002273E5" w:rsidRDefault="005029E2" w:rsidP="003E477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00FF6164">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5053BAF6" id="Text Box 20" o:spid="_x0000_s1047" type="#_x0000_t202" style="position:absolute;margin-left:-1.15pt;margin-top:63.5pt;width:165.6pt;height:7.95pt;z-index:25192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c7FE2LACAACzBQAADgAA&#10;AAAAAAAAAAAAAAAuAgAAZHJzL2Uyb0RvYy54bWxQSwECLQAUAAYACAAAACEA8gxw6d4AAAAKAQAA&#10;DwAAAAAAAAAAAAAAAAAKBQAAZHJzL2Rvd25yZXYueG1sUEsFBgAAAAAEAAQA8wAAABUGAAAAAA==&#10;" filled="f" stroked="f">
              <v:textbox inset="0,0,0,0">
                <w:txbxContent>
                  <w:p w14:paraId="7013D54F" w14:textId="3505BE08" w:rsidR="005029E2" w:rsidRPr="002273E5" w:rsidRDefault="005029E2" w:rsidP="003E477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00FF6164">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926528" behindDoc="0" locked="0" layoutInCell="1" allowOverlap="1" wp14:anchorId="065FFC4A" wp14:editId="2B5E62A6">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85064" w14:textId="77777777" w:rsidR="0000171A" w:rsidRDefault="0000171A">
      <w:pPr>
        <w:spacing w:after="0" w:line="240" w:lineRule="auto"/>
      </w:pPr>
      <w:r>
        <w:separator/>
      </w:r>
    </w:p>
  </w:footnote>
  <w:footnote w:type="continuationSeparator" w:id="0">
    <w:p w14:paraId="778652AC" w14:textId="77777777" w:rsidR="0000171A" w:rsidRDefault="0000171A">
      <w:pPr>
        <w:spacing w:after="0" w:line="240" w:lineRule="auto"/>
      </w:pPr>
      <w:r>
        <w:continuationSeparator/>
      </w:r>
    </w:p>
  </w:footnote>
  <w:footnote w:id="1">
    <w:p w14:paraId="27DAAC51" w14:textId="476322DE" w:rsidR="005029E2" w:rsidRPr="000932B7" w:rsidRDefault="005029E2">
      <w:pPr>
        <w:pStyle w:val="FootnoteText"/>
        <w:rPr>
          <w:color w:val="231F20"/>
          <w:sz w:val="18"/>
          <w:szCs w:val="18"/>
        </w:rPr>
      </w:pPr>
      <w:r w:rsidRPr="000932B7">
        <w:rPr>
          <w:rStyle w:val="FootnoteReference"/>
          <w:color w:val="231F20"/>
          <w:sz w:val="18"/>
          <w:szCs w:val="18"/>
        </w:rPr>
        <w:footnoteRef/>
      </w:r>
      <w:r w:rsidRPr="000932B7">
        <w:rPr>
          <w:color w:val="231F20"/>
          <w:sz w:val="18"/>
          <w:szCs w:val="18"/>
        </w:rPr>
        <w:t xml:space="preserve"> Each lesson is ONE day</w:t>
      </w:r>
      <w:r>
        <w:rPr>
          <w:color w:val="231F20"/>
          <w:sz w:val="18"/>
          <w:szCs w:val="18"/>
        </w:rPr>
        <w:t>,</w:t>
      </w:r>
      <w:r w:rsidRPr="000932B7">
        <w:rPr>
          <w:color w:val="231F20"/>
          <w:sz w:val="18"/>
          <w:szCs w:val="18"/>
        </w:rPr>
        <w:t xml:space="preserve"> and ONE day is considered a 45</w:t>
      </w:r>
      <w:r>
        <w:rPr>
          <w:color w:val="231F20"/>
          <w:sz w:val="18"/>
          <w:szCs w:val="18"/>
        </w:rPr>
        <w:t>-</w:t>
      </w:r>
      <w:r w:rsidRPr="000932B7">
        <w:rPr>
          <w:color w:val="231F20"/>
          <w:sz w:val="18"/>
          <w:szCs w:val="18"/>
        </w:rPr>
        <w:t>minute period.</w:t>
      </w:r>
    </w:p>
  </w:footnote>
  <w:footnote w:id="2">
    <w:p w14:paraId="20200986" w14:textId="35391B73" w:rsidR="005029E2" w:rsidRPr="003B434E" w:rsidRDefault="005029E2">
      <w:pPr>
        <w:pStyle w:val="FootnoteText"/>
        <w:rPr>
          <w:sz w:val="18"/>
          <w:szCs w:val="18"/>
        </w:rPr>
      </w:pPr>
      <w:r>
        <w:rPr>
          <w:rStyle w:val="FootnoteReference"/>
        </w:rPr>
        <w:footnoteRef/>
      </w:r>
      <w:r>
        <w:t xml:space="preserve"> </w:t>
      </w:r>
      <w:r w:rsidRPr="003B434E">
        <w:rPr>
          <w:sz w:val="18"/>
          <w:szCs w:val="18"/>
        </w:rPr>
        <w:t xml:space="preserve">The </w:t>
      </w:r>
      <w:r w:rsidR="00053135">
        <w:rPr>
          <w:sz w:val="18"/>
          <w:szCs w:val="18"/>
        </w:rPr>
        <w:t>B</w:t>
      </w:r>
      <w:r w:rsidRPr="003B434E">
        <w:rPr>
          <w:sz w:val="18"/>
          <w:szCs w:val="18"/>
        </w:rPr>
        <w:t xml:space="preserve">inomial </w:t>
      </w:r>
      <w:r w:rsidR="00053135">
        <w:rPr>
          <w:sz w:val="18"/>
          <w:szCs w:val="18"/>
        </w:rPr>
        <w:t>T</w:t>
      </w:r>
      <w:r w:rsidRPr="003B434E">
        <w:rPr>
          <w:sz w:val="18"/>
          <w:szCs w:val="18"/>
        </w:rPr>
        <w:t>heorem can be proved by mathematical induction or by a combinatorial argument.</w:t>
      </w:r>
    </w:p>
  </w:footnote>
  <w:footnote w:id="3">
    <w:p w14:paraId="60AF510F" w14:textId="1C2197F4" w:rsidR="005029E2" w:rsidRDefault="005029E2">
      <w:pPr>
        <w:pStyle w:val="FootnoteText"/>
      </w:pPr>
      <w:r w:rsidRPr="003B434E">
        <w:rPr>
          <w:rStyle w:val="FootnoteReference"/>
          <w:sz w:val="18"/>
          <w:szCs w:val="18"/>
        </w:rPr>
        <w:footnoteRef/>
      </w:r>
      <w:r w:rsidRPr="003B434E">
        <w:rPr>
          <w:sz w:val="18"/>
          <w:szCs w:val="18"/>
        </w:rPr>
        <w:t xml:space="preserve"> This standard is to be applied to rational functions.</w:t>
      </w:r>
    </w:p>
  </w:footnote>
  <w:footnote w:id="4">
    <w:p w14:paraId="4413879C" w14:textId="77777777" w:rsidR="005029E2" w:rsidRDefault="005029E2" w:rsidP="00797ECC">
      <w:pPr>
        <w:pStyle w:val="FootnoteText"/>
      </w:pPr>
      <w:r w:rsidRPr="000932B7">
        <w:rPr>
          <w:rStyle w:val="FootnoteReference"/>
          <w:color w:val="231F20"/>
        </w:rPr>
        <w:footnoteRef/>
      </w:r>
      <w:r w:rsidRPr="000932B7">
        <w:rPr>
          <w:color w:val="231F20"/>
        </w:rPr>
        <w:t xml:space="preserve"> </w:t>
      </w:r>
      <w:r w:rsidRPr="000932B7">
        <w:rPr>
          <w:color w:val="231F20"/>
          <w:sz w:val="18"/>
          <w:szCs w:val="18"/>
        </w:rPr>
        <w:t>These are terms and symbols students have seen previously.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3FDB0" w14:textId="10D66AE0" w:rsidR="005029E2" w:rsidRDefault="005029E2" w:rsidP="0038245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918336" behindDoc="0" locked="0" layoutInCell="1" allowOverlap="1" wp14:anchorId="7A856B32" wp14:editId="6B6E5DD0">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86113" w14:textId="15DE0797" w:rsidR="005029E2" w:rsidRPr="003212BA" w:rsidRDefault="005029E2" w:rsidP="00382455">
                          <w:pPr>
                            <w:pStyle w:val="ny-module-overview"/>
                            <w:rPr>
                              <w:color w:val="617656"/>
                            </w:rPr>
                          </w:pPr>
                          <w:r>
                            <w:rPr>
                              <w:color w:val="617656"/>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856B32" id="_x0000_t202" coordsize="21600,21600" o:spt="202" path="m,l,21600r21600,l21600,xe">
              <v:stroke joinstyle="miter"/>
              <v:path gradientshapeok="t" o:connecttype="rect"/>
            </v:shapetype>
            <v:shape id="Text Box 30" o:spid="_x0000_s1026" type="#_x0000_t202" style="position:absolute;margin-left:240.3pt;margin-top:4.5pt;width:207.2pt;height:18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FCLx6sgIAAK0FAAAOAAAA&#10;AAAAAAAAAAAAAC4CAABkcnMvZTJvRG9jLnhtbFBLAQItABQABgAIAAAAIQDL2wcV2wAAAAgBAAAP&#10;AAAAAAAAAAAAAAAAAAwFAABkcnMvZG93bnJldi54bWxQSwUGAAAAAAQABADzAAAAFAYAAAAA&#10;" filled="f" stroked="f">
              <v:textbox inset="6e-5mm,0,0,0">
                <w:txbxContent>
                  <w:p w14:paraId="43986113" w14:textId="15DE0797" w:rsidR="005029E2" w:rsidRPr="003212BA" w:rsidRDefault="005029E2" w:rsidP="00382455">
                    <w:pPr>
                      <w:pStyle w:val="ny-module-overview"/>
                      <w:rPr>
                        <w:color w:val="617656"/>
                      </w:rPr>
                    </w:pPr>
                    <w:r>
                      <w:rPr>
                        <w:color w:val="617656"/>
                      </w:rPr>
                      <w:t>Module Overview</w:t>
                    </w:r>
                  </w:p>
                </w:txbxContent>
              </v:textbox>
              <w10:wrap type="through"/>
            </v:shape>
          </w:pict>
        </mc:Fallback>
      </mc:AlternateContent>
    </w:r>
    <w:r>
      <w:rPr>
        <w:noProof/>
      </w:rPr>
      <mc:AlternateContent>
        <mc:Choice Requires="wps">
          <w:drawing>
            <wp:anchor distT="0" distB="0" distL="114300" distR="114300" simplePos="0" relativeHeight="251917312" behindDoc="0" locked="0" layoutInCell="1" allowOverlap="1" wp14:anchorId="0411F020" wp14:editId="3F359CF8">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0F9C8" w14:textId="27511E09" w:rsidR="005029E2" w:rsidRPr="002273E5" w:rsidRDefault="005029E2" w:rsidP="0038245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1F020" id="Text Box 38" o:spid="_x0000_s1027" type="#_x0000_t202" style="position:absolute;margin-left:459pt;margin-top:5.75pt;width:28.85pt;height:16.6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UqsAIAALEFAAAOAAAAZHJzL2Uyb0RvYy54bWysVO1umzAU/T9p72D5P+UjQAM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Pv/1SqwAgAAsQUAAA4A&#10;AAAAAAAAAAAAAAAALgIAAGRycy9lMm9Eb2MueG1sUEsBAi0AFAAGAAgAAAAhAOygjxnfAAAACQEA&#10;AA8AAAAAAAAAAAAAAAAACgUAAGRycy9kb3ducmV2LnhtbFBLBQYAAAAABAAEAPMAAAAWBgAAAAA=&#10;" filled="f" stroked="f">
              <v:textbox inset="0,0,0,0">
                <w:txbxContent>
                  <w:p w14:paraId="47D0F9C8" w14:textId="27511E09" w:rsidR="005029E2" w:rsidRPr="002273E5" w:rsidRDefault="005029E2" w:rsidP="0038245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Pr>
        <w:noProof/>
        <w:sz w:val="20"/>
        <w:szCs w:val="20"/>
      </w:rPr>
      <mc:AlternateContent>
        <mc:Choice Requires="wps">
          <w:drawing>
            <wp:anchor distT="0" distB="0" distL="114300" distR="114300" simplePos="0" relativeHeight="251915264" behindDoc="0" locked="0" layoutInCell="1" allowOverlap="1" wp14:anchorId="06D3A96B" wp14:editId="011720C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B4C5E" w14:textId="77777777" w:rsidR="005029E2" w:rsidRPr="002273E5" w:rsidRDefault="005029E2" w:rsidP="0038245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3A96B" id="Text Box 39" o:spid="_x0000_s1028" type="#_x0000_t202" style="position:absolute;margin-left:8pt;margin-top:7.65pt;width:272.15pt;height:12.2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sfyJn7QCAACyBQAA&#10;DgAAAAAAAAAAAAAAAAAuAgAAZHJzL2Uyb0RvYy54bWxQSwECLQAUAAYACAAAACEAMTSMnN0AAAAI&#10;AQAADwAAAAAAAAAAAAAAAAAOBQAAZHJzL2Rvd25yZXYueG1sUEsFBgAAAAAEAAQA8wAAABgGAAAA&#10;AA==&#10;" filled="f" stroked="f">
              <v:textbox inset="0,0,0,0">
                <w:txbxContent>
                  <w:p w14:paraId="370B4C5E" w14:textId="77777777" w:rsidR="005029E2" w:rsidRPr="002273E5" w:rsidRDefault="005029E2" w:rsidP="0038245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914240" behindDoc="0" locked="0" layoutInCell="1" allowOverlap="1" wp14:anchorId="6F502609" wp14:editId="70D021A0">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77D7C67" w14:textId="77777777" w:rsidR="005029E2" w:rsidRDefault="005029E2" w:rsidP="00382455">
                          <w:pPr>
                            <w:jc w:val="center"/>
                          </w:pPr>
                        </w:p>
                        <w:p w14:paraId="341A557C" w14:textId="77777777" w:rsidR="005029E2" w:rsidRDefault="005029E2" w:rsidP="00382455">
                          <w:pPr>
                            <w:jc w:val="center"/>
                          </w:pPr>
                        </w:p>
                        <w:p w14:paraId="714E3642" w14:textId="77777777" w:rsidR="005029E2" w:rsidRDefault="005029E2" w:rsidP="00382455"/>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502609" id="Freeform 40" o:spid="_x0000_s1029" style="position:absolute;margin-left:2pt;margin-top:3.35pt;width:453.4pt;height:20pt;flip:x;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77D7C67" w14:textId="77777777" w:rsidR="005029E2" w:rsidRDefault="005029E2" w:rsidP="00382455">
                    <w:pPr>
                      <w:jc w:val="center"/>
                    </w:pPr>
                  </w:p>
                  <w:p w14:paraId="341A557C" w14:textId="77777777" w:rsidR="005029E2" w:rsidRDefault="005029E2" w:rsidP="00382455">
                    <w:pPr>
                      <w:jc w:val="center"/>
                    </w:pPr>
                  </w:p>
                  <w:p w14:paraId="714E3642" w14:textId="77777777" w:rsidR="005029E2" w:rsidRDefault="005029E2" w:rsidP="00382455"/>
                </w:txbxContent>
              </v:textbox>
              <w10:wrap type="through"/>
            </v:shape>
          </w:pict>
        </mc:Fallback>
      </mc:AlternateContent>
    </w:r>
    <w:r>
      <w:rPr>
        <w:noProof/>
        <w:sz w:val="20"/>
        <w:szCs w:val="20"/>
      </w:rPr>
      <mc:AlternateContent>
        <mc:Choice Requires="wps">
          <w:drawing>
            <wp:anchor distT="0" distB="0" distL="114300" distR="114300" simplePos="0" relativeHeight="251913216" behindDoc="0" locked="0" layoutInCell="1" allowOverlap="1" wp14:anchorId="7BA6F42D" wp14:editId="4EF268B2">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084755D" w14:textId="77777777" w:rsidR="005029E2" w:rsidRDefault="005029E2" w:rsidP="00382455">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A6F42D" id="Freeform 41" o:spid="_x0000_s1030" style="position:absolute;margin-left:458.45pt;margin-top:3.35pt;width:34.85pt;height:20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94Vm1hQMAADQ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084755D" w14:textId="77777777" w:rsidR="005029E2" w:rsidRDefault="005029E2" w:rsidP="00382455">
                    <w:pPr>
                      <w:jc w:val="center"/>
                    </w:pPr>
                    <w:r>
                      <w:t xml:space="preserve">  </w:t>
                    </w:r>
                  </w:p>
                </w:txbxContent>
              </v:textbox>
              <w10:wrap type="through"/>
            </v:shape>
          </w:pict>
        </mc:Fallback>
      </mc:AlternateContent>
    </w:r>
  </w:p>
  <w:p w14:paraId="7E6823D2" w14:textId="77777777" w:rsidR="005029E2" w:rsidRPr="00015AD5" w:rsidRDefault="005029E2" w:rsidP="00382455">
    <w:pPr>
      <w:pStyle w:val="Header"/>
    </w:pPr>
    <w:r>
      <w:rPr>
        <w:noProof/>
      </w:rPr>
      <mc:AlternateContent>
        <mc:Choice Requires="wps">
          <w:drawing>
            <wp:anchor distT="0" distB="0" distL="114300" distR="114300" simplePos="0" relativeHeight="251919360" behindDoc="0" locked="0" layoutInCell="1" allowOverlap="1" wp14:anchorId="44A7425D" wp14:editId="5FA9D17C">
              <wp:simplePos x="0" y="0"/>
              <wp:positionH relativeFrom="column">
                <wp:posOffset>3484406</wp:posOffset>
              </wp:positionH>
              <wp:positionV relativeFrom="paragraph">
                <wp:posOffset>137795</wp:posOffset>
              </wp:positionV>
              <wp:extent cx="2654300" cy="34290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7667F" w14:textId="3A3786CD" w:rsidR="005029E2" w:rsidRPr="002F031E" w:rsidRDefault="005029E2" w:rsidP="00382455">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7425D" id="Text Box 45" o:spid="_x0000_s1031" type="#_x0000_t202" style="position:absolute;margin-left:274.35pt;margin-top:10.85pt;width:209pt;height:27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" filled="f" stroked="f">
              <v:textbox inset=",7.2pt,,7.2pt">
                <w:txbxContent>
                  <w:p w14:paraId="5497667F" w14:textId="3A3786CD" w:rsidR="005029E2" w:rsidRPr="002F031E" w:rsidRDefault="005029E2" w:rsidP="00382455">
                    <w:pPr>
                      <w:pStyle w:val="ny-lesson-name"/>
                    </w:pPr>
                    <w:r>
                      <w:t>PRECALCULUS AND ADVANCED TOPICS</w:t>
                    </w:r>
                  </w:p>
                </w:txbxContent>
              </v:textbox>
            </v:shape>
          </w:pict>
        </mc:Fallback>
      </mc:AlternateContent>
    </w:r>
  </w:p>
  <w:p w14:paraId="7C333C27" w14:textId="77777777" w:rsidR="005029E2" w:rsidRDefault="005029E2" w:rsidP="00382455">
    <w:pPr>
      <w:pStyle w:val="Header"/>
    </w:pPr>
  </w:p>
  <w:p w14:paraId="54979097" w14:textId="77777777" w:rsidR="005029E2" w:rsidRDefault="005029E2" w:rsidP="00382455">
    <w:pPr>
      <w:pStyle w:val="Header"/>
    </w:pPr>
  </w:p>
  <w:p w14:paraId="44138751" w14:textId="77777777" w:rsidR="005029E2" w:rsidRPr="00382455" w:rsidRDefault="005029E2" w:rsidP="003824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3" w14:textId="7092A36F" w:rsidR="005029E2" w:rsidRPr="00E21D76" w:rsidRDefault="00F145DB" w:rsidP="00BE4A95">
    <w:pPr>
      <w:pStyle w:val="Header"/>
    </w:pPr>
    <w:r>
      <w:rPr>
        <w:noProof/>
      </w:rPr>
      <mc:AlternateContent>
        <mc:Choice Requires="wpg">
          <w:drawing>
            <wp:anchor distT="0" distB="0" distL="114300" distR="114300" simplePos="0" relativeHeight="251800576" behindDoc="0" locked="0" layoutInCell="1" allowOverlap="1" wp14:anchorId="4494CDB0" wp14:editId="57D9A187">
              <wp:simplePos x="0" y="0"/>
              <wp:positionH relativeFrom="column">
                <wp:posOffset>-3175</wp:posOffset>
              </wp:positionH>
              <wp:positionV relativeFrom="paragraph">
                <wp:posOffset>67945</wp:posOffset>
              </wp:positionV>
              <wp:extent cx="6248400" cy="860425"/>
              <wp:effectExtent l="0" t="0" r="0" b="0"/>
              <wp:wrapThrough wrapText="bothSides">
                <wp:wrapPolygon edited="0">
                  <wp:start x="0" y="0"/>
                  <wp:lineTo x="0" y="21042"/>
                  <wp:lineTo x="21534" y="21042"/>
                  <wp:lineTo x="21534" y="0"/>
                  <wp:lineTo x="0" y="0"/>
                </wp:wrapPolygon>
              </wp:wrapThrough>
              <wp:docPr id="17" name="Group 17"/>
              <wp:cNvGraphicFramePr/>
              <a:graphic xmlns:a="http://schemas.openxmlformats.org/drawingml/2006/main">
                <a:graphicData uri="http://schemas.microsoft.com/office/word/2010/wordprocessingGroup">
                  <wpg:wgp>
                    <wpg:cNvGrpSpPr/>
                    <wpg:grpSpPr>
                      <a:xfrm>
                        <a:off x="0" y="0"/>
                        <a:ext cx="6248400" cy="860425"/>
                        <a:chOff x="0" y="0"/>
                        <a:chExt cx="6248400" cy="860425"/>
                      </a:xfrm>
                    </wpg:grpSpPr>
                    <wps:wsp>
                      <wps:cNvPr id="122" name="Round Single Corner Rectangle 122"/>
                      <wps:cNvSpPr>
                        <a:spLocks/>
                      </wps:cNvSpPr>
                      <wps:spPr>
                        <a:xfrm flipH="1">
                          <a:off x="0" y="314325"/>
                          <a:ext cx="6248400" cy="546100"/>
                        </a:xfrm>
                        <a:prstGeom prst="round1Rect">
                          <a:avLst>
                            <a:gd name="adj" fmla="val 0"/>
                          </a:avLst>
                        </a:prstGeom>
                        <a:solidFill>
                          <a:srgbClr val="E4E8DA"/>
                        </a:solidFill>
                        <a:ln>
                          <a:noFill/>
                        </a:ln>
                        <a:effectLst/>
                      </wps:spPr>
                      <wps:style>
                        <a:lnRef idx="1">
                          <a:schemeClr val="accent1"/>
                        </a:lnRef>
                        <a:fillRef idx="3">
                          <a:schemeClr val="accent1"/>
                        </a:fillRef>
                        <a:effectRef idx="2">
                          <a:schemeClr val="accent1"/>
                        </a:effectRef>
                        <a:fontRef idx="minor">
                          <a:schemeClr val="lt1"/>
                        </a:fontRef>
                      </wps:style>
                      <wps:txbx>
                        <w:txbxContent>
                          <w:p w14:paraId="441387AA" w14:textId="77777777" w:rsidR="005029E2" w:rsidRDefault="005029E2" w:rsidP="00BE4A95">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25" name="Round Same Side Corner Rectangle 125"/>
                      <wps:cNvSpPr>
                        <a:spLocks/>
                      </wps:cNvSpPr>
                      <wps:spPr>
                        <a:xfrm>
                          <a:off x="0" y="0"/>
                          <a:ext cx="6248400" cy="279400"/>
                        </a:xfrm>
                        <a:prstGeom prst="round2SameRect">
                          <a:avLst/>
                        </a:prstGeom>
                        <a:solidFill>
                          <a:srgbClr val="94A468"/>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Text Box 128"/>
                      <wps:cNvSpPr txBox="1">
                        <a:spLocks/>
                      </wps:cNvSpPr>
                      <wps:spPr>
                        <a:xfrm>
                          <a:off x="104775" y="19050"/>
                          <a:ext cx="3070225" cy="2838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1387AD" w14:textId="77777777" w:rsidR="005029E2" w:rsidRPr="00AE1603" w:rsidRDefault="005029E2"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wps:wsp>
                      <wps:cNvPr id="129" name="Text Box 129"/>
                      <wps:cNvSpPr txBox="1">
                        <a:spLocks/>
                      </wps:cNvSpPr>
                      <wps:spPr>
                        <a:xfrm>
                          <a:off x="1200150" y="361950"/>
                          <a:ext cx="4385310" cy="4737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1387AE" w14:textId="77777777" w:rsidR="005029E2" w:rsidRPr="00AE1603" w:rsidRDefault="005029E2" w:rsidP="00BE4A95">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37" name="Picture 131"/>
                        <pic:cNvPicPr>
                          <a:picLocks noChangeAspect="1"/>
                        </pic:cNvPicPr>
                      </pic:nvPicPr>
                      <pic:blipFill>
                        <a:blip r:embed="rId1"/>
                        <a:srcRect/>
                        <a:stretch>
                          <a:fillRect/>
                        </a:stretch>
                      </pic:blipFill>
                      <pic:spPr bwMode="auto">
                        <a:xfrm>
                          <a:off x="38100" y="333375"/>
                          <a:ext cx="684530" cy="515620"/>
                        </a:xfrm>
                        <a:prstGeom prst="rect">
                          <a:avLst/>
                        </a:prstGeom>
                        <a:noFill/>
                        <a:ln w="9525">
                          <a:noFill/>
                          <a:miter lim="800000"/>
                          <a:headEnd/>
                          <a:tailEnd/>
                        </a:ln>
                      </pic:spPr>
                    </pic:pic>
                    <pic:pic xmlns:pic="http://schemas.openxmlformats.org/drawingml/2006/picture">
                      <pic:nvPicPr>
                        <pic:cNvPr id="36" name="Picture 13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686425" y="352425"/>
                          <a:ext cx="469900" cy="469900"/>
                        </a:xfrm>
                        <a:prstGeom prst="rect">
                          <a:avLst/>
                        </a:prstGeom>
                      </pic:spPr>
                    </pic:pic>
                  </wpg:wgp>
                </a:graphicData>
              </a:graphic>
            </wp:anchor>
          </w:drawing>
        </mc:Choice>
        <mc:Fallback>
          <w:pict>
            <v:group w14:anchorId="4494CDB0" id="Group 17" o:spid="_x0000_s1036" style="position:absolute;margin-left:-.25pt;margin-top:5.35pt;width:492pt;height:67.75pt;z-index:251800576" coordsize="62484,86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">
              <v:shape id="Round Single Corner Rectangle 122" o:spid="_x0000_s1037" style="position:absolute;top:3143;width:62484;height:5461;flip:x;visibility:visible;mso-wrap-style:square;v-text-anchor:middle" coordsize="6248400,546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iDwMEA&#10;AADcAAAADwAAAGRycy9kb3ducmV2LnhtbERPTYvCMBC9C/6HMMLeNLULi1SjiKCIrIJuL97GZmyr&#10;zaQ0sdZ/bxYW9jaP9zmzRWcq0VLjSssKxqMIBHFmdcm5gvRnPZyAcB5ZY2WZFLzIwWLe780w0fbJ&#10;R2pPPhchhF2CCgrv60RKlxVk0I1sTRy4q20M+gCbXOoGnyHcVDKOoi9psOTQUGBNq4Ky++lhFOx3&#10;h/bymW7ut+j7tadzu5FkY6U+Bt1yCsJT5//Ff+6tDvPjGH6fCR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og8DBAAAA3AAAAA8AAAAAAAAAAAAAAAAAmAIAAGRycy9kb3du&#10;cmV2LnhtbFBLBQYAAAAABAAEAPUAAACGAwAAAAA=&#10;" adj="-11796480,,5400" path="m,l6248400,r,l6248400,546100,,546100,,xe" fillcolor="#e4e8da" stroked="f">
                <v:stroke joinstyle="miter"/>
                <v:formulas/>
                <v:path arrowok="t" o:connecttype="custom" o:connectlocs="0,0;6248400,0;6248400,0;6248400,546100;0,546100;0,0" o:connectangles="0,0,0,0,0,0" textboxrect="0,0,6248400,546100"/>
                <v:textbox inset="0,0,0">
                  <w:txbxContent>
                    <w:p w14:paraId="441387AA" w14:textId="77777777" w:rsidR="005029E2" w:rsidRDefault="005029E2" w:rsidP="00BE4A95">
                      <w:pPr>
                        <w:jc w:val="center"/>
                      </w:pPr>
                    </w:p>
                  </w:txbxContent>
                </v:textbox>
              </v:shape>
              <v:shape id="Round Same Side Corner Rectangle 125" o:spid="_x0000_s1038" style="position:absolute;width:62484;height:2794;visibility:visible;mso-wrap-style:square;v-text-anchor:middle" coordsize="624840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SA9cEA&#10;AADcAAAADwAAAGRycy9kb3ducmV2LnhtbERPS4vCMBC+C/6HMAveNF1faNe0iKB4EXyhexya2bZs&#10;MylN1PrvNwuCt/n4nrNIW1OJOzWutKzgcxCBIM6sLjlXcD6t+zMQziNrrCyTgic5SJNuZ4Gxtg8+&#10;0P3ocxFC2MWooPC+jqV0WUEG3cDWxIH7sY1BH2CTS93gI4SbSg6jaCoNlhwaCqxpVVD2e7wZBXgb&#10;7Va7NVbazjezsh1/X/ZXq1Tvo11+gfDU+rf45d7qMH84gf9nwgU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EgPXBAAAA3AAAAA8AAAAAAAAAAAAAAAAAmAIAAGRycy9kb3du&#10;cmV2LnhtbFBLBQYAAAAABAAEAPUAAACGAwAAAAA=&#10;" path="m46568,l6201832,v25719,,46568,20849,46568,46568l6248400,279400r,l,279400r,l,46568c,20849,20849,,46568,xe" fillcolor="#94a468" stroked="f">
                <v:path arrowok="t" o:connecttype="custom" o:connectlocs="46568,0;6201832,0;6248400,46568;6248400,279400;6248400,279400;0,279400;0,279400;0,46568;46568,0" o:connectangles="0,0,0,0,0,0,0,0,0"/>
              </v:shape>
              <v:shapetype id="_x0000_t202" coordsize="21600,21600" o:spt="202" path="m,l,21600r21600,l21600,xe">
                <v:stroke joinstyle="miter"/>
                <v:path gradientshapeok="t" o:connecttype="rect"/>
              </v:shapetype>
              <v:shape id="Text Box 128" o:spid="_x0000_s1039" type="#_x0000_t202" style="position:absolute;left:1047;top:190;width:30703;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B1sUA&#10;AADbAAAADwAAAGRycy9kb3ducmV2LnhtbESPQWvCQBSE7wX/w/KEXopu6kFqdBVRBCkUaqp4fWSf&#10;2Wj2bchuk+iv7xYKPQ4z8w2zWPW2Ei01vnSs4HWcgCDOnS65UHD82o3eQPiArLFyTAru5GG1HDwt&#10;MNWu4wO1WShEhLBPUYEJoU6l9Lkhi37sauLoXVxjMUTZFFI32EW4reQkSabSYslxwWBNG0P5Lfu2&#10;Cl7ezcfs6Lrd52N7PtXtIXu017tSz8N+PQcRqA//4b/2XiuYTe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MHWxQAAANsAAAAPAAAAAAAAAAAAAAAAAJgCAABkcnMv&#10;ZG93bnJldi54bWxQSwUGAAAAAAQABAD1AAAAigMAAAAA&#10;" filled="f" stroked="f">
                <v:path arrowok="t"/>
                <v:textbox inset="6e-5mm,0,0,0">
                  <w:txbxContent>
                    <w:p w14:paraId="441387AD" w14:textId="77777777" w:rsidR="005029E2" w:rsidRPr="00AE1603" w:rsidRDefault="005029E2"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v:shape>
              <v:shape id="Text Box 129" o:spid="_x0000_s1040" type="#_x0000_t202" style="position:absolute;left:12001;top:3619;width:43853;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M8IA&#10;AADcAAAADwAAAGRycy9kb3ducmV2LnhtbERPS0sDMRC+C/6HMII3m3VBbbdNi1SKgnjoC3ocNtPN&#10;4mayJHGb/ntTKPQ2H99zZotkOzGQD61jBc+jAgRx7XTLjYLddvU0BhEissbOMSk4U4DF/P5uhpV2&#10;J17TsImNyCEcKlRgYuwrKUNtyGIYuZ44c0fnLcYMfSO1x1MOt50si+JVWmw5NxjsaWmo/t38WQX7&#10;Zb/6TgeDP8OL/vwo39ZnXyelHh/S+xREpBRv4qv7S+f55QQuz+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f4zwgAAANwAAAAPAAAAAAAAAAAAAAAAAJgCAABkcnMvZG93&#10;bnJldi54bWxQSwUGAAAAAAQABAD1AAAAhwMAAAAA&#10;" filled="f" stroked="f">
                <v:path arrowok="t"/>
                <v:textbox inset="0,0,0,0">
                  <w:txbxContent>
                    <w:p w14:paraId="441387AE" w14:textId="77777777" w:rsidR="005029E2" w:rsidRPr="00AE1603" w:rsidRDefault="005029E2" w:rsidP="00BE4A95">
                      <w:pPr>
                        <w:rPr>
                          <w:rFonts w:ascii="Calibri" w:hAnsi="Calibri"/>
                          <w:b/>
                          <w:color w:val="5D647A"/>
                          <w:sz w:val="58"/>
                          <w:szCs w:val="58"/>
                        </w:rPr>
                      </w:pPr>
                      <w:r w:rsidRPr="00AE1603">
                        <w:rPr>
                          <w:rFonts w:ascii="Calibri" w:hAnsi="Calibri"/>
                          <w:b/>
                          <w:color w:val="5D647A"/>
                          <w:sz w:val="58"/>
                          <w:szCs w:val="58"/>
                        </w:rPr>
                        <w:t>Mathematics Curriculum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 o:spid="_x0000_s1041" type="#_x0000_t75" style="position:absolute;left:381;top:3333;width:6845;height:5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ERYTDAAAA2wAAAA8AAABkcnMvZG93bnJldi54bWxEj91qAjEUhO8LfYdwCt6IZqvUn61RRLG0&#10;l1Uf4LA5brbdnKxJdNe3NwWhl8PMfMMsVp2txZV8qBwreB1mIIgLpysuFRwPu8EMRIjIGmvHpOBG&#10;AVbL56cF5tq1/E3XfSxFgnDIUYGJscmlDIUhi2HoGuLknZy3GJP0pdQe2wS3tRxl2URarDgtGGxo&#10;Y6j43V+sgu3MjJufaWhD9XG2RX/+5ZHflOq9dOt3EJG6+B9+tD+1gvEU/r6kH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QRFhMMAAADbAAAADwAAAAAAAAAAAAAAAACf&#10;AgAAZHJzL2Rvd25yZXYueG1sUEsFBgAAAAAEAAQA9wAAAI8DAAAAAA==&#10;">
                <v:imagedata r:id="rId3" o:title=""/>
                <v:path arrowok="t"/>
              </v:shape>
              <v:shape id="Picture 130" o:spid="_x0000_s1042" type="#_x0000_t75" style="position:absolute;left:56864;top:3524;width:4699;height:4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HI0rEAAAA2wAAAA8AAABkcnMvZG93bnJldi54bWxEj0FrwkAUhO9C/8PyhN50o4Vgo2uQgrRe&#10;ilrB6zP7TILZtzG7JrG/vlsQPA4z8w2zSHtTiZYaV1pWMBlHIIgzq0vOFRx+1qMZCOeRNVaWScGd&#10;HKTLl8ECE2073lG797kIEHYJKii8rxMpXVaQQTe2NXHwzrYx6INscqkb7ALcVHIaRbE0WHJYKLCm&#10;j4Kyy/5mFFxv29N79b05f5p6e5G/xx2vj71Sr8N+NQfhqffP8KP9pRW8xfD/JfwAuf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aHI0rEAAAA2wAAAA8AAAAAAAAAAAAAAAAA&#10;nwIAAGRycy9kb3ducmV2LnhtbFBLBQYAAAAABAAEAPcAAACQAwAAAAA=&#10;">
                <v:imagedata r:id="rId4" o:title=""/>
                <v:path arrowok="t"/>
              </v:shape>
              <w10:wrap type="through"/>
            </v:group>
          </w:pict>
        </mc:Fallback>
      </mc:AlternateContent>
    </w:r>
  </w:p>
  <w:p w14:paraId="44138754" w14:textId="31DFF727" w:rsidR="005029E2" w:rsidRPr="00B3060F" w:rsidRDefault="005029E2" w:rsidP="00BE4A95">
    <w:pPr>
      <w:pStyle w:val="Header"/>
    </w:pPr>
  </w:p>
  <w:p w14:paraId="44138755" w14:textId="0823E97F" w:rsidR="005029E2" w:rsidRPr="00BE4A95" w:rsidRDefault="005029E2" w:rsidP="00DA1971">
    <w:pPr>
      <w:pStyle w:val="Header"/>
      <w:tabs>
        <w:tab w:val="left" w:pos="9720"/>
      </w:tabs>
      <w:ind w:right="120"/>
    </w:pPr>
    <w:r w:rsidRPr="00E21D76">
      <w:rPr>
        <w:noProof/>
      </w:rPr>
      <mc:AlternateContent>
        <mc:Choice Requires="wps">
          <w:drawing>
            <wp:anchor distT="4294967295" distB="4294967295" distL="114300" distR="114300" simplePos="0" relativeHeight="251732992" behindDoc="0" locked="0" layoutInCell="1" allowOverlap="1" wp14:anchorId="44138784" wp14:editId="05105D64">
              <wp:simplePos x="0" y="0"/>
              <wp:positionH relativeFrom="column">
                <wp:posOffset>3775379</wp:posOffset>
              </wp:positionH>
              <wp:positionV relativeFrom="paragraph">
                <wp:posOffset>1012825</wp:posOffset>
              </wp:positionV>
              <wp:extent cx="2468880" cy="0"/>
              <wp:effectExtent l="0" t="0" r="2667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68880" cy="0"/>
                      </a:xfrm>
                      <a:prstGeom prst="line">
                        <a:avLst/>
                      </a:prstGeom>
                      <a:ln w="3175" cmpd="sng">
                        <a:solidFill>
                          <a:srgbClr val="76923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75CEAA" id="Straight Connector 133" o:spid="_x0000_s1026" style="position:absolute;flip:x;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7.25pt,79.75pt" to="491.65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" strokecolor="#76923c" strokeweight=".25pt">
              <o:lock v:ext="edit" shapetype="f"/>
            </v:line>
          </w:pict>
        </mc:Fallback>
      </mc:AlternateContent>
    </w:r>
    <w:r w:rsidRPr="00E21D76">
      <w:rPr>
        <w:noProof/>
      </w:rPr>
      <mc:AlternateContent>
        <mc:Choice Requires="wps">
          <w:drawing>
            <wp:anchor distT="0" distB="0" distL="114300" distR="114300" simplePos="0" relativeHeight="251731968" behindDoc="0" locked="0" layoutInCell="1" allowOverlap="1" wp14:anchorId="44138782" wp14:editId="26F988DA">
              <wp:simplePos x="0" y="0"/>
              <wp:positionH relativeFrom="column">
                <wp:posOffset>3349625</wp:posOffset>
              </wp:positionH>
              <wp:positionV relativeFrom="paragraph">
                <wp:posOffset>860425</wp:posOffset>
              </wp:positionV>
              <wp:extent cx="29025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2585" cy="236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1387AF" w14:textId="5A8F7A65" w:rsidR="005029E2" w:rsidRPr="00470E35" w:rsidRDefault="005029E2" w:rsidP="00BE4A95">
                          <w:pPr>
                            <w:jc w:val="right"/>
                            <w:rPr>
                              <w:rFonts w:ascii="Calibri" w:hAnsi="Calibri"/>
                              <w:b/>
                              <w:color w:val="617656"/>
                              <w:sz w:val="18"/>
                              <w:szCs w:val="18"/>
                            </w:rPr>
                          </w:pPr>
                          <w:r>
                            <w:rPr>
                              <w:rFonts w:ascii="Calibri" w:hAnsi="Calibri"/>
                              <w:b/>
                              <w:color w:val="617656"/>
                              <w:sz w:val="18"/>
                              <w:szCs w:val="18"/>
                            </w:rPr>
                            <w:t>PRECALCULUS AND ADVANCED TOPICS</w:t>
                          </w:r>
                          <w:r w:rsidR="00F43DC7">
                            <w:rPr>
                              <w:rFonts w:ascii="Calibri" w:hAnsi="Calibri"/>
                              <w:b/>
                              <w:color w:val="617656"/>
                              <w:sz w:val="18"/>
                              <w:szCs w:val="18"/>
                            </w:rPr>
                            <w:t xml:space="preserve"> </w:t>
                          </w:r>
                          <w:r w:rsidRPr="00470E35">
                            <w:rPr>
                              <w:rFonts w:ascii="Calibri" w:hAnsi="Calibri"/>
                              <w:b/>
                              <w:color w:val="617656"/>
                              <w:sz w:val="18"/>
                              <w:szCs w:val="18"/>
                            </w:rPr>
                            <w:t xml:space="preserve">• MODULE </w:t>
                          </w:r>
                          <w:r>
                            <w:rPr>
                              <w:rFonts w:ascii="Calibri" w:hAnsi="Calibri"/>
                              <w:b/>
                              <w:color w:val="617656"/>
                              <w:sz w:val="18"/>
                              <w:szCs w:val="18"/>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4138782" id="_x0000_t202" coordsize="21600,21600" o:spt="202" path="m,l,21600r21600,l21600,xe">
              <v:stroke joinstyle="miter"/>
              <v:path gradientshapeok="t" o:connecttype="rect"/>
            </v:shapetype>
            <v:shape id="Text Box 132" o:spid="_x0000_s1043" type="#_x0000_t202" style="position:absolute;margin-left:263.75pt;margin-top:67.75pt;width:228.55pt;height:18.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" filled="f" stroked="f">
              <v:path arrowok="t"/>
              <v:textbox inset="0,0,0,0">
                <w:txbxContent>
                  <w:p w14:paraId="441387AF" w14:textId="5A8F7A65" w:rsidR="005029E2" w:rsidRPr="00470E35" w:rsidRDefault="005029E2" w:rsidP="00BE4A95">
                    <w:pPr>
                      <w:jc w:val="right"/>
                      <w:rPr>
                        <w:rFonts w:ascii="Calibri" w:hAnsi="Calibri"/>
                        <w:b/>
                        <w:color w:val="617656"/>
                        <w:sz w:val="18"/>
                        <w:szCs w:val="18"/>
                      </w:rPr>
                    </w:pPr>
                    <w:r>
                      <w:rPr>
                        <w:rFonts w:ascii="Calibri" w:hAnsi="Calibri"/>
                        <w:b/>
                        <w:color w:val="617656"/>
                        <w:sz w:val="18"/>
                        <w:szCs w:val="18"/>
                      </w:rPr>
                      <w:t>PRECALCULUS AND ADVANCED TOPICS</w:t>
                    </w:r>
                    <w:r w:rsidR="00F43DC7">
                      <w:rPr>
                        <w:rFonts w:ascii="Calibri" w:hAnsi="Calibri"/>
                        <w:b/>
                        <w:color w:val="617656"/>
                        <w:sz w:val="18"/>
                        <w:szCs w:val="18"/>
                      </w:rPr>
                      <w:t xml:space="preserve"> </w:t>
                    </w:r>
                    <w:r w:rsidRPr="00470E35">
                      <w:rPr>
                        <w:rFonts w:ascii="Calibri" w:hAnsi="Calibri"/>
                        <w:b/>
                        <w:color w:val="617656"/>
                        <w:sz w:val="18"/>
                        <w:szCs w:val="18"/>
                      </w:rPr>
                      <w:t xml:space="preserve">• MODULE </w:t>
                    </w:r>
                    <w:r>
                      <w:rPr>
                        <w:rFonts w:ascii="Calibri" w:hAnsi="Calibri"/>
                        <w:b/>
                        <w:color w:val="617656"/>
                        <w:sz w:val="18"/>
                        <w:szCs w:val="18"/>
                      </w:rPr>
                      <w:t>3</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0943E" w14:textId="6252D468" w:rsidR="005029E2" w:rsidRDefault="005029E2" w:rsidP="0038245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901952" behindDoc="0" locked="0" layoutInCell="1" allowOverlap="1" wp14:anchorId="69EA27D5" wp14:editId="57071109">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EE98B" w14:textId="37993301" w:rsidR="005029E2" w:rsidRPr="003212BA" w:rsidRDefault="005029E2" w:rsidP="00382455">
                          <w:pPr>
                            <w:pStyle w:val="ny-module-overview"/>
                            <w:rPr>
                              <w:color w:val="617656"/>
                            </w:rPr>
                          </w:pPr>
                          <w:r>
                            <w:rPr>
                              <w:color w:val="617656"/>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EA27D5" id="_x0000_t202" coordsize="21600,21600" o:spt="202" path="m,l,21600r21600,l21600,xe">
              <v:stroke joinstyle="miter"/>
              <v:path gradientshapeok="t" o:connecttype="rect"/>
            </v:shapetype>
            <v:shape id="Text Box 56" o:spid="_x0000_s1048" type="#_x0000_t202" style="position:absolute;margin-left:240.3pt;margin-top:4.5pt;width:207.2pt;height:18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" filled="f" stroked="f">
              <v:textbox inset="6e-5mm,0,0,0">
                <w:txbxContent>
                  <w:p w14:paraId="6E2EE98B" w14:textId="37993301" w:rsidR="005029E2" w:rsidRPr="003212BA" w:rsidRDefault="005029E2" w:rsidP="00382455">
                    <w:pPr>
                      <w:pStyle w:val="ny-module-overview"/>
                      <w:rPr>
                        <w:color w:val="617656"/>
                      </w:rPr>
                    </w:pPr>
                    <w:r>
                      <w:rPr>
                        <w:color w:val="617656"/>
                      </w:rPr>
                      <w:t>Module Overview</w:t>
                    </w:r>
                  </w:p>
                </w:txbxContent>
              </v:textbox>
              <w10:wrap type="through"/>
            </v:shape>
          </w:pict>
        </mc:Fallback>
      </mc:AlternateContent>
    </w:r>
    <w:r>
      <w:rPr>
        <w:noProof/>
      </w:rPr>
      <mc:AlternateContent>
        <mc:Choice Requires="wps">
          <w:drawing>
            <wp:anchor distT="0" distB="0" distL="114300" distR="114300" simplePos="0" relativeHeight="251900928" behindDoc="0" locked="0" layoutInCell="1" allowOverlap="1" wp14:anchorId="45256D5F" wp14:editId="47E1ACF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272BC" w14:textId="77777777" w:rsidR="005029E2" w:rsidRPr="002273E5" w:rsidRDefault="005029E2" w:rsidP="0038245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56D5F" id="Text Box 54" o:spid="_x0000_s1049" type="#_x0000_t202" style="position:absolute;margin-left:459pt;margin-top:5.75pt;width:28.85pt;height:16.6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EyAsg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" filled="f" stroked="f">
              <v:textbox inset="0,0,0,0">
                <w:txbxContent>
                  <w:p w14:paraId="18C272BC" w14:textId="77777777" w:rsidR="005029E2" w:rsidRPr="002273E5" w:rsidRDefault="005029E2" w:rsidP="0038245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898880" behindDoc="0" locked="0" layoutInCell="1" allowOverlap="1" wp14:anchorId="37B4E582" wp14:editId="31D5700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845B9" w14:textId="77777777" w:rsidR="005029E2" w:rsidRPr="002273E5" w:rsidRDefault="005029E2" w:rsidP="0038245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4E582" id="Text Box 55" o:spid="_x0000_s1050" type="#_x0000_t202" style="position:absolute;margin-left:8pt;margin-top:7.65pt;width:272.15pt;height:12.2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6vQO6rQCAACzBQAA&#10;DgAAAAAAAAAAAAAAAAAuAgAAZHJzL2Uyb0RvYy54bWxQSwECLQAUAAYACAAAACEAMTSMnN0AAAAI&#10;AQAADwAAAAAAAAAAAAAAAAAOBQAAZHJzL2Rvd25yZXYueG1sUEsFBgAAAAAEAAQA8wAAABgGAAAA&#10;AA==&#10;" filled="f" stroked="f">
              <v:textbox inset="0,0,0,0">
                <w:txbxContent>
                  <w:p w14:paraId="76B845B9" w14:textId="77777777" w:rsidR="005029E2" w:rsidRPr="002273E5" w:rsidRDefault="005029E2" w:rsidP="0038245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97856" behindDoc="0" locked="0" layoutInCell="1" allowOverlap="1" wp14:anchorId="6437F1DE" wp14:editId="5146C15E">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657C997" w14:textId="77777777" w:rsidR="005029E2" w:rsidRDefault="005029E2" w:rsidP="00382455">
                          <w:pPr>
                            <w:jc w:val="center"/>
                          </w:pPr>
                        </w:p>
                        <w:p w14:paraId="40DD513D" w14:textId="77777777" w:rsidR="005029E2" w:rsidRDefault="005029E2" w:rsidP="00382455">
                          <w:pPr>
                            <w:jc w:val="center"/>
                          </w:pPr>
                        </w:p>
                        <w:p w14:paraId="05827186" w14:textId="77777777" w:rsidR="005029E2" w:rsidRDefault="005029E2" w:rsidP="00382455"/>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37F1DE" id="Freeform 57" o:spid="_x0000_s1051" style="position:absolute;margin-left:2pt;margin-top:3.35pt;width:453.4pt;height:20pt;flip:x;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657C997" w14:textId="77777777" w:rsidR="005029E2" w:rsidRDefault="005029E2" w:rsidP="00382455">
                    <w:pPr>
                      <w:jc w:val="center"/>
                    </w:pPr>
                  </w:p>
                  <w:p w14:paraId="40DD513D" w14:textId="77777777" w:rsidR="005029E2" w:rsidRDefault="005029E2" w:rsidP="00382455">
                    <w:pPr>
                      <w:jc w:val="center"/>
                    </w:pPr>
                  </w:p>
                  <w:p w14:paraId="05827186" w14:textId="77777777" w:rsidR="005029E2" w:rsidRDefault="005029E2" w:rsidP="00382455"/>
                </w:txbxContent>
              </v:textbox>
              <w10:wrap type="through"/>
            </v:shape>
          </w:pict>
        </mc:Fallback>
      </mc:AlternateContent>
    </w:r>
    <w:r>
      <w:rPr>
        <w:noProof/>
        <w:sz w:val="20"/>
        <w:szCs w:val="20"/>
      </w:rPr>
      <mc:AlternateContent>
        <mc:Choice Requires="wps">
          <w:drawing>
            <wp:anchor distT="0" distB="0" distL="114300" distR="114300" simplePos="0" relativeHeight="251896832" behindDoc="0" locked="0" layoutInCell="1" allowOverlap="1" wp14:anchorId="22750652" wp14:editId="7E804317">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849C56B" w14:textId="77777777" w:rsidR="005029E2" w:rsidRDefault="005029E2" w:rsidP="00382455">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750652" id="Freeform 58" o:spid="_x0000_s1052" style="position:absolute;margin-left:458.45pt;margin-top:3.35pt;width:34.85pt;height:20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DIggMAADU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tBgCGA1XUjskeor1L0txi4dUGjEPLJIR3cYNaO+r2jkjuk+tLA&#10;FQEE0UNDDo2NaUTxAiOMNgx+XztMy6Fzo6EPQ7tWltsC+H0TVo34BNU8L7HqmoX2azl24G5i9Dre&#10;o/DyY/cN6vm2d/kH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DyukDIggMAADU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849C56B" w14:textId="77777777" w:rsidR="005029E2" w:rsidRDefault="005029E2" w:rsidP="00382455">
                    <w:pPr>
                      <w:jc w:val="center"/>
                    </w:pPr>
                    <w:r>
                      <w:t xml:space="preserve">  </w:t>
                    </w:r>
                  </w:p>
                </w:txbxContent>
              </v:textbox>
              <w10:wrap type="through"/>
            </v:shape>
          </w:pict>
        </mc:Fallback>
      </mc:AlternateContent>
    </w:r>
  </w:p>
  <w:p w14:paraId="3983DACD" w14:textId="77777777" w:rsidR="005029E2" w:rsidRPr="00015AD5" w:rsidRDefault="005029E2" w:rsidP="00382455">
    <w:pPr>
      <w:pStyle w:val="Header"/>
    </w:pPr>
    <w:r>
      <w:rPr>
        <w:noProof/>
      </w:rPr>
      <mc:AlternateContent>
        <mc:Choice Requires="wps">
          <w:drawing>
            <wp:anchor distT="0" distB="0" distL="114300" distR="114300" simplePos="0" relativeHeight="251902976" behindDoc="0" locked="0" layoutInCell="1" allowOverlap="1" wp14:anchorId="199AB841" wp14:editId="5F9B427E">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78C5D" w14:textId="77777777" w:rsidR="005029E2" w:rsidRPr="002F031E" w:rsidRDefault="005029E2" w:rsidP="00382455">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AB841" id="Text Box 60" o:spid="_x0000_s1053" type="#_x0000_t202" style="position:absolute;margin-left:274.35pt;margin-top:10.85pt;width:209pt;height:27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d08r/rQCAADDBQAA&#10;DgAAAAAAAAAAAAAAAAAuAgAAZHJzL2Uyb0RvYy54bWxQSwECLQAUAAYACAAAACEAGWAqd90AAAAJ&#10;AQAADwAAAAAAAAAAAAAAAAAOBQAAZHJzL2Rvd25yZXYueG1sUEsFBgAAAAAEAAQA8wAAABgGAAAA&#10;AA==&#10;" filled="f" stroked="f">
              <v:textbox inset=",7.2pt,,7.2pt">
                <w:txbxContent>
                  <w:p w14:paraId="41278C5D" w14:textId="77777777" w:rsidR="005029E2" w:rsidRPr="002F031E" w:rsidRDefault="005029E2" w:rsidP="00382455">
                    <w:pPr>
                      <w:pStyle w:val="ny-lesson-name"/>
                    </w:pPr>
                    <w:r>
                      <w:t>COURSE NAME</w:t>
                    </w:r>
                  </w:p>
                </w:txbxContent>
              </v:textbox>
            </v:shape>
          </w:pict>
        </mc:Fallback>
      </mc:AlternateContent>
    </w:r>
  </w:p>
  <w:p w14:paraId="126DC0DE" w14:textId="77777777" w:rsidR="005029E2" w:rsidRDefault="005029E2" w:rsidP="00382455">
    <w:pPr>
      <w:pStyle w:val="Header"/>
    </w:pPr>
  </w:p>
  <w:p w14:paraId="178CC8B0" w14:textId="77777777" w:rsidR="005029E2" w:rsidRDefault="005029E2" w:rsidP="00382455">
    <w:pPr>
      <w:pStyle w:val="Header"/>
    </w:pPr>
  </w:p>
  <w:p w14:paraId="4413875A" w14:textId="77777777" w:rsidR="005029E2" w:rsidRPr="00382455" w:rsidRDefault="005029E2" w:rsidP="003824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F15C5" w14:textId="294F328E" w:rsidR="005029E2" w:rsidRDefault="005029E2" w:rsidP="0038245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910144" behindDoc="0" locked="0" layoutInCell="1" allowOverlap="1" wp14:anchorId="15458095" wp14:editId="26629A7D">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0CDE7" w14:textId="265FA29A" w:rsidR="005029E2" w:rsidRPr="003212BA" w:rsidRDefault="005029E2" w:rsidP="00382455">
                          <w:pPr>
                            <w:pStyle w:val="ny-module-overview"/>
                            <w:rPr>
                              <w:color w:val="617656"/>
                            </w:rPr>
                          </w:pPr>
                          <w:r>
                            <w:rPr>
                              <w:color w:val="617656"/>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458095" id="_x0000_t202" coordsize="21600,21600" o:spt="202" path="m,l,21600r21600,l21600,xe">
              <v:stroke joinstyle="miter"/>
              <v:path gradientshapeok="t" o:connecttype="rect"/>
            </v:shapetype>
            <v:shape id="_x0000_s1054" type="#_x0000_t202" style="position:absolute;margin-left:240.3pt;margin-top:4.5pt;width:207.2pt;height:18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" filled="f" stroked="f">
              <v:textbox inset="6e-5mm,0,0,0">
                <w:txbxContent>
                  <w:p w14:paraId="2B30CDE7" w14:textId="265FA29A" w:rsidR="005029E2" w:rsidRPr="003212BA" w:rsidRDefault="005029E2" w:rsidP="00382455">
                    <w:pPr>
                      <w:pStyle w:val="ny-module-overview"/>
                      <w:rPr>
                        <w:color w:val="617656"/>
                      </w:rPr>
                    </w:pPr>
                    <w:r>
                      <w:rPr>
                        <w:color w:val="617656"/>
                      </w:rPr>
                      <w:t>Module Overview</w:t>
                    </w:r>
                  </w:p>
                </w:txbxContent>
              </v:textbox>
              <w10:wrap type="through"/>
            </v:shape>
          </w:pict>
        </mc:Fallback>
      </mc:AlternateContent>
    </w:r>
    <w:r>
      <w:rPr>
        <w:noProof/>
      </w:rPr>
      <mc:AlternateContent>
        <mc:Choice Requires="wps">
          <w:drawing>
            <wp:anchor distT="0" distB="0" distL="114300" distR="114300" simplePos="0" relativeHeight="251909120" behindDoc="0" locked="0" layoutInCell="1" allowOverlap="1" wp14:anchorId="2FCD7664" wp14:editId="7843B10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7D410" w14:textId="793469CD" w:rsidR="005029E2" w:rsidRPr="002273E5" w:rsidRDefault="005029E2" w:rsidP="0038245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D7664" id="Text Box 15" o:spid="_x0000_s1055" type="#_x0000_t202" style="position:absolute;margin-left:459pt;margin-top:5.75pt;width:28.85pt;height:16.6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" filled="f" stroked="f">
              <v:textbox inset="0,0,0,0">
                <w:txbxContent>
                  <w:p w14:paraId="0A57D410" w14:textId="793469CD" w:rsidR="005029E2" w:rsidRPr="002273E5" w:rsidRDefault="005029E2" w:rsidP="0038245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Pr>
        <w:noProof/>
        <w:sz w:val="20"/>
        <w:szCs w:val="20"/>
      </w:rPr>
      <mc:AlternateContent>
        <mc:Choice Requires="wps">
          <w:drawing>
            <wp:anchor distT="0" distB="0" distL="114300" distR="114300" simplePos="0" relativeHeight="251907072" behindDoc="0" locked="0" layoutInCell="1" allowOverlap="1" wp14:anchorId="57EAECB9" wp14:editId="6A88623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F25AE" w14:textId="77777777" w:rsidR="005029E2" w:rsidRPr="002273E5" w:rsidRDefault="005029E2" w:rsidP="0038245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AECB9" id="Text Box 16" o:spid="_x0000_s1056" type="#_x0000_t202" style="position:absolute;margin-left:8pt;margin-top:7.65pt;width:272.15pt;height:12.2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dxo4eswIAALMFAAAO&#10;AAAAAAAAAAAAAAAAAC4CAABkcnMvZTJvRG9jLnhtbFBLAQItABQABgAIAAAAIQAxNIyc3QAAAAgB&#10;AAAPAAAAAAAAAAAAAAAAAA0FAABkcnMvZG93bnJldi54bWxQSwUGAAAAAAQABADzAAAAFwYAAAAA&#10;" filled="f" stroked="f">
              <v:textbox inset="0,0,0,0">
                <w:txbxContent>
                  <w:p w14:paraId="666F25AE" w14:textId="77777777" w:rsidR="005029E2" w:rsidRPr="002273E5" w:rsidRDefault="005029E2" w:rsidP="0038245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906048" behindDoc="0" locked="0" layoutInCell="1" allowOverlap="1" wp14:anchorId="0D2D2FED" wp14:editId="19945D4F">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51056312" w14:textId="77777777" w:rsidR="005029E2" w:rsidRDefault="005029E2" w:rsidP="00382455">
                          <w:pPr>
                            <w:jc w:val="center"/>
                          </w:pPr>
                        </w:p>
                        <w:p w14:paraId="56B681BB" w14:textId="77777777" w:rsidR="005029E2" w:rsidRDefault="005029E2" w:rsidP="00382455">
                          <w:pPr>
                            <w:jc w:val="center"/>
                          </w:pPr>
                        </w:p>
                        <w:p w14:paraId="329BB4C2" w14:textId="77777777" w:rsidR="005029E2" w:rsidRDefault="005029E2" w:rsidP="00382455"/>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2D2FED" id="Freeform 19" o:spid="_x0000_s1057" style="position:absolute;margin-left:2pt;margin-top:3.35pt;width:453.4pt;height:20pt;flip:x;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51056312" w14:textId="77777777" w:rsidR="005029E2" w:rsidRDefault="005029E2" w:rsidP="00382455">
                    <w:pPr>
                      <w:jc w:val="center"/>
                    </w:pPr>
                  </w:p>
                  <w:p w14:paraId="56B681BB" w14:textId="77777777" w:rsidR="005029E2" w:rsidRDefault="005029E2" w:rsidP="00382455">
                    <w:pPr>
                      <w:jc w:val="center"/>
                    </w:pPr>
                  </w:p>
                  <w:p w14:paraId="329BB4C2" w14:textId="77777777" w:rsidR="005029E2" w:rsidRDefault="005029E2" w:rsidP="00382455"/>
                </w:txbxContent>
              </v:textbox>
              <w10:wrap type="through"/>
            </v:shape>
          </w:pict>
        </mc:Fallback>
      </mc:AlternateContent>
    </w:r>
    <w:r>
      <w:rPr>
        <w:noProof/>
        <w:sz w:val="20"/>
        <w:szCs w:val="20"/>
      </w:rPr>
      <mc:AlternateContent>
        <mc:Choice Requires="wps">
          <w:drawing>
            <wp:anchor distT="0" distB="0" distL="114300" distR="114300" simplePos="0" relativeHeight="251905024" behindDoc="0" locked="0" layoutInCell="1" allowOverlap="1" wp14:anchorId="6BCC5ABE" wp14:editId="19C209F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A723771" w14:textId="77777777" w:rsidR="005029E2" w:rsidRDefault="005029E2" w:rsidP="00382455">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CC5ABE" id="Freeform 21" o:spid="_x0000_s1058" style="position:absolute;margin-left:458.45pt;margin-top:3.35pt;width:34.85pt;height:20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A723771" w14:textId="77777777" w:rsidR="005029E2" w:rsidRDefault="005029E2" w:rsidP="00382455">
                    <w:pPr>
                      <w:jc w:val="center"/>
                    </w:pPr>
                    <w:r>
                      <w:t xml:space="preserve">  </w:t>
                    </w:r>
                  </w:p>
                </w:txbxContent>
              </v:textbox>
              <w10:wrap type="through"/>
            </v:shape>
          </w:pict>
        </mc:Fallback>
      </mc:AlternateContent>
    </w:r>
  </w:p>
  <w:p w14:paraId="60F311DD" w14:textId="77777777" w:rsidR="005029E2" w:rsidRPr="00015AD5" w:rsidRDefault="005029E2" w:rsidP="00382455">
    <w:pPr>
      <w:pStyle w:val="Header"/>
    </w:pPr>
    <w:r>
      <w:rPr>
        <w:noProof/>
      </w:rPr>
      <mc:AlternateContent>
        <mc:Choice Requires="wps">
          <w:drawing>
            <wp:anchor distT="0" distB="0" distL="114300" distR="114300" simplePos="0" relativeHeight="251911168" behindDoc="0" locked="0" layoutInCell="1" allowOverlap="1" wp14:anchorId="4404DB3D" wp14:editId="095B87D5">
              <wp:simplePos x="0" y="0"/>
              <wp:positionH relativeFrom="column">
                <wp:posOffset>3484406</wp:posOffset>
              </wp:positionH>
              <wp:positionV relativeFrom="paragraph">
                <wp:posOffset>137795</wp:posOffset>
              </wp:positionV>
              <wp:extent cx="2654300" cy="3429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FD8B8" w14:textId="77777777" w:rsidR="005029E2" w:rsidRPr="002F031E" w:rsidRDefault="005029E2" w:rsidP="002E137D">
                          <w:pPr>
                            <w:pStyle w:val="ny-lesson-name"/>
                          </w:pPr>
                          <w:r>
                            <w:t>PRECALCULUS AND ADVANCED TOPICS</w:t>
                          </w:r>
                        </w:p>
                        <w:p w14:paraId="2AC5B009" w14:textId="22F2DDB3" w:rsidR="005029E2" w:rsidRPr="002F031E" w:rsidRDefault="005029E2" w:rsidP="00382455">
                          <w:pPr>
                            <w:pStyle w:val="ny-lesson-name"/>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4DB3D" id="Text Box 22" o:spid="_x0000_s1059" type="#_x0000_t202" style="position:absolute;margin-left:274.35pt;margin-top:10.85pt;width:209pt;height:27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q/wha7QCAADDBQAA&#10;DgAAAAAAAAAAAAAAAAAuAgAAZHJzL2Uyb0RvYy54bWxQSwECLQAUAAYACAAAACEAGWAqd90AAAAJ&#10;AQAADwAAAAAAAAAAAAAAAAAOBQAAZHJzL2Rvd25yZXYueG1sUEsFBgAAAAAEAAQA8wAAABgGAAAA&#10;AA==&#10;" filled="f" stroked="f">
              <v:textbox inset=",7.2pt,,7.2pt">
                <w:txbxContent>
                  <w:p w14:paraId="5A2FD8B8" w14:textId="77777777" w:rsidR="005029E2" w:rsidRPr="002F031E" w:rsidRDefault="005029E2" w:rsidP="002E137D">
                    <w:pPr>
                      <w:pStyle w:val="ny-lesson-name"/>
                    </w:pPr>
                    <w:r>
                      <w:t>PRECALCULUS AND ADVANCED TOPICS</w:t>
                    </w:r>
                  </w:p>
                  <w:p w14:paraId="2AC5B009" w14:textId="22F2DDB3" w:rsidR="005029E2" w:rsidRPr="002F031E" w:rsidRDefault="005029E2" w:rsidP="00382455">
                    <w:pPr>
                      <w:pStyle w:val="ny-lesson-name"/>
                    </w:pPr>
                  </w:p>
                </w:txbxContent>
              </v:textbox>
            </v:shape>
          </w:pict>
        </mc:Fallback>
      </mc:AlternateContent>
    </w:r>
  </w:p>
  <w:p w14:paraId="68012951" w14:textId="77777777" w:rsidR="005029E2" w:rsidRDefault="005029E2" w:rsidP="00382455">
    <w:pPr>
      <w:pStyle w:val="Header"/>
    </w:pPr>
  </w:p>
  <w:p w14:paraId="0F9B070F" w14:textId="77777777" w:rsidR="005029E2" w:rsidRDefault="005029E2" w:rsidP="00382455">
    <w:pPr>
      <w:pStyle w:val="Header"/>
    </w:pPr>
  </w:p>
  <w:p w14:paraId="4413875F" w14:textId="73CAD597" w:rsidR="005029E2" w:rsidRPr="00382455" w:rsidRDefault="005029E2" w:rsidP="003824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D114601"/>
    <w:multiLevelType w:val="hybridMultilevel"/>
    <w:tmpl w:val="A77CC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3E32E4"/>
    <w:multiLevelType w:val="hybridMultilevel"/>
    <w:tmpl w:val="4560D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AD15FB"/>
    <w:multiLevelType w:val="hybridMultilevel"/>
    <w:tmpl w:val="56EAE054"/>
    <w:lvl w:ilvl="0" w:tplc="37841462">
      <w:start w:val="4"/>
      <w:numFmt w:val="lowerLetter"/>
      <w:pStyle w:val="ny-list-focusstandards-sub"/>
      <w:lvlText w:val="%1."/>
      <w:lvlJc w:val="left"/>
      <w:pPr>
        <w:ind w:left="1980" w:hanging="360"/>
      </w:pPr>
      <w:rPr>
        <w:rFonts w:hint="default"/>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num w:numId="1">
    <w:abstractNumId w:val="8"/>
  </w:num>
  <w:num w:numId="2">
    <w:abstractNumId w:val="10"/>
  </w:num>
  <w:num w:numId="3">
    <w:abstractNumId w:val="11"/>
  </w:num>
  <w:num w:numId="4">
    <w:abstractNumId w:val="6"/>
  </w:num>
  <w:num w:numId="5">
    <w:abstractNumId w:val="4"/>
  </w:num>
  <w:num w:numId="6">
    <w:abstractNumId w:val="5"/>
  </w:num>
  <w:num w:numId="7">
    <w:abstractNumId w:val="5"/>
    <w:lvlOverride w:ilvl="0">
      <w:startOverride w:val="1"/>
    </w:lvlOverride>
  </w:num>
  <w:num w:numId="8">
    <w:abstractNumId w:val="3"/>
  </w:num>
  <w:num w:numId="9">
    <w:abstractNumId w:val="1"/>
  </w:num>
  <w:num w:numId="10">
    <w:abstractNumId w:val="12"/>
  </w:num>
  <w:num w:numId="11">
    <w:abstractNumId w:val="12"/>
    <w:lvlOverride w:ilvl="0">
      <w:startOverride w:val="1"/>
    </w:lvlOverride>
  </w:num>
  <w:num w:numId="12">
    <w:abstractNumId w:val="12"/>
    <w:lvlOverride w:ilvl="0">
      <w:startOverride w:val="1"/>
    </w:lvlOverride>
  </w:num>
  <w:num w:numId="13">
    <w:abstractNumId w:val="7"/>
  </w:num>
  <w:num w:numId="14">
    <w:abstractNumId w:val="0"/>
  </w:num>
  <w:num w:numId="15">
    <w:abstractNumId w:val="9"/>
  </w:num>
  <w:num w:numId="16">
    <w:abstractNumId w:val="2"/>
  </w:num>
  <w:num w:numId="17">
    <w:abstractNumId w:val="12"/>
    <w:lvlOverride w:ilvl="0">
      <w:startOverride w:val="3"/>
    </w:lvlOverride>
  </w:num>
  <w:num w:numId="18">
    <w:abstractNumId w:val="12"/>
    <w:lvlOverride w:ilvl="0">
      <w:startOverride w:val="2"/>
    </w:lvlOverride>
  </w:num>
  <w:num w:numId="19">
    <w:abstractNumId w:val="12"/>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171A"/>
    <w:rsid w:val="00002EA3"/>
    <w:rsid w:val="0000375D"/>
    <w:rsid w:val="000058A3"/>
    <w:rsid w:val="000059B1"/>
    <w:rsid w:val="00006975"/>
    <w:rsid w:val="00015BAE"/>
    <w:rsid w:val="00021A6D"/>
    <w:rsid w:val="0003054A"/>
    <w:rsid w:val="00036CEB"/>
    <w:rsid w:val="00040BD3"/>
    <w:rsid w:val="00042A93"/>
    <w:rsid w:val="000514CC"/>
    <w:rsid w:val="00053135"/>
    <w:rsid w:val="00055004"/>
    <w:rsid w:val="00056710"/>
    <w:rsid w:val="00060D70"/>
    <w:rsid w:val="0006236D"/>
    <w:rsid w:val="000650D8"/>
    <w:rsid w:val="00075C6E"/>
    <w:rsid w:val="0008226E"/>
    <w:rsid w:val="00087BF9"/>
    <w:rsid w:val="000932B7"/>
    <w:rsid w:val="000A7C4D"/>
    <w:rsid w:val="000B02EC"/>
    <w:rsid w:val="000B17D3"/>
    <w:rsid w:val="000B231B"/>
    <w:rsid w:val="000C0A8D"/>
    <w:rsid w:val="000C1FCA"/>
    <w:rsid w:val="000C3173"/>
    <w:rsid w:val="000D302B"/>
    <w:rsid w:val="000D5FE7"/>
    <w:rsid w:val="000F1CDF"/>
    <w:rsid w:val="000F7A2B"/>
    <w:rsid w:val="00104EDE"/>
    <w:rsid w:val="00105599"/>
    <w:rsid w:val="00106020"/>
    <w:rsid w:val="0010729D"/>
    <w:rsid w:val="001079D4"/>
    <w:rsid w:val="00112553"/>
    <w:rsid w:val="00117837"/>
    <w:rsid w:val="00117934"/>
    <w:rsid w:val="001223D7"/>
    <w:rsid w:val="001230C2"/>
    <w:rsid w:val="001246CA"/>
    <w:rsid w:val="00127D70"/>
    <w:rsid w:val="00130993"/>
    <w:rsid w:val="00131FFA"/>
    <w:rsid w:val="001362BF"/>
    <w:rsid w:val="00140F8A"/>
    <w:rsid w:val="001420D9"/>
    <w:rsid w:val="00151E7B"/>
    <w:rsid w:val="00153BF1"/>
    <w:rsid w:val="00160F1B"/>
    <w:rsid w:val="00161C21"/>
    <w:rsid w:val="001625A1"/>
    <w:rsid w:val="001630A1"/>
    <w:rsid w:val="00165210"/>
    <w:rsid w:val="00166701"/>
    <w:rsid w:val="001764B3"/>
    <w:rsid w:val="001768C7"/>
    <w:rsid w:val="001774E2"/>
    <w:rsid w:val="001818F0"/>
    <w:rsid w:val="00186036"/>
    <w:rsid w:val="00186A90"/>
    <w:rsid w:val="00190322"/>
    <w:rsid w:val="001955D3"/>
    <w:rsid w:val="001A044A"/>
    <w:rsid w:val="001A69F1"/>
    <w:rsid w:val="001A6D21"/>
    <w:rsid w:val="001B07CF"/>
    <w:rsid w:val="001B4CD6"/>
    <w:rsid w:val="001C1F15"/>
    <w:rsid w:val="001C7361"/>
    <w:rsid w:val="001C7DD0"/>
    <w:rsid w:val="001D3B3C"/>
    <w:rsid w:val="001D60EC"/>
    <w:rsid w:val="001E22AC"/>
    <w:rsid w:val="001E62F0"/>
    <w:rsid w:val="001F11B4"/>
    <w:rsid w:val="001F1682"/>
    <w:rsid w:val="001F1C95"/>
    <w:rsid w:val="001F64D2"/>
    <w:rsid w:val="001F67D0"/>
    <w:rsid w:val="001F6CAF"/>
    <w:rsid w:val="001F6D36"/>
    <w:rsid w:val="001F6FDC"/>
    <w:rsid w:val="00200AA8"/>
    <w:rsid w:val="00202640"/>
    <w:rsid w:val="00205424"/>
    <w:rsid w:val="0021127A"/>
    <w:rsid w:val="00214158"/>
    <w:rsid w:val="00216971"/>
    <w:rsid w:val="00217438"/>
    <w:rsid w:val="00217F8A"/>
    <w:rsid w:val="00220C14"/>
    <w:rsid w:val="0022291C"/>
    <w:rsid w:val="00222949"/>
    <w:rsid w:val="00225A76"/>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7528B"/>
    <w:rsid w:val="00276D82"/>
    <w:rsid w:val="002823C1"/>
    <w:rsid w:val="0028284C"/>
    <w:rsid w:val="00285186"/>
    <w:rsid w:val="00285E0E"/>
    <w:rsid w:val="0029160D"/>
    <w:rsid w:val="00291690"/>
    <w:rsid w:val="00293211"/>
    <w:rsid w:val="0029737A"/>
    <w:rsid w:val="002A1393"/>
    <w:rsid w:val="002A76EC"/>
    <w:rsid w:val="002A7B31"/>
    <w:rsid w:val="002B36DE"/>
    <w:rsid w:val="002C2562"/>
    <w:rsid w:val="002C6BA9"/>
    <w:rsid w:val="002C6F93"/>
    <w:rsid w:val="002D11E4"/>
    <w:rsid w:val="002D2BE1"/>
    <w:rsid w:val="002E137D"/>
    <w:rsid w:val="002E1AAB"/>
    <w:rsid w:val="002E6CFA"/>
    <w:rsid w:val="002E753C"/>
    <w:rsid w:val="002F01C3"/>
    <w:rsid w:val="002F500C"/>
    <w:rsid w:val="002F675A"/>
    <w:rsid w:val="00302860"/>
    <w:rsid w:val="00305DF2"/>
    <w:rsid w:val="00307B93"/>
    <w:rsid w:val="00311AB8"/>
    <w:rsid w:val="00313843"/>
    <w:rsid w:val="003212BA"/>
    <w:rsid w:val="003220FF"/>
    <w:rsid w:val="00325B75"/>
    <w:rsid w:val="0033420C"/>
    <w:rsid w:val="00334A20"/>
    <w:rsid w:val="00344B26"/>
    <w:rsid w:val="003452D4"/>
    <w:rsid w:val="00346D22"/>
    <w:rsid w:val="00350C0E"/>
    <w:rsid w:val="003525BA"/>
    <w:rsid w:val="00356634"/>
    <w:rsid w:val="003578B1"/>
    <w:rsid w:val="003744D9"/>
    <w:rsid w:val="00380B56"/>
    <w:rsid w:val="00380FA9"/>
    <w:rsid w:val="00382455"/>
    <w:rsid w:val="00384E82"/>
    <w:rsid w:val="00385363"/>
    <w:rsid w:val="00385D7A"/>
    <w:rsid w:val="00393016"/>
    <w:rsid w:val="003930BF"/>
    <w:rsid w:val="003A0A0A"/>
    <w:rsid w:val="003A2C99"/>
    <w:rsid w:val="003B434E"/>
    <w:rsid w:val="003B5569"/>
    <w:rsid w:val="003C045E"/>
    <w:rsid w:val="003C602C"/>
    <w:rsid w:val="003C6C89"/>
    <w:rsid w:val="003C71EC"/>
    <w:rsid w:val="003C729E"/>
    <w:rsid w:val="003C7556"/>
    <w:rsid w:val="003D327D"/>
    <w:rsid w:val="003D5A1B"/>
    <w:rsid w:val="003E3DB2"/>
    <w:rsid w:val="003E44BC"/>
    <w:rsid w:val="003E4777"/>
    <w:rsid w:val="003E65B7"/>
    <w:rsid w:val="003F0BC1"/>
    <w:rsid w:val="003F1398"/>
    <w:rsid w:val="003F4615"/>
    <w:rsid w:val="003F4AA9"/>
    <w:rsid w:val="003F4B00"/>
    <w:rsid w:val="003F769B"/>
    <w:rsid w:val="00411D71"/>
    <w:rsid w:val="00413BE9"/>
    <w:rsid w:val="004269AD"/>
    <w:rsid w:val="00432EEE"/>
    <w:rsid w:val="00440CF6"/>
    <w:rsid w:val="00441D83"/>
    <w:rsid w:val="00442546"/>
    <w:rsid w:val="00442684"/>
    <w:rsid w:val="004439A4"/>
    <w:rsid w:val="004507DB"/>
    <w:rsid w:val="004508CD"/>
    <w:rsid w:val="00452354"/>
    <w:rsid w:val="004534BE"/>
    <w:rsid w:val="00455F2C"/>
    <w:rsid w:val="00465D77"/>
    <w:rsid w:val="00470E35"/>
    <w:rsid w:val="00475140"/>
    <w:rsid w:val="00476870"/>
    <w:rsid w:val="00486950"/>
    <w:rsid w:val="00487C22"/>
    <w:rsid w:val="00491F7E"/>
    <w:rsid w:val="00492D1B"/>
    <w:rsid w:val="0049679D"/>
    <w:rsid w:val="004A053F"/>
    <w:rsid w:val="004A0F47"/>
    <w:rsid w:val="004A6ECC"/>
    <w:rsid w:val="004B1D62"/>
    <w:rsid w:val="004B331F"/>
    <w:rsid w:val="004B728A"/>
    <w:rsid w:val="004B7415"/>
    <w:rsid w:val="004C2035"/>
    <w:rsid w:val="004C3E51"/>
    <w:rsid w:val="004C6BA7"/>
    <w:rsid w:val="004C75D4"/>
    <w:rsid w:val="004D201C"/>
    <w:rsid w:val="004D3EE8"/>
    <w:rsid w:val="004E02DC"/>
    <w:rsid w:val="004F0998"/>
    <w:rsid w:val="005029E2"/>
    <w:rsid w:val="00512914"/>
    <w:rsid w:val="005145DF"/>
    <w:rsid w:val="00515CEB"/>
    <w:rsid w:val="0052261F"/>
    <w:rsid w:val="0052707A"/>
    <w:rsid w:val="00535FF9"/>
    <w:rsid w:val="005403ED"/>
    <w:rsid w:val="00542FF7"/>
    <w:rsid w:val="005438DD"/>
    <w:rsid w:val="0054602B"/>
    <w:rsid w:val="00551D47"/>
    <w:rsid w:val="00552AE5"/>
    <w:rsid w:val="005532D9"/>
    <w:rsid w:val="00553927"/>
    <w:rsid w:val="00556816"/>
    <w:rsid w:val="005570D6"/>
    <w:rsid w:val="005615D3"/>
    <w:rsid w:val="00567CC6"/>
    <w:rsid w:val="005728FF"/>
    <w:rsid w:val="00576066"/>
    <w:rsid w:val="005760E8"/>
    <w:rsid w:val="0058694C"/>
    <w:rsid w:val="005920C2"/>
    <w:rsid w:val="005A19A0"/>
    <w:rsid w:val="005A3B86"/>
    <w:rsid w:val="005A6484"/>
    <w:rsid w:val="005B6379"/>
    <w:rsid w:val="005C1677"/>
    <w:rsid w:val="005C3C78"/>
    <w:rsid w:val="005C5D00"/>
    <w:rsid w:val="005D019D"/>
    <w:rsid w:val="005D1522"/>
    <w:rsid w:val="005D6DA8"/>
    <w:rsid w:val="005E1428"/>
    <w:rsid w:val="005E7DB4"/>
    <w:rsid w:val="005F08EB"/>
    <w:rsid w:val="005F413D"/>
    <w:rsid w:val="00604B84"/>
    <w:rsid w:val="0060518C"/>
    <w:rsid w:val="0061064A"/>
    <w:rsid w:val="006128AD"/>
    <w:rsid w:val="00616206"/>
    <w:rsid w:val="006256DC"/>
    <w:rsid w:val="00631352"/>
    <w:rsid w:val="00642705"/>
    <w:rsid w:val="00644336"/>
    <w:rsid w:val="0064434B"/>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95BE9"/>
    <w:rsid w:val="006A1413"/>
    <w:rsid w:val="006A4B27"/>
    <w:rsid w:val="006A4D8B"/>
    <w:rsid w:val="006A4E1D"/>
    <w:rsid w:val="006A5192"/>
    <w:rsid w:val="006A53ED"/>
    <w:rsid w:val="006A5B82"/>
    <w:rsid w:val="006B42AF"/>
    <w:rsid w:val="006C40D8"/>
    <w:rsid w:val="006D0D93"/>
    <w:rsid w:val="006D15A6"/>
    <w:rsid w:val="006D2E63"/>
    <w:rsid w:val="006D38BC"/>
    <w:rsid w:val="006D42C4"/>
    <w:rsid w:val="006D5675"/>
    <w:rsid w:val="006F0587"/>
    <w:rsid w:val="006F6494"/>
    <w:rsid w:val="006F7963"/>
    <w:rsid w:val="007035CB"/>
    <w:rsid w:val="0070388F"/>
    <w:rsid w:val="00705643"/>
    <w:rsid w:val="00705CC5"/>
    <w:rsid w:val="00712F20"/>
    <w:rsid w:val="00714A9E"/>
    <w:rsid w:val="007167CF"/>
    <w:rsid w:val="007168BC"/>
    <w:rsid w:val="00722B35"/>
    <w:rsid w:val="00736A54"/>
    <w:rsid w:val="007421CE"/>
    <w:rsid w:val="00742CCC"/>
    <w:rsid w:val="00745AAD"/>
    <w:rsid w:val="0075317C"/>
    <w:rsid w:val="00753A34"/>
    <w:rsid w:val="0075477C"/>
    <w:rsid w:val="0076626F"/>
    <w:rsid w:val="00770965"/>
    <w:rsid w:val="0077191F"/>
    <w:rsid w:val="007753B5"/>
    <w:rsid w:val="00776E81"/>
    <w:rsid w:val="007771F4"/>
    <w:rsid w:val="00777ED7"/>
    <w:rsid w:val="00777F13"/>
    <w:rsid w:val="00785D64"/>
    <w:rsid w:val="007920A2"/>
    <w:rsid w:val="00793154"/>
    <w:rsid w:val="00797610"/>
    <w:rsid w:val="00797ECC"/>
    <w:rsid w:val="007A0FF8"/>
    <w:rsid w:val="007A37B9"/>
    <w:rsid w:val="007A5467"/>
    <w:rsid w:val="007A701B"/>
    <w:rsid w:val="007B2C2A"/>
    <w:rsid w:val="007B3B8C"/>
    <w:rsid w:val="007B7A58"/>
    <w:rsid w:val="007C32B5"/>
    <w:rsid w:val="007C453C"/>
    <w:rsid w:val="007C712B"/>
    <w:rsid w:val="007D43D1"/>
    <w:rsid w:val="007D6A3D"/>
    <w:rsid w:val="007E4DFD"/>
    <w:rsid w:val="007E6975"/>
    <w:rsid w:val="007F03EB"/>
    <w:rsid w:val="007F1A8B"/>
    <w:rsid w:val="007F48BF"/>
    <w:rsid w:val="007F5AFF"/>
    <w:rsid w:val="008009A6"/>
    <w:rsid w:val="00801FFD"/>
    <w:rsid w:val="008153BC"/>
    <w:rsid w:val="008234E2"/>
    <w:rsid w:val="0082425E"/>
    <w:rsid w:val="008244D5"/>
    <w:rsid w:val="00826165"/>
    <w:rsid w:val="00830ED9"/>
    <w:rsid w:val="0083356D"/>
    <w:rsid w:val="00836124"/>
    <w:rsid w:val="00837E73"/>
    <w:rsid w:val="008453E1"/>
    <w:rsid w:val="008477DD"/>
    <w:rsid w:val="00854ECE"/>
    <w:rsid w:val="00856535"/>
    <w:rsid w:val="008567FF"/>
    <w:rsid w:val="00856C27"/>
    <w:rsid w:val="00861293"/>
    <w:rsid w:val="00863B0B"/>
    <w:rsid w:val="0086620A"/>
    <w:rsid w:val="008721EA"/>
    <w:rsid w:val="00873364"/>
    <w:rsid w:val="0087640E"/>
    <w:rsid w:val="00877AAB"/>
    <w:rsid w:val="0088150F"/>
    <w:rsid w:val="00883018"/>
    <w:rsid w:val="008A0025"/>
    <w:rsid w:val="008A0798"/>
    <w:rsid w:val="008A44AE"/>
    <w:rsid w:val="008A76B7"/>
    <w:rsid w:val="008A7945"/>
    <w:rsid w:val="008B48DB"/>
    <w:rsid w:val="008B60F5"/>
    <w:rsid w:val="008C09A4"/>
    <w:rsid w:val="008C60ED"/>
    <w:rsid w:val="008C696F"/>
    <w:rsid w:val="008D1016"/>
    <w:rsid w:val="008D35C1"/>
    <w:rsid w:val="008E130D"/>
    <w:rsid w:val="008E1E35"/>
    <w:rsid w:val="008E225E"/>
    <w:rsid w:val="008E260A"/>
    <w:rsid w:val="008E36F3"/>
    <w:rsid w:val="008F2532"/>
    <w:rsid w:val="008F7542"/>
    <w:rsid w:val="00900164"/>
    <w:rsid w:val="009035DC"/>
    <w:rsid w:val="009055A2"/>
    <w:rsid w:val="009108E3"/>
    <w:rsid w:val="009150C5"/>
    <w:rsid w:val="009158B3"/>
    <w:rsid w:val="009160D6"/>
    <w:rsid w:val="009163E9"/>
    <w:rsid w:val="00921B77"/>
    <w:rsid w:val="009222DE"/>
    <w:rsid w:val="00931B54"/>
    <w:rsid w:val="00933FD4"/>
    <w:rsid w:val="00936EB7"/>
    <w:rsid w:val="009370A6"/>
    <w:rsid w:val="009417D3"/>
    <w:rsid w:val="00943092"/>
    <w:rsid w:val="00943B99"/>
    <w:rsid w:val="00944237"/>
    <w:rsid w:val="00945DAE"/>
    <w:rsid w:val="00946290"/>
    <w:rsid w:val="00951C51"/>
    <w:rsid w:val="009540F2"/>
    <w:rsid w:val="00962902"/>
    <w:rsid w:val="009654C8"/>
    <w:rsid w:val="0096639A"/>
    <w:rsid w:val="009663B8"/>
    <w:rsid w:val="009670B0"/>
    <w:rsid w:val="00972405"/>
    <w:rsid w:val="00976FB2"/>
    <w:rsid w:val="00987C6F"/>
    <w:rsid w:val="009B07B2"/>
    <w:rsid w:val="009B4149"/>
    <w:rsid w:val="009B702E"/>
    <w:rsid w:val="009D0276"/>
    <w:rsid w:val="009D05D1"/>
    <w:rsid w:val="009D49E4"/>
    <w:rsid w:val="009D52F7"/>
    <w:rsid w:val="009E1635"/>
    <w:rsid w:val="009E4AB3"/>
    <w:rsid w:val="009F24D9"/>
    <w:rsid w:val="009F285F"/>
    <w:rsid w:val="00A00C15"/>
    <w:rsid w:val="00A01A40"/>
    <w:rsid w:val="00A10F77"/>
    <w:rsid w:val="00A118CD"/>
    <w:rsid w:val="00A173CD"/>
    <w:rsid w:val="00A307AA"/>
    <w:rsid w:val="00A3783B"/>
    <w:rsid w:val="00A406FA"/>
    <w:rsid w:val="00A40A9B"/>
    <w:rsid w:val="00A43AE7"/>
    <w:rsid w:val="00A716E5"/>
    <w:rsid w:val="00A74289"/>
    <w:rsid w:val="00A763CC"/>
    <w:rsid w:val="00A7696D"/>
    <w:rsid w:val="00A777F6"/>
    <w:rsid w:val="00A7781F"/>
    <w:rsid w:val="00A83F04"/>
    <w:rsid w:val="00A86E17"/>
    <w:rsid w:val="00A87852"/>
    <w:rsid w:val="00A908BE"/>
    <w:rsid w:val="00A90B21"/>
    <w:rsid w:val="00AA223E"/>
    <w:rsid w:val="00AA3CE7"/>
    <w:rsid w:val="00AA4D53"/>
    <w:rsid w:val="00AA5C3B"/>
    <w:rsid w:val="00AA7916"/>
    <w:rsid w:val="00AB0512"/>
    <w:rsid w:val="00AB0651"/>
    <w:rsid w:val="00AB4203"/>
    <w:rsid w:val="00AB7548"/>
    <w:rsid w:val="00AB76BC"/>
    <w:rsid w:val="00AC40E2"/>
    <w:rsid w:val="00AC5C23"/>
    <w:rsid w:val="00AC6496"/>
    <w:rsid w:val="00AC6DED"/>
    <w:rsid w:val="00AD4036"/>
    <w:rsid w:val="00AE1603"/>
    <w:rsid w:val="00AE19D0"/>
    <w:rsid w:val="00AE4789"/>
    <w:rsid w:val="00AE60AE"/>
    <w:rsid w:val="00B061DE"/>
    <w:rsid w:val="00B06291"/>
    <w:rsid w:val="00B07F1D"/>
    <w:rsid w:val="00B10853"/>
    <w:rsid w:val="00B13EEA"/>
    <w:rsid w:val="00B25E87"/>
    <w:rsid w:val="00B27DDF"/>
    <w:rsid w:val="00B3060F"/>
    <w:rsid w:val="00B33A03"/>
    <w:rsid w:val="00B3472F"/>
    <w:rsid w:val="00B34D63"/>
    <w:rsid w:val="00B3523F"/>
    <w:rsid w:val="00B3709C"/>
    <w:rsid w:val="00B419E2"/>
    <w:rsid w:val="00B42ACE"/>
    <w:rsid w:val="00B44249"/>
    <w:rsid w:val="00B45FC7"/>
    <w:rsid w:val="00B47657"/>
    <w:rsid w:val="00B56158"/>
    <w:rsid w:val="00B5741C"/>
    <w:rsid w:val="00B6111B"/>
    <w:rsid w:val="00B61F45"/>
    <w:rsid w:val="00B65645"/>
    <w:rsid w:val="00B7175D"/>
    <w:rsid w:val="00B82FC0"/>
    <w:rsid w:val="00B86947"/>
    <w:rsid w:val="00B91511"/>
    <w:rsid w:val="00B97CCA"/>
    <w:rsid w:val="00BA259B"/>
    <w:rsid w:val="00BA5E1F"/>
    <w:rsid w:val="00BA756A"/>
    <w:rsid w:val="00BB0AC7"/>
    <w:rsid w:val="00BC321A"/>
    <w:rsid w:val="00BC4AF6"/>
    <w:rsid w:val="00BD157B"/>
    <w:rsid w:val="00BD3CE6"/>
    <w:rsid w:val="00BD4AD1"/>
    <w:rsid w:val="00BD4B80"/>
    <w:rsid w:val="00BE30A6"/>
    <w:rsid w:val="00BE3990"/>
    <w:rsid w:val="00BE3C08"/>
    <w:rsid w:val="00BE4A95"/>
    <w:rsid w:val="00BE5C12"/>
    <w:rsid w:val="00BF43B4"/>
    <w:rsid w:val="00BF707B"/>
    <w:rsid w:val="00C0036F"/>
    <w:rsid w:val="00C01232"/>
    <w:rsid w:val="00C01267"/>
    <w:rsid w:val="00C024A4"/>
    <w:rsid w:val="00C0257D"/>
    <w:rsid w:val="00C06EFF"/>
    <w:rsid w:val="00C11882"/>
    <w:rsid w:val="00C16F50"/>
    <w:rsid w:val="00C20419"/>
    <w:rsid w:val="00C23D6D"/>
    <w:rsid w:val="00C3080B"/>
    <w:rsid w:val="00C31594"/>
    <w:rsid w:val="00C3178F"/>
    <w:rsid w:val="00C32036"/>
    <w:rsid w:val="00C33236"/>
    <w:rsid w:val="00C344BC"/>
    <w:rsid w:val="00C36678"/>
    <w:rsid w:val="00C4018B"/>
    <w:rsid w:val="00C41AF6"/>
    <w:rsid w:val="00C432F5"/>
    <w:rsid w:val="00C4543F"/>
    <w:rsid w:val="00C476E0"/>
    <w:rsid w:val="00C53B39"/>
    <w:rsid w:val="00C6350A"/>
    <w:rsid w:val="00C705E6"/>
    <w:rsid w:val="00C70DDE"/>
    <w:rsid w:val="00C71F3D"/>
    <w:rsid w:val="00C724FC"/>
    <w:rsid w:val="00C75B21"/>
    <w:rsid w:val="00C80637"/>
    <w:rsid w:val="00C807F0"/>
    <w:rsid w:val="00C81251"/>
    <w:rsid w:val="00C822F1"/>
    <w:rsid w:val="00C85B18"/>
    <w:rsid w:val="00C92741"/>
    <w:rsid w:val="00C944D6"/>
    <w:rsid w:val="00C95729"/>
    <w:rsid w:val="00C95BB7"/>
    <w:rsid w:val="00C96403"/>
    <w:rsid w:val="00C97EBE"/>
    <w:rsid w:val="00CB06B2"/>
    <w:rsid w:val="00CC5DAB"/>
    <w:rsid w:val="00CE6165"/>
    <w:rsid w:val="00CF1AE5"/>
    <w:rsid w:val="00CF7FA2"/>
    <w:rsid w:val="00D0235F"/>
    <w:rsid w:val="00D038C2"/>
    <w:rsid w:val="00D04050"/>
    <w:rsid w:val="00D04092"/>
    <w:rsid w:val="00D047C7"/>
    <w:rsid w:val="00D04B6E"/>
    <w:rsid w:val="00D0682D"/>
    <w:rsid w:val="00D11A02"/>
    <w:rsid w:val="00D139FA"/>
    <w:rsid w:val="00D23100"/>
    <w:rsid w:val="00D25E4B"/>
    <w:rsid w:val="00D30E9B"/>
    <w:rsid w:val="00D353E3"/>
    <w:rsid w:val="00D378B8"/>
    <w:rsid w:val="00D44598"/>
    <w:rsid w:val="00D45E44"/>
    <w:rsid w:val="00D46936"/>
    <w:rsid w:val="00D5193B"/>
    <w:rsid w:val="00D52A95"/>
    <w:rsid w:val="00D735F4"/>
    <w:rsid w:val="00D77641"/>
    <w:rsid w:val="00D77FFE"/>
    <w:rsid w:val="00D81D74"/>
    <w:rsid w:val="00D83E48"/>
    <w:rsid w:val="00D84B4E"/>
    <w:rsid w:val="00D90E06"/>
    <w:rsid w:val="00D9236D"/>
    <w:rsid w:val="00D95F8B"/>
    <w:rsid w:val="00DA0076"/>
    <w:rsid w:val="00DA1971"/>
    <w:rsid w:val="00DA2915"/>
    <w:rsid w:val="00DA380A"/>
    <w:rsid w:val="00DA58BB"/>
    <w:rsid w:val="00DB1C6C"/>
    <w:rsid w:val="00DB5C94"/>
    <w:rsid w:val="00DC23B7"/>
    <w:rsid w:val="00DC74BB"/>
    <w:rsid w:val="00DC7E4D"/>
    <w:rsid w:val="00DD332F"/>
    <w:rsid w:val="00DD4BFD"/>
    <w:rsid w:val="00DD7B52"/>
    <w:rsid w:val="00DF59B8"/>
    <w:rsid w:val="00DF7871"/>
    <w:rsid w:val="00E02BB3"/>
    <w:rsid w:val="00E07B74"/>
    <w:rsid w:val="00E1411E"/>
    <w:rsid w:val="00E276F4"/>
    <w:rsid w:val="00E329EA"/>
    <w:rsid w:val="00E33038"/>
    <w:rsid w:val="00E33FCC"/>
    <w:rsid w:val="00E411E9"/>
    <w:rsid w:val="00E418FE"/>
    <w:rsid w:val="00E45F37"/>
    <w:rsid w:val="00E473B9"/>
    <w:rsid w:val="00E52294"/>
    <w:rsid w:val="00E53979"/>
    <w:rsid w:val="00E6194B"/>
    <w:rsid w:val="00E71293"/>
    <w:rsid w:val="00E71AC6"/>
    <w:rsid w:val="00E71E15"/>
    <w:rsid w:val="00E71E46"/>
    <w:rsid w:val="00E752A2"/>
    <w:rsid w:val="00E7765C"/>
    <w:rsid w:val="00E82E3C"/>
    <w:rsid w:val="00E84216"/>
    <w:rsid w:val="00E96480"/>
    <w:rsid w:val="00E9778A"/>
    <w:rsid w:val="00EA79AC"/>
    <w:rsid w:val="00EB2D31"/>
    <w:rsid w:val="00EC10C8"/>
    <w:rsid w:val="00EC12A1"/>
    <w:rsid w:val="00EC16C9"/>
    <w:rsid w:val="00EC4DC5"/>
    <w:rsid w:val="00ED2BE2"/>
    <w:rsid w:val="00EE0874"/>
    <w:rsid w:val="00EE6D8B"/>
    <w:rsid w:val="00EE735F"/>
    <w:rsid w:val="00EF03CE"/>
    <w:rsid w:val="00EF22F0"/>
    <w:rsid w:val="00F0049A"/>
    <w:rsid w:val="00F028C6"/>
    <w:rsid w:val="00F02D90"/>
    <w:rsid w:val="00F05108"/>
    <w:rsid w:val="00F10777"/>
    <w:rsid w:val="00F13D4A"/>
    <w:rsid w:val="00F145DB"/>
    <w:rsid w:val="00F229A0"/>
    <w:rsid w:val="00F24782"/>
    <w:rsid w:val="00F27393"/>
    <w:rsid w:val="00F330D0"/>
    <w:rsid w:val="00F36805"/>
    <w:rsid w:val="00F36AE4"/>
    <w:rsid w:val="00F4215C"/>
    <w:rsid w:val="00F43DC7"/>
    <w:rsid w:val="00F44B22"/>
    <w:rsid w:val="00F50032"/>
    <w:rsid w:val="00F517AB"/>
    <w:rsid w:val="00F53876"/>
    <w:rsid w:val="00F563F0"/>
    <w:rsid w:val="00F60F75"/>
    <w:rsid w:val="00F61073"/>
    <w:rsid w:val="00F6107E"/>
    <w:rsid w:val="00F640D2"/>
    <w:rsid w:val="00F70AEB"/>
    <w:rsid w:val="00F7615E"/>
    <w:rsid w:val="00F81909"/>
    <w:rsid w:val="00F846F0"/>
    <w:rsid w:val="00F86A03"/>
    <w:rsid w:val="00F958FD"/>
    <w:rsid w:val="00F979C6"/>
    <w:rsid w:val="00FA041C"/>
    <w:rsid w:val="00FA2503"/>
    <w:rsid w:val="00FB376B"/>
    <w:rsid w:val="00FB743D"/>
    <w:rsid w:val="00FC4DA1"/>
    <w:rsid w:val="00FD1517"/>
    <w:rsid w:val="00FE1D68"/>
    <w:rsid w:val="00FE3096"/>
    <w:rsid w:val="00FE46A5"/>
    <w:rsid w:val="00FE511B"/>
    <w:rsid w:val="00FE6A1E"/>
    <w:rsid w:val="00FF584B"/>
    <w:rsid w:val="00FF6164"/>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13869D"/>
  <w15:docId w15:val="{CF606E9D-4E38-4E00-9810-DCA5D28F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470E35"/>
    <w:pPr>
      <w:spacing w:after="0" w:line="240" w:lineRule="auto"/>
    </w:pPr>
    <w:rPr>
      <w:rFonts w:ascii="Calibri" w:eastAsia="Myriad Pro" w:hAnsi="Calibri" w:cs="Myriad Pro"/>
      <w:color w:val="809178"/>
      <w:sz w:val="40"/>
      <w:szCs w:val="40"/>
    </w:rPr>
  </w:style>
  <w:style w:type="paragraph" w:customStyle="1" w:styleId="ny-h1">
    <w:name w:val="ny-h1"/>
    <w:qFormat/>
    <w:rsid w:val="00470E35"/>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3930BF"/>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A10F7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7D43D1"/>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CB06B2"/>
    <w:pPr>
      <w:spacing w:before="120" w:after="120" w:line="260" w:lineRule="exact"/>
      <w:ind w:left="1555" w:hanging="1152"/>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CB06B2"/>
    <w:pPr>
      <w:numPr>
        <w:numId w:val="10"/>
      </w:numPr>
    </w:pPr>
  </w:style>
  <w:style w:type="character" w:customStyle="1" w:styleId="ny-bold-green">
    <w:name w:val="ny-bold-green"/>
    <w:basedOn w:val="DefaultParagraphFont"/>
    <w:uiPriority w:val="1"/>
    <w:qFormat/>
    <w:rsid w:val="00A10F77"/>
    <w:rPr>
      <w:b/>
      <w:color w:val="617656"/>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1079D4"/>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1079D4"/>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1079D4"/>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indented">
    <w:name w:val="ny-indented"/>
    <w:qFormat/>
    <w:rsid w:val="00EE6D8B"/>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70DDE"/>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70DDE"/>
    <w:rPr>
      <w:color w:val="808080"/>
    </w:rPr>
  </w:style>
  <w:style w:type="table" w:customStyle="1" w:styleId="TableGrid2">
    <w:name w:val="Table Grid2"/>
    <w:basedOn w:val="TableNormal"/>
    <w:next w:val="TableGrid"/>
    <w:uiPriority w:val="59"/>
    <w:rsid w:val="00F61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C6F93"/>
    <w:rPr>
      <w:i/>
      <w:iCs/>
    </w:rPr>
  </w:style>
  <w:style w:type="character" w:styleId="IntenseEmphasis">
    <w:name w:val="Intense Emphasis"/>
    <w:basedOn w:val="DefaultParagraphFont"/>
    <w:uiPriority w:val="21"/>
    <w:qFormat/>
    <w:rsid w:val="002C6F93"/>
    <w:rPr>
      <w:b/>
      <w:bCs/>
      <w:i/>
      <w:iCs/>
      <w:color w:val="4F81BD" w:themeColor="accent1"/>
    </w:rPr>
  </w:style>
  <w:style w:type="character" w:styleId="Hyperlink">
    <w:name w:val="Hyperlink"/>
    <w:basedOn w:val="DefaultParagraphFont"/>
    <w:uiPriority w:val="99"/>
    <w:unhideWhenUsed/>
    <w:rsid w:val="009E4AB3"/>
    <w:rPr>
      <w:color w:val="0000FF" w:themeColor="hyperlink"/>
      <w:u w:val="single"/>
    </w:rPr>
  </w:style>
  <w:style w:type="paragraph" w:styleId="FootnoteText">
    <w:name w:val="footnote text"/>
    <w:basedOn w:val="Normal"/>
    <w:link w:val="FootnoteTextChar"/>
    <w:uiPriority w:val="99"/>
    <w:unhideWhenUsed/>
    <w:rsid w:val="00797ECC"/>
    <w:pPr>
      <w:spacing w:after="0" w:line="240" w:lineRule="auto"/>
    </w:pPr>
    <w:rPr>
      <w:sz w:val="20"/>
      <w:szCs w:val="20"/>
    </w:rPr>
  </w:style>
  <w:style w:type="character" w:customStyle="1" w:styleId="FootnoteTextChar">
    <w:name w:val="Footnote Text Char"/>
    <w:basedOn w:val="DefaultParagraphFont"/>
    <w:link w:val="FootnoteText"/>
    <w:uiPriority w:val="99"/>
    <w:rsid w:val="00797ECC"/>
    <w:rPr>
      <w:sz w:val="20"/>
      <w:szCs w:val="20"/>
    </w:rPr>
  </w:style>
  <w:style w:type="character" w:styleId="FootnoteReference">
    <w:name w:val="footnote reference"/>
    <w:basedOn w:val="DefaultParagraphFont"/>
    <w:uiPriority w:val="99"/>
    <w:unhideWhenUsed/>
    <w:rsid w:val="00797ECC"/>
    <w:rPr>
      <w:vertAlign w:val="superscript"/>
    </w:rPr>
  </w:style>
  <w:style w:type="table" w:customStyle="1" w:styleId="TableGrid1">
    <w:name w:val="Table Grid1"/>
    <w:basedOn w:val="TableNormal"/>
    <w:next w:val="TableGrid"/>
    <w:uiPriority w:val="59"/>
    <w:rsid w:val="00C00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module-overview">
    <w:name w:val="ny-module-overview"/>
    <w:basedOn w:val="Normal"/>
    <w:qFormat/>
    <w:rsid w:val="00EC12A1"/>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B91511"/>
    <w:pPr>
      <w:jc w:val="right"/>
    </w:pPr>
    <w:rPr>
      <w:i/>
      <w:color w:val="617656"/>
      <w:sz w:val="18"/>
    </w:rPr>
  </w:style>
  <w:style w:type="paragraph" w:customStyle="1" w:styleId="ny-ordered-list">
    <w:name w:val="ny-ordered-list"/>
    <w:basedOn w:val="ny-h4"/>
    <w:qFormat/>
    <w:rsid w:val="007D43D1"/>
    <w:pPr>
      <w:numPr>
        <w:numId w:val="9"/>
      </w:numPr>
      <w:tabs>
        <w:tab w:val="left" w:pos="2160"/>
      </w:tabs>
      <w:spacing w:before="60" w:after="60" w:line="260" w:lineRule="exact"/>
    </w:pPr>
    <w:rPr>
      <w:rFonts w:asciiTheme="minorHAnsi" w:hAnsiTheme="minorHAnsi" w:cstheme="minorHAnsi"/>
      <w:b w:val="0"/>
      <w:sz w:val="22"/>
      <w:szCs w:val="22"/>
    </w:rPr>
  </w:style>
  <w:style w:type="paragraph" w:customStyle="1" w:styleId="ny-h3-boxed-1">
    <w:name w:val="ny-h3-boxed-1"/>
    <w:next w:val="ny-h3-boxed"/>
    <w:rsid w:val="007D43D1"/>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umbering">
    <w:name w:val="ny-lesson-numbering"/>
    <w:basedOn w:val="Normal"/>
    <w:qFormat/>
    <w:rsid w:val="00382455"/>
    <w:pPr>
      <w:numPr>
        <w:numId w:val="14"/>
      </w:numPr>
      <w:tabs>
        <w:tab w:val="left" w:pos="403"/>
      </w:tabs>
      <w:spacing w:before="60" w:after="60" w:line="252" w:lineRule="auto"/>
    </w:pPr>
    <w:rPr>
      <w:rFonts w:ascii="Calibri" w:eastAsia="Myriad Pro" w:hAnsi="Calibri" w:cs="Myriad Pro"/>
      <w:color w:val="231F20"/>
      <w:sz w:val="20"/>
    </w:rPr>
  </w:style>
  <w:style w:type="numbering" w:customStyle="1" w:styleId="ny-lesson-numbered-list">
    <w:name w:val="ny-lesson-numbered-list"/>
    <w:uiPriority w:val="99"/>
    <w:rsid w:val="00382455"/>
    <w:pPr>
      <w:numPr>
        <w:numId w:val="13"/>
      </w:numPr>
    </w:pPr>
  </w:style>
  <w:style w:type="paragraph" w:customStyle="1" w:styleId="ny-lesson-paragraph">
    <w:name w:val="ny-lesson-paragraph"/>
    <w:basedOn w:val="ny-paragraph"/>
    <w:link w:val="ny-lesson-paragraphChar"/>
    <w:qFormat/>
    <w:rsid w:val="00442546"/>
    <w:pPr>
      <w:spacing w:line="252" w:lineRule="auto"/>
    </w:pPr>
    <w:rPr>
      <w:sz w:val="20"/>
    </w:rPr>
  </w:style>
  <w:style w:type="character" w:customStyle="1" w:styleId="ny-lesson-paragraphChar">
    <w:name w:val="ny-lesson-paragraph Char"/>
    <w:basedOn w:val="ny-paragraphChar"/>
    <w:link w:val="ny-lesson-paragraph"/>
    <w:rsid w:val="00442546"/>
    <w:rPr>
      <w:rFonts w:ascii="Calibri" w:eastAsia="Myriad Pro" w:hAnsi="Calibri" w:cs="Myriad Pro"/>
      <w:color w:val="231F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4659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beec3c52-6977-40b8-8e7b-b4fa7e519059">Final NY comments addressed - PG.
Copy edit complete. KE
MA and CE comments addressed - PG.</Comments>
    <Sort_x0020_ID xmlns="beec3c52-6977-40b8-8e7b-b4fa7e5190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392E5-A72A-47B6-B980-09AA0BDE7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A94AA3C2-8E26-4C71-B869-254B1CB0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1141</TotalTime>
  <Pages>9</Pages>
  <Words>2264</Words>
  <Characters>12909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Sarah Oyler</cp:lastModifiedBy>
  <cp:revision>17</cp:revision>
  <cp:lastPrinted>2014-12-21T14:38:00Z</cp:lastPrinted>
  <dcterms:created xsi:type="dcterms:W3CDTF">2015-01-25T17:51:00Z</dcterms:created>
  <dcterms:modified xsi:type="dcterms:W3CDTF">2015-01-31T01:27:00Z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